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4CC" w:rsidRPr="000A24CC" w:rsidRDefault="000A24CC" w:rsidP="000A24C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24CC">
        <w:rPr>
          <w:rFonts w:ascii="Times New Roman" w:eastAsia="Times New Roman" w:hAnsi="Times New Roman" w:cs="Times New Roman"/>
          <w:b/>
          <w:bCs/>
          <w:sz w:val="24"/>
          <w:szCs w:val="24"/>
        </w:rPr>
        <w:t>МИНИСТЕРСТВО ЗДРАВООХРАНЕНИЯ СВЕРДЛОВСКОЙ ОБЛАСТИ</w:t>
      </w:r>
    </w:p>
    <w:p w:rsidR="000A24CC" w:rsidRPr="000A24CC" w:rsidRDefault="000A24CC" w:rsidP="000A24C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24CC">
        <w:rPr>
          <w:rFonts w:ascii="Times New Roman" w:eastAsia="Times New Roman" w:hAnsi="Times New Roman" w:cs="Times New Roman"/>
          <w:b/>
          <w:bCs/>
          <w:sz w:val="24"/>
          <w:szCs w:val="24"/>
        </w:rPr>
        <w:t>ГОСУДАРСТВЕННОЕ БЮДЖЕТНОЕ ПРОФЕССИОНАЛЬНОЕ ОБРАЗОВАТЕЛЬНОЕ УЧРЕЖДЕНИЕ</w:t>
      </w:r>
    </w:p>
    <w:p w:rsidR="000A24CC" w:rsidRPr="000A24CC" w:rsidRDefault="000A24CC" w:rsidP="000A24CC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A24C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«СВЕРДЛОВСКИЙ ОБЛАСТНОЙ МЕДИЦИНСКИЙ КОЛЛЕДЖ</w:t>
      </w:r>
    </w:p>
    <w:p w:rsidR="000A24CC" w:rsidRPr="000A24CC" w:rsidRDefault="000A24CC" w:rsidP="000A24CC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A24CC">
        <w:rPr>
          <w:rFonts w:ascii="Times New Roman" w:eastAsia="Times New Roman" w:hAnsi="Times New Roman"/>
          <w:b/>
          <w:bCs/>
          <w:sz w:val="24"/>
          <w:szCs w:val="24"/>
        </w:rPr>
        <w:t>(ГБПОУ «СОМК»)</w:t>
      </w: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Pr="000A24CC" w:rsidRDefault="000A24CC" w:rsidP="000A24C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24CC">
        <w:rPr>
          <w:rFonts w:ascii="Times New Roman" w:eastAsia="Times New Roman" w:hAnsi="Times New Roman" w:cs="Times New Roman"/>
          <w:b/>
          <w:sz w:val="28"/>
          <w:szCs w:val="28"/>
        </w:rPr>
        <w:t>МЕТОДИЧЕСКОЕ ПОСОБИЕ</w:t>
      </w:r>
    </w:p>
    <w:p w:rsidR="000A24CC" w:rsidRPr="000A24CC" w:rsidRDefault="000A24CC" w:rsidP="000A24C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24CC">
        <w:rPr>
          <w:rFonts w:ascii="Times New Roman" w:eastAsia="Times New Roman" w:hAnsi="Times New Roman" w:cs="Times New Roman"/>
          <w:b/>
          <w:sz w:val="28"/>
          <w:szCs w:val="28"/>
        </w:rPr>
        <w:t>ДЛЯ ВНЕАУДИТОРНОЙ</w:t>
      </w:r>
    </w:p>
    <w:p w:rsidR="000A24CC" w:rsidRPr="000A24CC" w:rsidRDefault="000A24CC" w:rsidP="000A24C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A24CC">
        <w:rPr>
          <w:rFonts w:ascii="Times New Roman" w:eastAsia="Times New Roman" w:hAnsi="Times New Roman" w:cs="Times New Roman"/>
          <w:b/>
          <w:sz w:val="28"/>
          <w:szCs w:val="28"/>
        </w:rPr>
        <w:t>САМОСТОЯТЕЛЬНОЙ РАБОТЫ</w:t>
      </w:r>
    </w:p>
    <w:p w:rsidR="000A24CC" w:rsidRPr="00E94768" w:rsidRDefault="000A24CC" w:rsidP="000A24C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A24CC" w:rsidRPr="000A24CC" w:rsidRDefault="000A24CC" w:rsidP="000A24CC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A24CC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Контролирующий блок</w:t>
      </w:r>
    </w:p>
    <w:p w:rsidR="000A24CC" w:rsidRPr="000A24CC" w:rsidRDefault="000A24CC" w:rsidP="000A24CC">
      <w:pPr>
        <w:spacing w:after="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A24CC">
        <w:rPr>
          <w:rFonts w:ascii="Times New Roman" w:hAnsi="Times New Roman" w:cs="Times New Roman"/>
          <w:sz w:val="28"/>
          <w:szCs w:val="28"/>
          <w:lang w:eastAsia="ar-SA"/>
        </w:rPr>
        <w:t>(задания в тестовой форме)</w:t>
      </w:r>
      <w:r w:rsidRPr="000A24C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A24CC" w:rsidRDefault="000A24CC" w:rsidP="000A24CC">
      <w:pPr>
        <w:spacing w:after="0" w:line="276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по дисциплине</w:t>
      </w:r>
    </w:p>
    <w:p w:rsidR="000A24CC" w:rsidRDefault="000A24CC" w:rsidP="000A24CC">
      <w:pPr>
        <w:tabs>
          <w:tab w:val="left" w:pos="4440"/>
        </w:tabs>
        <w:spacing w:after="0" w:line="276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  <w:r w:rsidRPr="0B8C51C5">
        <w:rPr>
          <w:rFonts w:ascii="Times New Roman" w:hAnsi="Times New Roman"/>
          <w:b/>
          <w:bCs/>
          <w:sz w:val="32"/>
          <w:szCs w:val="32"/>
        </w:rPr>
        <w:t>ОП.0</w:t>
      </w:r>
      <w:r>
        <w:rPr>
          <w:rFonts w:ascii="Times New Roman" w:hAnsi="Times New Roman"/>
          <w:b/>
          <w:bCs/>
          <w:sz w:val="32"/>
          <w:szCs w:val="32"/>
        </w:rPr>
        <w:t>3</w:t>
      </w:r>
      <w:r w:rsidRPr="0B8C51C5">
        <w:rPr>
          <w:rFonts w:ascii="Times New Roman" w:hAnsi="Times New Roman"/>
          <w:b/>
          <w:bCs/>
          <w:sz w:val="32"/>
          <w:szCs w:val="32"/>
        </w:rPr>
        <w:t xml:space="preserve">.   </w:t>
      </w:r>
      <w:r w:rsidRPr="0B8C51C5">
        <w:rPr>
          <w:rFonts w:ascii="Times New Roman CYR" w:eastAsia="Calibri" w:hAnsi="Times New Roman CYR" w:cs="Times New Roman CYR"/>
          <w:b/>
          <w:bCs/>
          <w:sz w:val="32"/>
          <w:szCs w:val="32"/>
        </w:rPr>
        <w:t xml:space="preserve">Анатомия и физиология человека </w:t>
      </w:r>
    </w:p>
    <w:p w:rsidR="000A24CC" w:rsidRDefault="000A24CC" w:rsidP="000A24CC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0A24CC" w:rsidRDefault="000A24CC" w:rsidP="000A24CC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0A24CC" w:rsidRDefault="000A24CC" w:rsidP="000A24CC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0A24CC" w:rsidRDefault="000A24CC" w:rsidP="000A24CC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0A24CC" w:rsidRDefault="000A24CC" w:rsidP="000A24CC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0A24CC" w:rsidRPr="000A24CC" w:rsidRDefault="000A24CC" w:rsidP="000A24CC">
      <w:pPr>
        <w:tabs>
          <w:tab w:val="left" w:pos="4440"/>
        </w:tabs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sz w:val="28"/>
          <w:szCs w:val="28"/>
        </w:rPr>
      </w:pPr>
      <w:r w:rsidRPr="000A24CC">
        <w:rPr>
          <w:rFonts w:ascii="Times New Roman" w:hAnsi="Times New Roman" w:cs="Times New Roman"/>
          <w:b/>
          <w:sz w:val="28"/>
          <w:szCs w:val="28"/>
        </w:rPr>
        <w:t>Специальность</w:t>
      </w:r>
    </w:p>
    <w:p w:rsidR="000A24CC" w:rsidRPr="000A24CC" w:rsidRDefault="000A24CC" w:rsidP="000A24CC">
      <w:pPr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0A24CC">
        <w:rPr>
          <w:rFonts w:ascii="Times New Roman" w:hAnsi="Times New Roman" w:cs="Times New Roman"/>
          <w:b/>
          <w:sz w:val="28"/>
          <w:szCs w:val="28"/>
          <w:lang w:eastAsia="ar-SA"/>
        </w:rPr>
        <w:t>31.02.01 Лечебное дело</w:t>
      </w:r>
    </w:p>
    <w:p w:rsidR="000A24CC" w:rsidRPr="00BC1792" w:rsidRDefault="00BC1792" w:rsidP="000A24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792">
        <w:rPr>
          <w:rFonts w:ascii="Times New Roman" w:hAnsi="Times New Roman" w:cs="Times New Roman"/>
          <w:b/>
          <w:sz w:val="28"/>
          <w:szCs w:val="28"/>
        </w:rPr>
        <w:t>СПО углублённой подготовки, очная форма обучения</w:t>
      </w:r>
    </w:p>
    <w:p w:rsidR="000A24CC" w:rsidRPr="00CF581D" w:rsidRDefault="000A24CC" w:rsidP="000A24CC">
      <w:pPr>
        <w:jc w:val="center"/>
        <w:rPr>
          <w:i/>
          <w:color w:val="000000"/>
          <w:lang w:eastAsia="ar-SA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A24CC" w:rsidRPr="000A24CC" w:rsidRDefault="000A24CC" w:rsidP="000A24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24CC">
        <w:rPr>
          <w:rFonts w:ascii="Times New Roman" w:hAnsi="Times New Roman"/>
          <w:b/>
          <w:sz w:val="28"/>
          <w:szCs w:val="28"/>
        </w:rPr>
        <w:t xml:space="preserve"> Екатеринбург 2020г.</w:t>
      </w: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Pr="00604ED2" w:rsidRDefault="000A24CC" w:rsidP="000A24CC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604ED2">
        <w:rPr>
          <w:rFonts w:ascii="Times New Roman" w:hAnsi="Times New Roman"/>
          <w:color w:val="000000"/>
          <w:sz w:val="28"/>
          <w:szCs w:val="28"/>
        </w:rPr>
        <w:t>Рассмотрено и одобрено</w:t>
      </w:r>
    </w:p>
    <w:p w:rsidR="000A24CC" w:rsidRPr="00604ED2" w:rsidRDefault="000A24CC" w:rsidP="000A24C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04ED2">
        <w:rPr>
          <w:rFonts w:ascii="Times New Roman" w:hAnsi="Times New Roman"/>
          <w:color w:val="000000"/>
          <w:sz w:val="28"/>
          <w:szCs w:val="28"/>
        </w:rPr>
        <w:t>на заседании кафедры</w:t>
      </w:r>
    </w:p>
    <w:p w:rsidR="000A24CC" w:rsidRPr="00604ED2" w:rsidRDefault="000A24CC" w:rsidP="000A24C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04ED2">
        <w:rPr>
          <w:rFonts w:ascii="Times New Roman" w:hAnsi="Times New Roman"/>
          <w:color w:val="000000"/>
          <w:sz w:val="28"/>
          <w:szCs w:val="28"/>
        </w:rPr>
        <w:t>медико-биологических дисциплин</w:t>
      </w:r>
    </w:p>
    <w:p w:rsidR="000A24CC" w:rsidRPr="00604ED2" w:rsidRDefault="000A24CC" w:rsidP="000A24C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протокол № </w:t>
      </w:r>
      <w:r w:rsidR="00555CC2">
        <w:rPr>
          <w:rFonts w:ascii="Times New Roman" w:hAnsi="Times New Roman"/>
          <w:color w:val="000000"/>
          <w:sz w:val="28"/>
          <w:szCs w:val="28"/>
        </w:rPr>
        <w:t>8</w:t>
      </w:r>
    </w:p>
    <w:p w:rsidR="000A24CC" w:rsidRPr="00604ED2" w:rsidRDefault="000A24CC" w:rsidP="000A24C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 «</w:t>
      </w:r>
      <w:r w:rsidR="00555CC2">
        <w:rPr>
          <w:rFonts w:ascii="Times New Roman" w:hAnsi="Times New Roman"/>
          <w:color w:val="000000"/>
          <w:sz w:val="28"/>
          <w:szCs w:val="28"/>
        </w:rPr>
        <w:t>18</w:t>
      </w:r>
      <w:r>
        <w:rPr>
          <w:rFonts w:ascii="Times New Roman" w:hAnsi="Times New Roman"/>
          <w:color w:val="000000"/>
          <w:sz w:val="28"/>
          <w:szCs w:val="28"/>
        </w:rPr>
        <w:t xml:space="preserve">  » </w:t>
      </w:r>
      <w:r w:rsidR="00555CC2">
        <w:rPr>
          <w:rFonts w:ascii="Times New Roman" w:hAnsi="Times New Roman"/>
          <w:color w:val="000000"/>
          <w:sz w:val="28"/>
          <w:szCs w:val="28"/>
        </w:rPr>
        <w:t>марта</w:t>
      </w:r>
      <w:r>
        <w:rPr>
          <w:rFonts w:ascii="Times New Roman" w:hAnsi="Times New Roman"/>
          <w:color w:val="000000"/>
          <w:sz w:val="28"/>
          <w:szCs w:val="28"/>
        </w:rPr>
        <w:t xml:space="preserve"> 2020</w:t>
      </w:r>
      <w:r w:rsidRPr="00604ED2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0A24CC" w:rsidRPr="00604ED2" w:rsidRDefault="000A24CC" w:rsidP="000A24C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04ED2">
        <w:rPr>
          <w:rFonts w:ascii="Times New Roman" w:hAnsi="Times New Roman"/>
          <w:color w:val="000000"/>
          <w:sz w:val="28"/>
          <w:szCs w:val="28"/>
        </w:rPr>
        <w:t xml:space="preserve">заведующий кафедрой </w:t>
      </w:r>
    </w:p>
    <w:p w:rsidR="000A24CC" w:rsidRPr="00604ED2" w:rsidRDefault="000A24CC" w:rsidP="000A24C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2DFCEC13" wp14:editId="5AF95258">
            <wp:extent cx="409575" cy="381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ED2">
        <w:rPr>
          <w:rFonts w:ascii="Times New Roman" w:hAnsi="Times New Roman"/>
          <w:color w:val="000000"/>
          <w:sz w:val="28"/>
          <w:szCs w:val="28"/>
        </w:rPr>
        <w:t>Г.А. Никитина</w:t>
      </w:r>
    </w:p>
    <w:p w:rsidR="000A24CC" w:rsidRDefault="000A24CC" w:rsidP="000A24C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A24CC" w:rsidRDefault="000A24CC" w:rsidP="000A24CC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24CC" w:rsidRPr="00075917" w:rsidRDefault="000A24CC" w:rsidP="000A24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sz w:val="28"/>
          <w:szCs w:val="28"/>
        </w:rPr>
      </w:pPr>
      <w:r w:rsidRPr="00075917">
        <w:rPr>
          <w:rFonts w:ascii="Times New Roman" w:hAnsi="Times New Roman"/>
          <w:sz w:val="28"/>
          <w:szCs w:val="28"/>
        </w:rPr>
        <w:t xml:space="preserve">Разработчики: </w:t>
      </w:r>
    </w:p>
    <w:p w:rsidR="00610361" w:rsidRPr="00672620" w:rsidRDefault="00610361" w:rsidP="00610361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Ф.Ф. Беляева</w:t>
      </w:r>
      <w:r w:rsidRPr="0067262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преподаватель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высше</w:t>
      </w:r>
      <w:r w:rsidRPr="00672620">
        <w:rPr>
          <w:rFonts w:ascii="Times New Roman" w:eastAsia="Times New Roman" w:hAnsi="Times New Roman" w:cs="Times New Roman"/>
          <w:sz w:val="28"/>
          <w:szCs w:val="28"/>
          <w:lang w:eastAsia="ar-SA"/>
        </w:rPr>
        <w:t>й квалификационной категории ГБПОУ «Свердловский областной медицинский колледж»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0A24CC" w:rsidRDefault="000A24CC" w:rsidP="000A24C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Е.В. Плешкова,</w:t>
      </w:r>
      <w:r w:rsidRPr="00B153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162923">
        <w:rPr>
          <w:rFonts w:ascii="Times New Roman" w:hAnsi="Times New Roman"/>
          <w:sz w:val="28"/>
          <w:szCs w:val="28"/>
        </w:rPr>
        <w:t>преподаватель</w:t>
      </w:r>
      <w:r w:rsidRPr="006143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первой</w:t>
      </w:r>
      <w:r w:rsidRPr="00162923">
        <w:rPr>
          <w:rFonts w:ascii="Times New Roman" w:hAnsi="Times New Roman"/>
          <w:sz w:val="28"/>
          <w:szCs w:val="28"/>
        </w:rPr>
        <w:t xml:space="preserve"> квалификационной категории </w:t>
      </w:r>
      <w:r w:rsidRPr="00162923">
        <w:rPr>
          <w:rFonts w:ascii="Times New Roman" w:hAnsi="Times New Roman"/>
          <w:bCs/>
          <w:sz w:val="28"/>
          <w:szCs w:val="28"/>
        </w:rPr>
        <w:t xml:space="preserve">ГБПОУ </w:t>
      </w:r>
      <w:r w:rsidRPr="00162923">
        <w:rPr>
          <w:rFonts w:ascii="Times New Roman" w:hAnsi="Times New Roman"/>
          <w:sz w:val="28"/>
          <w:szCs w:val="28"/>
        </w:rPr>
        <w:t>«Свердловский областной медицинский колледж»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BF12D3" w:rsidRDefault="00BF12D3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0A24CC" w:rsidRPr="00BC1792" w:rsidRDefault="000A24CC" w:rsidP="000A24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1792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W w:w="104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28"/>
        <w:gridCol w:w="903"/>
      </w:tblGrid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Pr="000A24CC" w:rsidRDefault="00F470E1" w:rsidP="00BF45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  <w:shd w:val="clear" w:color="auto" w:fill="EEECE1"/>
          </w:tcPr>
          <w:p w:rsidR="00F470E1" w:rsidRPr="00BC1792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Ана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томия и физиология как основные </w:t>
            </w: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естественно-научные дисциплины, изучающие структуры и механизмы, обеспечивающие жизнедеятельность   человека.</w:t>
            </w:r>
          </w:p>
        </w:tc>
        <w:tc>
          <w:tcPr>
            <w:tcW w:w="903" w:type="dxa"/>
            <w:shd w:val="clear" w:color="auto" w:fill="EEECE1"/>
          </w:tcPr>
          <w:p w:rsidR="00F470E1" w:rsidRDefault="00240517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F470E1" w:rsidRPr="00BC1792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trHeight w:val="737"/>
          <w:jc w:val="center"/>
        </w:trPr>
        <w:tc>
          <w:tcPr>
            <w:tcW w:w="9528" w:type="dxa"/>
          </w:tcPr>
          <w:p w:rsidR="00F470E1" w:rsidRDefault="00F470E1" w:rsidP="00F4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sz w:val="24"/>
                <w:szCs w:val="24"/>
              </w:rPr>
              <w:t xml:space="preserve">Тема1.1  Анатомо-физиологические особенности формирования потребностей  человека. </w:t>
            </w:r>
          </w:p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sz w:val="24"/>
                <w:szCs w:val="24"/>
              </w:rPr>
              <w:t>Человек как предмет изучения анатомии и физиологии.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  <w:shd w:val="clear" w:color="auto" w:fill="EEECE1"/>
          </w:tcPr>
          <w:p w:rsidR="00F470E1" w:rsidRPr="00BC1792" w:rsidRDefault="00F470E1" w:rsidP="00F4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 Отдельные вопросы цитологии </w:t>
            </w:r>
            <w:r w:rsidRPr="000A24CC">
              <w:rPr>
                <w:rFonts w:ascii="Times New Roman" w:hAnsi="Times New Roman" w:cs="Times New Roman"/>
                <w:b/>
                <w:sz w:val="24"/>
                <w:szCs w:val="24"/>
              </w:rPr>
              <w:t>и гистологии.</w:t>
            </w:r>
          </w:p>
        </w:tc>
        <w:tc>
          <w:tcPr>
            <w:tcW w:w="903" w:type="dxa"/>
            <w:shd w:val="clear" w:color="auto" w:fill="EEECE1"/>
          </w:tcPr>
          <w:p w:rsidR="00F470E1" w:rsidRPr="00BC1792" w:rsidRDefault="00240517" w:rsidP="00F470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Тема 2.1.</w:t>
            </w:r>
            <w:r w:rsidRPr="000A24CC">
              <w:rPr>
                <w:rFonts w:ascii="Times New Roman" w:hAnsi="Times New Roman" w:cs="Times New Roman"/>
                <w:sz w:val="24"/>
                <w:szCs w:val="24"/>
              </w:rPr>
              <w:t xml:space="preserve"> Основы цитологии. Клетка. Строение и  жизненный цикл клетки.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0E1" w:rsidRPr="00D974E4" w:rsidTr="00F470E1">
        <w:trPr>
          <w:trHeight w:val="567"/>
          <w:jc w:val="center"/>
        </w:trPr>
        <w:tc>
          <w:tcPr>
            <w:tcW w:w="9528" w:type="dxa"/>
          </w:tcPr>
          <w:p w:rsidR="00F470E1" w:rsidRDefault="00F470E1" w:rsidP="00F4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2.2 </w:t>
            </w:r>
            <w:r w:rsidRPr="000A24CC">
              <w:rPr>
                <w:rFonts w:ascii="Times New Roman" w:hAnsi="Times New Roman" w:cs="Times New Roman"/>
                <w:sz w:val="24"/>
                <w:szCs w:val="24"/>
              </w:rPr>
              <w:t>Основы гистологии. Эпителиальные, мышечные, соединительная</w:t>
            </w:r>
          </w:p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sz w:val="24"/>
                <w:szCs w:val="24"/>
              </w:rPr>
              <w:t xml:space="preserve"> и нервная ткани.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  <w:shd w:val="clear" w:color="auto" w:fill="EEECE1"/>
          </w:tcPr>
          <w:p w:rsidR="00F470E1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3. </w:t>
            </w:r>
            <w:r w:rsidRPr="000A24CC">
              <w:rPr>
                <w:rFonts w:ascii="Times New Roman" w:hAnsi="Times New Roman" w:cs="Times New Roman"/>
                <w:b/>
                <w:sz w:val="24"/>
                <w:szCs w:val="24"/>
              </w:rPr>
              <w:t>Анатомо-физиологические особенности органов движения и опоры.</w:t>
            </w: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sz w:val="24"/>
                <w:szCs w:val="24"/>
              </w:rPr>
              <w:t>Остеология. Миология.</w:t>
            </w:r>
          </w:p>
        </w:tc>
        <w:tc>
          <w:tcPr>
            <w:tcW w:w="903" w:type="dxa"/>
            <w:shd w:val="clear" w:color="auto" w:fill="EEECE1"/>
          </w:tcPr>
          <w:p w:rsidR="00F470E1" w:rsidRPr="000A24CC" w:rsidRDefault="00240517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F470E1" w:rsidRPr="00D974E4" w:rsidTr="0056562B">
        <w:trPr>
          <w:trHeight w:val="454"/>
          <w:jc w:val="center"/>
        </w:trPr>
        <w:tc>
          <w:tcPr>
            <w:tcW w:w="9528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3.1. Остеоартросиндесмология. Виды соединения костей. 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Тема 3.2 Кости и топография черепа. Виды соединения костей черепа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Тема 3.3. Анатомо - функциональные особенности скелета туловища.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3.4. Анатомо-функциональные  особенности скелета верхних </w:t>
            </w: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и нижних конечностей.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Тема 3.5. Общие вопросы миологии.  Мышцы головы и шеи.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Тема 3.6. Мышцы туловища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Тема 3.7. Мышцы плечевого пояса и свободной верхней конечности.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Тема 3.8. Мышцы тазового пояса и свободной нижней конечности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  <w:shd w:val="clear" w:color="auto" w:fill="EEECE1"/>
          </w:tcPr>
          <w:p w:rsidR="00F470E1" w:rsidRPr="00BC1792" w:rsidRDefault="00F470E1" w:rsidP="00F470E1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4. </w:t>
            </w:r>
            <w:r w:rsidRPr="000A24CC">
              <w:rPr>
                <w:rFonts w:ascii="Times New Roman" w:hAnsi="Times New Roman" w:cs="Times New Roman"/>
                <w:b/>
                <w:sz w:val="24"/>
                <w:szCs w:val="24"/>
              </w:rPr>
              <w:t>Анатомо-физиологические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A24CC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системы органов  дыхания.</w:t>
            </w:r>
          </w:p>
        </w:tc>
        <w:tc>
          <w:tcPr>
            <w:tcW w:w="903" w:type="dxa"/>
            <w:shd w:val="clear" w:color="auto" w:fill="EEECE1"/>
          </w:tcPr>
          <w:p w:rsidR="00F470E1" w:rsidRPr="00BC1792" w:rsidRDefault="00240517" w:rsidP="00F470E1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Тема 4.1. Анатомо-физиологические особенности  дыхательных путей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4.2. Анатомо-физиологические особенности лёгких. Плевра. </w:t>
            </w: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Средостение. Физиология дыхания.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  <w:shd w:val="clear" w:color="auto" w:fill="EEECE1"/>
          </w:tcPr>
          <w:p w:rsidR="00F470E1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5 Анатомо-физиологические особенности систем органов </w:t>
            </w: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кровообращения и   лимфообращения.</w:t>
            </w:r>
          </w:p>
        </w:tc>
        <w:tc>
          <w:tcPr>
            <w:tcW w:w="903" w:type="dxa"/>
            <w:shd w:val="clear" w:color="auto" w:fill="EEECE1"/>
          </w:tcPr>
          <w:p w:rsidR="00F470E1" w:rsidRPr="000A24CC" w:rsidRDefault="00240517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5.1. Анатомо-физиологические особенности </w:t>
            </w:r>
            <w:r w:rsidRPr="000A24CC">
              <w:rPr>
                <w:rFonts w:ascii="Times New Roman" w:hAnsi="Times New Roman" w:cs="Times New Roman"/>
                <w:sz w:val="24"/>
                <w:szCs w:val="24"/>
              </w:rPr>
              <w:t>сердечно- сосудистой системы.</w:t>
            </w: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Анатомия сердца.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Pr="000A24CC" w:rsidRDefault="00F470E1" w:rsidP="00BF45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5.2. </w:t>
            </w:r>
            <w:r w:rsidRPr="000A24CC">
              <w:rPr>
                <w:rFonts w:ascii="Times New Roman" w:hAnsi="Times New Roman" w:cs="Times New Roman"/>
                <w:sz w:val="24"/>
                <w:szCs w:val="24"/>
              </w:rPr>
              <w:t>Сосуды малого  круга кровообращения.</w:t>
            </w: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A24CC">
              <w:rPr>
                <w:rFonts w:ascii="Times New Roman" w:hAnsi="Times New Roman" w:cs="Times New Roman"/>
                <w:sz w:val="24"/>
                <w:szCs w:val="24"/>
              </w:rPr>
              <w:t>Кровообращение плода.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5.3. </w:t>
            </w:r>
            <w:r w:rsidRPr="000A24CC">
              <w:rPr>
                <w:rFonts w:ascii="Times New Roman" w:hAnsi="Times New Roman" w:cs="Times New Roman"/>
                <w:sz w:val="24"/>
                <w:szCs w:val="24"/>
              </w:rPr>
              <w:t>Артерии и вены большого круга кровообращения</w:t>
            </w: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sz w:val="24"/>
                <w:szCs w:val="24"/>
              </w:rPr>
              <w:t>Особенности коронарного кровообращения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Pr="000A24CC" w:rsidRDefault="00F470E1" w:rsidP="00BF45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Тема 5.4. Физиология сердечно – сосудистой системы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Pr="000A24CC" w:rsidRDefault="00F470E1" w:rsidP="00BF45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Тема 5.5. Анатомо-физиологические  особенности  лимфатической системы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  <w:shd w:val="clear" w:color="auto" w:fill="EEECE1"/>
          </w:tcPr>
          <w:p w:rsidR="00F470E1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6 </w:t>
            </w:r>
            <w:r w:rsidRPr="000A24CC">
              <w:rPr>
                <w:rFonts w:ascii="Times New Roman" w:hAnsi="Times New Roman" w:cs="Times New Roman"/>
                <w:b/>
                <w:sz w:val="24"/>
                <w:szCs w:val="24"/>
              </w:rPr>
              <w:t>Анатомо-физиологические</w:t>
            </w: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A24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системы </w:t>
            </w: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sz w:val="24"/>
                <w:szCs w:val="24"/>
              </w:rPr>
              <w:t>органов пищеварения.</w:t>
            </w:r>
          </w:p>
        </w:tc>
        <w:tc>
          <w:tcPr>
            <w:tcW w:w="903" w:type="dxa"/>
            <w:shd w:val="clear" w:color="auto" w:fill="EEECE1"/>
          </w:tcPr>
          <w:p w:rsidR="00F470E1" w:rsidRPr="000A24CC" w:rsidRDefault="00240517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6.1. Анатомо-физиологические особенности полости рта, глотки, </w:t>
            </w: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пищевода, желудка, кишечника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6.2. Анатомо-физиологические особенности  пищеварительных желёз. </w:t>
            </w: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Физиология пищеварения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Pr="000A24CC" w:rsidRDefault="00F470E1" w:rsidP="00BF45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Тема 6.3. Обмен веществ и энергии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  <w:shd w:val="clear" w:color="auto" w:fill="EEECE1"/>
          </w:tcPr>
          <w:p w:rsidR="00F470E1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здел 7. Анатомо-физиологические </w:t>
            </w: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особенности системы органов </w:t>
            </w: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мочеобразования и мочевыделения</w:t>
            </w:r>
          </w:p>
        </w:tc>
        <w:tc>
          <w:tcPr>
            <w:tcW w:w="903" w:type="dxa"/>
            <w:shd w:val="clear" w:color="auto" w:fill="EEECE1"/>
          </w:tcPr>
          <w:p w:rsidR="00F470E1" w:rsidRPr="000A24CC" w:rsidRDefault="00240517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56</w:t>
            </w: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Тема 7.1.Анатомо-физиологические особенности системы органов </w:t>
            </w: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мочеобразования и мочевыделения</w:t>
            </w:r>
          </w:p>
        </w:tc>
        <w:tc>
          <w:tcPr>
            <w:tcW w:w="903" w:type="dxa"/>
          </w:tcPr>
          <w:p w:rsidR="00F470E1" w:rsidRDefault="00F470E1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7.2. Физиология органов мочеобразовательной и мочевыделительной </w:t>
            </w: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системы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8. Анатомо-физиологические особенности репродуктивной </w:t>
            </w: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системы человека.</w:t>
            </w:r>
          </w:p>
        </w:tc>
        <w:tc>
          <w:tcPr>
            <w:tcW w:w="903" w:type="dxa"/>
          </w:tcPr>
          <w:p w:rsidR="00F470E1" w:rsidRPr="000A24CC" w:rsidRDefault="00240517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Тема 8.1. Анатомия и физиология женской репродуктивной системы</w:t>
            </w: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Тема 8.2. Анатомия и физиология мужской репродуктивной системы</w:t>
            </w: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3" w:type="dxa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56562B">
        <w:trPr>
          <w:trHeight w:val="567"/>
          <w:jc w:val="center"/>
        </w:trPr>
        <w:tc>
          <w:tcPr>
            <w:tcW w:w="9528" w:type="dxa"/>
            <w:shd w:val="clear" w:color="auto" w:fill="EEECE1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9. Внутренняя среда организма. Кровь.</w:t>
            </w:r>
          </w:p>
        </w:tc>
        <w:tc>
          <w:tcPr>
            <w:tcW w:w="903" w:type="dxa"/>
            <w:shd w:val="clear" w:color="auto" w:fill="EEECE1"/>
          </w:tcPr>
          <w:p w:rsidR="00F470E1" w:rsidRPr="000A24CC" w:rsidRDefault="00240517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</w:tr>
      <w:tr w:rsidR="00F470E1" w:rsidRPr="00D974E4" w:rsidTr="0056562B">
        <w:trPr>
          <w:trHeight w:val="567"/>
          <w:jc w:val="center"/>
        </w:trPr>
        <w:tc>
          <w:tcPr>
            <w:tcW w:w="9528" w:type="dxa"/>
          </w:tcPr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sz w:val="24"/>
                <w:szCs w:val="24"/>
              </w:rPr>
              <w:t>Тема 9.1. Гомеостаз. Состав, свойства, функции крови.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  <w:shd w:val="clear" w:color="auto" w:fill="EEECE1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10. Процесс защиты организма от</w:t>
            </w:r>
          </w:p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воздействий внешней и внутренней среды.</w:t>
            </w:r>
          </w:p>
        </w:tc>
        <w:tc>
          <w:tcPr>
            <w:tcW w:w="903" w:type="dxa"/>
            <w:shd w:val="clear" w:color="auto" w:fill="EEECE1"/>
          </w:tcPr>
          <w:p w:rsidR="00F470E1" w:rsidRPr="000A24CC" w:rsidRDefault="00240517" w:rsidP="00F470E1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</w:t>
            </w:r>
          </w:p>
        </w:tc>
      </w:tr>
      <w:tr w:rsidR="00F470E1" w:rsidRPr="00D974E4" w:rsidTr="0056562B">
        <w:trPr>
          <w:trHeight w:val="567"/>
          <w:jc w:val="center"/>
        </w:trPr>
        <w:tc>
          <w:tcPr>
            <w:tcW w:w="9528" w:type="dxa"/>
          </w:tcPr>
          <w:p w:rsidR="00F470E1" w:rsidRPr="00F470E1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10.1. </w:t>
            </w:r>
            <w:r w:rsidRPr="000A24CC">
              <w:rPr>
                <w:rFonts w:ascii="Times New Roman" w:hAnsi="Times New Roman" w:cs="Times New Roman"/>
                <w:sz w:val="24"/>
                <w:szCs w:val="24"/>
              </w:rPr>
              <w:t>Анатомо-физиологические особенности формирования защиты организма человека.</w:t>
            </w: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A24CC">
              <w:rPr>
                <w:rFonts w:ascii="Times New Roman" w:hAnsi="Times New Roman" w:cs="Times New Roman"/>
                <w:sz w:val="24"/>
                <w:szCs w:val="24"/>
              </w:rPr>
              <w:t>Особенности иммунной системы.</w:t>
            </w:r>
          </w:p>
        </w:tc>
        <w:tc>
          <w:tcPr>
            <w:tcW w:w="903" w:type="dxa"/>
          </w:tcPr>
          <w:p w:rsidR="00F470E1" w:rsidRDefault="00F470E1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  <w:shd w:val="clear" w:color="auto" w:fill="EEECE1"/>
          </w:tcPr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11. Анатомо-физиологические</w:t>
            </w:r>
          </w:p>
          <w:p w:rsidR="00F470E1" w:rsidRPr="000A24CC" w:rsidRDefault="00F470E1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особенности саморегуляции функций организма.</w:t>
            </w:r>
          </w:p>
        </w:tc>
        <w:tc>
          <w:tcPr>
            <w:tcW w:w="903" w:type="dxa"/>
            <w:shd w:val="clear" w:color="auto" w:fill="EEECE1"/>
          </w:tcPr>
          <w:p w:rsidR="00F470E1" w:rsidRPr="000A24CC" w:rsidRDefault="00240517" w:rsidP="00F470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</w:t>
            </w:r>
            <w:bookmarkStart w:id="0" w:name="_GoBack"/>
            <w:bookmarkEnd w:id="0"/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Pr="00F470E1" w:rsidRDefault="00F470E1" w:rsidP="00F4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sz w:val="24"/>
                <w:szCs w:val="24"/>
              </w:rPr>
              <w:t xml:space="preserve">Тема 11.1 Анатомо-физиологические особенности  эндокринной системы. </w:t>
            </w:r>
          </w:p>
        </w:tc>
        <w:tc>
          <w:tcPr>
            <w:tcW w:w="903" w:type="dxa"/>
          </w:tcPr>
          <w:p w:rsidR="00F470E1" w:rsidRPr="00F470E1" w:rsidRDefault="00F470E1" w:rsidP="00F470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11.2. Анатомо-физиологические особенности нервной системы. </w:t>
            </w:r>
          </w:p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нервной системы. Спинной мозг.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Тема11.3. Головной мозг. Эмбриогенез. Ствол мозга: продолговатый, </w:t>
            </w:r>
          </w:p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задний, средний и промежуточный мозг.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11.4. Функциональная анатомия конечного мозга. </w:t>
            </w:r>
          </w:p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Анатомо-физиологические особенности  высшей нервной деятельности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56562B">
        <w:trPr>
          <w:trHeight w:val="567"/>
          <w:jc w:val="center"/>
        </w:trPr>
        <w:tc>
          <w:tcPr>
            <w:tcW w:w="9528" w:type="dxa"/>
          </w:tcPr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Тема 11.5. Периферическая нервная система. Спинномозговые нервы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trHeight w:val="543"/>
          <w:jc w:val="center"/>
        </w:trPr>
        <w:tc>
          <w:tcPr>
            <w:tcW w:w="9528" w:type="dxa"/>
          </w:tcPr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Тема 11.6. Анатомо-физиологические особенности черепных нервов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11.7. Анатомо-физиологические особенности вегетативной </w:t>
            </w:r>
          </w:p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нервной системы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11.8. Сенсорные системы. Органы чувств. Понятие об анализаторах. </w:t>
            </w:r>
          </w:p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Орган вкуса и обоняния. Кожа и её производные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70E1" w:rsidRPr="00D974E4" w:rsidTr="00F470E1">
        <w:trPr>
          <w:jc w:val="center"/>
        </w:trPr>
        <w:tc>
          <w:tcPr>
            <w:tcW w:w="9528" w:type="dxa"/>
          </w:tcPr>
          <w:p w:rsidR="00F470E1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11.9. Анатомо-физиологические особенности органа зрения, </w:t>
            </w:r>
          </w:p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CC">
              <w:rPr>
                <w:rFonts w:ascii="Times New Roman" w:hAnsi="Times New Roman" w:cs="Times New Roman"/>
                <w:bCs/>
                <w:sz w:val="24"/>
                <w:szCs w:val="24"/>
              </w:rPr>
              <w:t>органа слуха и равновесия</w:t>
            </w:r>
          </w:p>
        </w:tc>
        <w:tc>
          <w:tcPr>
            <w:tcW w:w="903" w:type="dxa"/>
          </w:tcPr>
          <w:p w:rsidR="00F470E1" w:rsidRPr="000A24CC" w:rsidRDefault="00F470E1" w:rsidP="00F470E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A24CC" w:rsidRDefault="000A24CC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56562B" w:rsidRDefault="0056562B" w:rsidP="00BC1792">
      <w:pPr>
        <w:rPr>
          <w:rFonts w:ascii="Times New Roman" w:hAnsi="Times New Roman" w:cs="Times New Roman"/>
          <w:sz w:val="24"/>
          <w:szCs w:val="24"/>
        </w:rPr>
      </w:pPr>
    </w:p>
    <w:p w:rsidR="0056562B" w:rsidRDefault="0056562B" w:rsidP="00BC1792">
      <w:pPr>
        <w:rPr>
          <w:rFonts w:ascii="Times New Roman" w:hAnsi="Times New Roman" w:cs="Times New Roman"/>
          <w:sz w:val="24"/>
          <w:szCs w:val="24"/>
        </w:rPr>
      </w:pPr>
    </w:p>
    <w:p w:rsidR="0056562B" w:rsidRDefault="0056562B" w:rsidP="00BC1792">
      <w:pPr>
        <w:rPr>
          <w:rFonts w:ascii="Times New Roman" w:hAnsi="Times New Roman" w:cs="Times New Roman"/>
          <w:sz w:val="24"/>
          <w:szCs w:val="24"/>
        </w:rPr>
      </w:pPr>
    </w:p>
    <w:p w:rsidR="0056562B" w:rsidRDefault="0056562B" w:rsidP="00BC1792">
      <w:pPr>
        <w:rPr>
          <w:rFonts w:ascii="Times New Roman" w:hAnsi="Times New Roman" w:cs="Times New Roman"/>
          <w:sz w:val="24"/>
          <w:szCs w:val="24"/>
        </w:rPr>
      </w:pPr>
    </w:p>
    <w:p w:rsidR="0056562B" w:rsidRPr="00BC1792" w:rsidRDefault="0056562B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Pr="00BC1792" w:rsidRDefault="00BC1792" w:rsidP="00BC1792">
      <w:pPr>
        <w:jc w:val="center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lastRenderedPageBreak/>
        <w:t>УВАЖАЕМЫЕ СТУДЕНТЫ!</w:t>
      </w:r>
    </w:p>
    <w:p w:rsidR="00BC1792" w:rsidRP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Pr="00BC1792" w:rsidRDefault="00BC1792" w:rsidP="00555CC2">
      <w:pPr>
        <w:jc w:val="both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  </w:t>
      </w:r>
      <w:r w:rsidR="0056562B">
        <w:rPr>
          <w:rFonts w:ascii="Times New Roman" w:hAnsi="Times New Roman" w:cs="Times New Roman"/>
          <w:sz w:val="24"/>
          <w:szCs w:val="24"/>
        </w:rPr>
        <w:t xml:space="preserve">    </w:t>
      </w:r>
      <w:r w:rsidRPr="00BC1792">
        <w:rPr>
          <w:rFonts w:ascii="Times New Roman" w:hAnsi="Times New Roman" w:cs="Times New Roman"/>
          <w:sz w:val="24"/>
          <w:szCs w:val="24"/>
        </w:rPr>
        <w:t>В связи с переходом на дистанционное обучение с 17.03.2020г. учебный процесс, промежуточная  аттестация - экзамен  по дисциплине Анатомия и физиология человека будет проходить в  виде выполнения заданий в тестовой форме.</w:t>
      </w:r>
    </w:p>
    <w:p w:rsidR="00BC1792" w:rsidRPr="00BC1792" w:rsidRDefault="00BC1792" w:rsidP="00555CC2">
      <w:pPr>
        <w:jc w:val="both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   </w:t>
      </w:r>
      <w:r w:rsidR="0056562B">
        <w:rPr>
          <w:rFonts w:ascii="Times New Roman" w:hAnsi="Times New Roman" w:cs="Times New Roman"/>
          <w:sz w:val="24"/>
          <w:szCs w:val="24"/>
        </w:rPr>
        <w:t xml:space="preserve">   </w:t>
      </w:r>
      <w:r w:rsidRPr="00BC1792">
        <w:rPr>
          <w:rFonts w:ascii="Times New Roman" w:hAnsi="Times New Roman" w:cs="Times New Roman"/>
          <w:sz w:val="24"/>
          <w:szCs w:val="24"/>
        </w:rPr>
        <w:t>Для самостоятельной подготовки студентов к промежуточной  аттестации,  предлагается ознакомиться с банком тестовых заданий.</w:t>
      </w:r>
    </w:p>
    <w:p w:rsidR="00BC1792" w:rsidRDefault="00BC1792" w:rsidP="00555CC2">
      <w:pPr>
        <w:jc w:val="both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   </w:t>
      </w:r>
      <w:r w:rsidR="0056562B">
        <w:rPr>
          <w:rFonts w:ascii="Times New Roman" w:hAnsi="Times New Roman" w:cs="Times New Roman"/>
          <w:sz w:val="24"/>
          <w:szCs w:val="24"/>
        </w:rPr>
        <w:t xml:space="preserve">  </w:t>
      </w:r>
      <w:r w:rsidRPr="00BC1792">
        <w:rPr>
          <w:rFonts w:ascii="Times New Roman" w:hAnsi="Times New Roman" w:cs="Times New Roman"/>
          <w:sz w:val="24"/>
          <w:szCs w:val="24"/>
        </w:rPr>
        <w:t xml:space="preserve"> Инструкция для выполнения задания: из предложенных вариантов тестовых заданий выберите один правильный ответ.</w:t>
      </w: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Default="00BC1792" w:rsidP="00BC1792">
      <w:pPr>
        <w:rPr>
          <w:rFonts w:ascii="Times New Roman" w:hAnsi="Times New Roman" w:cs="Times New Roman"/>
          <w:sz w:val="24"/>
          <w:szCs w:val="24"/>
        </w:rPr>
      </w:pPr>
    </w:p>
    <w:p w:rsidR="00BC1792" w:rsidRPr="00240517" w:rsidRDefault="00BC1792" w:rsidP="002405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4A0">
        <w:rPr>
          <w:rFonts w:ascii="Times New Roman" w:hAnsi="Times New Roman" w:cs="Times New Roman"/>
          <w:b/>
          <w:sz w:val="28"/>
          <w:szCs w:val="28"/>
        </w:rPr>
        <w:lastRenderedPageBreak/>
        <w:t>Раздел 1. Анатомия и физиология как основные естественно-научные дисциплины, изучающие структуры и механизмы, обеспечивающие жизнедеятельность   человека</w:t>
      </w:r>
    </w:p>
    <w:p w:rsidR="00BC1792" w:rsidRDefault="00BC1792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C1792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Анатомия изучает: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1. форму, строение и развитие организма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2. функции живого организма, его органов, тканей, клеток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3. взаимодействие живых организмов и их сообществ между собой и с окружающей средой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4. влияние жиз</w:t>
      </w:r>
      <w:r w:rsidR="00E6316C">
        <w:rPr>
          <w:rFonts w:ascii="Times New Roman" w:hAnsi="Times New Roman" w:cs="Times New Roman"/>
          <w:sz w:val="24"/>
          <w:szCs w:val="24"/>
        </w:rPr>
        <w:t>ни и труда на здоровье человека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C1792">
        <w:rPr>
          <w:rFonts w:ascii="Times New Roman" w:hAnsi="Times New Roman" w:cs="Times New Roman"/>
          <w:b/>
          <w:sz w:val="24"/>
          <w:szCs w:val="24"/>
        </w:rPr>
        <w:t>2</w:t>
      </w:r>
      <w:r w:rsidRPr="00BC179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Физиология изучает: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1. форму, строение и развитие организма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2. функции живого организма, его органов, тканей, клеток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3. взаимодействие живых организмов и их сообществ между собой и с окружающей средой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4. влияние жизн</w:t>
      </w:r>
      <w:r w:rsidR="00E6316C">
        <w:rPr>
          <w:rFonts w:ascii="Times New Roman" w:hAnsi="Times New Roman" w:cs="Times New Roman"/>
          <w:sz w:val="24"/>
          <w:szCs w:val="24"/>
        </w:rPr>
        <w:t xml:space="preserve">и и труда на здоровье человека 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C1792">
        <w:rPr>
          <w:rFonts w:ascii="Times New Roman" w:hAnsi="Times New Roman" w:cs="Times New Roman"/>
          <w:b/>
          <w:sz w:val="24"/>
          <w:szCs w:val="24"/>
        </w:rPr>
        <w:t>3. Плоскость, которая делит тело на правую и левую половины, называется: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C1792" w:rsidRPr="00BC1792">
        <w:rPr>
          <w:rFonts w:ascii="Times New Roman" w:hAnsi="Times New Roman" w:cs="Times New Roman"/>
          <w:sz w:val="24"/>
          <w:szCs w:val="24"/>
        </w:rPr>
        <w:t xml:space="preserve"> 1. фронтальная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C1792" w:rsidRPr="00BC1792">
        <w:rPr>
          <w:rFonts w:ascii="Times New Roman" w:hAnsi="Times New Roman" w:cs="Times New Roman"/>
          <w:sz w:val="24"/>
          <w:szCs w:val="24"/>
        </w:rPr>
        <w:t xml:space="preserve"> 2. сагиттальная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C1792" w:rsidRPr="00BC1792">
        <w:rPr>
          <w:rFonts w:ascii="Times New Roman" w:hAnsi="Times New Roman" w:cs="Times New Roman"/>
          <w:sz w:val="24"/>
          <w:szCs w:val="24"/>
        </w:rPr>
        <w:t xml:space="preserve"> 3. горизонтальная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4. медиальная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C1792">
        <w:rPr>
          <w:rFonts w:ascii="Times New Roman" w:hAnsi="Times New Roman" w:cs="Times New Roman"/>
          <w:b/>
          <w:sz w:val="24"/>
          <w:szCs w:val="24"/>
        </w:rPr>
        <w:t>4</w:t>
      </w:r>
      <w:r w:rsidRPr="00BC1792">
        <w:rPr>
          <w:rFonts w:ascii="Times New Roman" w:hAnsi="Times New Roman" w:cs="Times New Roman"/>
          <w:sz w:val="24"/>
          <w:szCs w:val="24"/>
        </w:rPr>
        <w:t xml:space="preserve">. </w:t>
      </w:r>
      <w:r w:rsidRPr="00BC1792">
        <w:rPr>
          <w:rFonts w:ascii="Times New Roman" w:hAnsi="Times New Roman" w:cs="Times New Roman"/>
          <w:b/>
          <w:sz w:val="24"/>
          <w:szCs w:val="24"/>
        </w:rPr>
        <w:t>Плоскость, которая делит тело на переднюю и заднюю части называется: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1. фронтальная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2. сагиттальная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3. горизонтальная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</w:t>
      </w:r>
      <w:r w:rsidR="00E6316C">
        <w:rPr>
          <w:rFonts w:ascii="Times New Roman" w:hAnsi="Times New Roman" w:cs="Times New Roman"/>
          <w:sz w:val="24"/>
          <w:szCs w:val="24"/>
        </w:rPr>
        <w:t>4. латеральная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C1792">
        <w:rPr>
          <w:rFonts w:ascii="Times New Roman" w:hAnsi="Times New Roman" w:cs="Times New Roman"/>
          <w:b/>
          <w:sz w:val="24"/>
          <w:szCs w:val="24"/>
        </w:rPr>
        <w:t>5</w:t>
      </w:r>
      <w:r w:rsidRPr="00BC1792">
        <w:rPr>
          <w:rFonts w:ascii="Times New Roman" w:hAnsi="Times New Roman" w:cs="Times New Roman"/>
          <w:sz w:val="24"/>
          <w:szCs w:val="24"/>
        </w:rPr>
        <w:t xml:space="preserve">. </w:t>
      </w:r>
      <w:r w:rsidRPr="00BC1792">
        <w:rPr>
          <w:rFonts w:ascii="Times New Roman" w:hAnsi="Times New Roman" w:cs="Times New Roman"/>
          <w:b/>
          <w:sz w:val="24"/>
          <w:szCs w:val="24"/>
        </w:rPr>
        <w:t>Плоскость, которая отделяет вышележащие области тела от нижележащих, называется: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1. фронтальная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2. сагиттальная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3. горизонтальная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4. медиальная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C1792">
        <w:rPr>
          <w:rFonts w:ascii="Times New Roman" w:hAnsi="Times New Roman" w:cs="Times New Roman"/>
          <w:b/>
          <w:sz w:val="24"/>
          <w:szCs w:val="24"/>
        </w:rPr>
        <w:t>6</w:t>
      </w:r>
      <w:r w:rsidRPr="00BC1792">
        <w:rPr>
          <w:rFonts w:ascii="Times New Roman" w:hAnsi="Times New Roman" w:cs="Times New Roman"/>
          <w:sz w:val="24"/>
          <w:szCs w:val="24"/>
        </w:rPr>
        <w:t xml:space="preserve">. </w:t>
      </w:r>
      <w:r w:rsidRPr="00BC1792">
        <w:rPr>
          <w:rFonts w:ascii="Times New Roman" w:hAnsi="Times New Roman" w:cs="Times New Roman"/>
          <w:b/>
          <w:sz w:val="24"/>
          <w:szCs w:val="24"/>
        </w:rPr>
        <w:t>Точка, расположенная ближе к середине тела: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1. дистальная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2. проксимальная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3. латеральная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4. медиальная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C1792">
        <w:rPr>
          <w:rFonts w:ascii="Times New Roman" w:hAnsi="Times New Roman" w:cs="Times New Roman"/>
          <w:b/>
          <w:sz w:val="24"/>
          <w:szCs w:val="24"/>
        </w:rPr>
        <w:t>7. Точка, расположенная дальше от середины тела: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1. дистальная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2. проксимальная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3. латеральная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4. медиальная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C1792">
        <w:rPr>
          <w:rFonts w:ascii="Times New Roman" w:hAnsi="Times New Roman" w:cs="Times New Roman"/>
          <w:b/>
          <w:sz w:val="24"/>
          <w:szCs w:val="24"/>
        </w:rPr>
        <w:t>8. Точка, расположенная на конечности ближе к туловищу: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1. дистальная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2. проксимальная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3. латеральная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4. медиальная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C1792">
        <w:rPr>
          <w:rFonts w:ascii="Times New Roman" w:hAnsi="Times New Roman" w:cs="Times New Roman"/>
          <w:b/>
          <w:sz w:val="24"/>
          <w:szCs w:val="24"/>
        </w:rPr>
        <w:t>9</w:t>
      </w:r>
      <w:r w:rsidRPr="00BC1792">
        <w:rPr>
          <w:rFonts w:ascii="Times New Roman" w:hAnsi="Times New Roman" w:cs="Times New Roman"/>
          <w:sz w:val="24"/>
          <w:szCs w:val="24"/>
        </w:rPr>
        <w:t xml:space="preserve">. </w:t>
      </w:r>
      <w:r w:rsidRPr="00BC1792">
        <w:rPr>
          <w:rFonts w:ascii="Times New Roman" w:hAnsi="Times New Roman" w:cs="Times New Roman"/>
          <w:b/>
          <w:sz w:val="24"/>
          <w:szCs w:val="24"/>
        </w:rPr>
        <w:t>Точка, расположенная на конечности дальше от туловища: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1. дистальная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2. проксимальная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792">
        <w:rPr>
          <w:rFonts w:ascii="Times New Roman" w:hAnsi="Times New Roman" w:cs="Times New Roman"/>
          <w:sz w:val="24"/>
          <w:szCs w:val="24"/>
        </w:rPr>
        <w:t xml:space="preserve">   3. латеральная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4. медиальная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C1792">
        <w:rPr>
          <w:rFonts w:ascii="Times New Roman" w:hAnsi="Times New Roman" w:cs="Times New Roman"/>
          <w:b/>
          <w:sz w:val="24"/>
          <w:szCs w:val="24"/>
        </w:rPr>
        <w:t>10. Отдел тела, включающий голову и шею: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C1792" w:rsidRPr="00BC1792">
        <w:rPr>
          <w:rFonts w:ascii="Times New Roman" w:hAnsi="Times New Roman" w:cs="Times New Roman"/>
          <w:sz w:val="24"/>
          <w:szCs w:val="24"/>
        </w:rPr>
        <w:t>1. каудальный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C1792" w:rsidRPr="00BC1792">
        <w:rPr>
          <w:rFonts w:ascii="Times New Roman" w:hAnsi="Times New Roman" w:cs="Times New Roman"/>
          <w:sz w:val="24"/>
          <w:szCs w:val="24"/>
        </w:rPr>
        <w:t>2. вентральный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C1792" w:rsidRPr="00BC1792">
        <w:rPr>
          <w:rFonts w:ascii="Times New Roman" w:hAnsi="Times New Roman" w:cs="Times New Roman"/>
          <w:sz w:val="24"/>
          <w:szCs w:val="24"/>
        </w:rPr>
        <w:t>3. краниальный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 дорсальный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C1792">
        <w:rPr>
          <w:rFonts w:ascii="Times New Roman" w:hAnsi="Times New Roman" w:cs="Times New Roman"/>
          <w:b/>
          <w:sz w:val="24"/>
          <w:szCs w:val="24"/>
        </w:rPr>
        <w:t>11. Отдел тела, расположенный ниже пупка: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C1792" w:rsidRPr="00BC1792">
        <w:rPr>
          <w:rFonts w:ascii="Times New Roman" w:hAnsi="Times New Roman" w:cs="Times New Roman"/>
          <w:sz w:val="24"/>
          <w:szCs w:val="24"/>
        </w:rPr>
        <w:t xml:space="preserve">1. вентральный 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C1792" w:rsidRPr="00BC1792">
        <w:rPr>
          <w:rFonts w:ascii="Times New Roman" w:hAnsi="Times New Roman" w:cs="Times New Roman"/>
          <w:sz w:val="24"/>
          <w:szCs w:val="24"/>
        </w:rPr>
        <w:t>2. каудальный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C1792" w:rsidRPr="00BC1792">
        <w:rPr>
          <w:rFonts w:ascii="Times New Roman" w:hAnsi="Times New Roman" w:cs="Times New Roman"/>
          <w:sz w:val="24"/>
          <w:szCs w:val="24"/>
        </w:rPr>
        <w:t>3. краниальный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 дорсальный</w:t>
      </w:r>
    </w:p>
    <w:p w:rsidR="00BC1792" w:rsidRPr="00BC1792" w:rsidRDefault="00BC1792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C1792">
        <w:rPr>
          <w:rFonts w:ascii="Times New Roman" w:hAnsi="Times New Roman" w:cs="Times New Roman"/>
          <w:b/>
          <w:sz w:val="24"/>
          <w:szCs w:val="24"/>
        </w:rPr>
        <w:t>12. Ось, проходящая через тело человека сверху вниз: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C1792" w:rsidRPr="00BC1792">
        <w:rPr>
          <w:rFonts w:ascii="Times New Roman" w:hAnsi="Times New Roman" w:cs="Times New Roman"/>
          <w:sz w:val="24"/>
          <w:szCs w:val="24"/>
        </w:rPr>
        <w:t>1. сагиттальная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C1792" w:rsidRPr="00BC1792">
        <w:rPr>
          <w:rFonts w:ascii="Times New Roman" w:hAnsi="Times New Roman" w:cs="Times New Roman"/>
          <w:sz w:val="24"/>
          <w:szCs w:val="24"/>
        </w:rPr>
        <w:t>2. фронтальная</w:t>
      </w:r>
    </w:p>
    <w:p w:rsidR="00BC1792" w:rsidRP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C1792" w:rsidRPr="00BC1792">
        <w:rPr>
          <w:rFonts w:ascii="Times New Roman" w:hAnsi="Times New Roman" w:cs="Times New Roman"/>
          <w:sz w:val="24"/>
          <w:szCs w:val="24"/>
        </w:rPr>
        <w:t>3. вертикальная</w:t>
      </w:r>
    </w:p>
    <w:p w:rsidR="00BC1792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C1792" w:rsidRPr="00BC1792">
        <w:rPr>
          <w:rFonts w:ascii="Times New Roman" w:hAnsi="Times New Roman" w:cs="Times New Roman"/>
          <w:sz w:val="24"/>
          <w:szCs w:val="24"/>
        </w:rPr>
        <w:t>4. горизонтальная</w:t>
      </w:r>
    </w:p>
    <w:p w:rsidR="001B54A0" w:rsidRDefault="001B54A0" w:rsidP="00E6316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4A0">
        <w:rPr>
          <w:rFonts w:ascii="Times New Roman" w:hAnsi="Times New Roman" w:cs="Times New Roman"/>
          <w:b/>
          <w:sz w:val="28"/>
          <w:szCs w:val="28"/>
        </w:rPr>
        <w:lastRenderedPageBreak/>
        <w:t>Раздел 2. Отдельные вопросы цитологии и гистологии</w:t>
      </w:r>
      <w:r w:rsidRPr="001B54A0">
        <w:rPr>
          <w:rFonts w:ascii="Times New Roman" w:hAnsi="Times New Roman" w:cs="Times New Roman"/>
          <w:sz w:val="28"/>
          <w:szCs w:val="28"/>
        </w:rPr>
        <w:t>.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4A0">
        <w:rPr>
          <w:rFonts w:ascii="Times New Roman" w:hAnsi="Times New Roman" w:cs="Times New Roman"/>
          <w:b/>
          <w:sz w:val="24"/>
          <w:szCs w:val="24"/>
        </w:rPr>
        <w:t>1. Ткань -это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1. элементарная живая система, состоящая из цитоплазмы и ядра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2. совокупность жидкостей организма, находящихся внутри него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3. общность клеток и межклеточного вещества, объединённых единством происхождения, строения, и функции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4. общность клеток, имеющих различное происхождение, обладающих способностью к фагоцит</w:t>
      </w:r>
      <w:r w:rsidR="00E6316C">
        <w:rPr>
          <w:rFonts w:ascii="Times New Roman" w:hAnsi="Times New Roman" w:cs="Times New Roman"/>
          <w:sz w:val="24"/>
          <w:szCs w:val="24"/>
        </w:rPr>
        <w:t>озу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4A0">
        <w:rPr>
          <w:rFonts w:ascii="Times New Roman" w:hAnsi="Times New Roman" w:cs="Times New Roman"/>
          <w:b/>
          <w:sz w:val="24"/>
          <w:szCs w:val="24"/>
        </w:rPr>
        <w:t>2. Классификация тканей по группам: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1. эпителиальная, соединительная, мышечная, нервная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2. защитная, обменная, секреторная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3. защитная, опорная, трофическая, пластическая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</w:t>
      </w:r>
      <w:r w:rsidR="00E6316C">
        <w:rPr>
          <w:rFonts w:ascii="Times New Roman" w:hAnsi="Times New Roman" w:cs="Times New Roman"/>
          <w:sz w:val="24"/>
          <w:szCs w:val="24"/>
        </w:rPr>
        <w:t xml:space="preserve"> 4. опорная, обменная, защитная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4A0">
        <w:rPr>
          <w:rFonts w:ascii="Times New Roman" w:hAnsi="Times New Roman" w:cs="Times New Roman"/>
          <w:b/>
          <w:sz w:val="24"/>
          <w:szCs w:val="24"/>
        </w:rPr>
        <w:t>3. Различают виды эпителия: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1. покровный, железистый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2. коллагеновый, эластический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3. гиалиновый, эластический, волокнистый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</w:t>
      </w:r>
      <w:r w:rsidR="00E6316C">
        <w:rPr>
          <w:rFonts w:ascii="Times New Roman" w:hAnsi="Times New Roman" w:cs="Times New Roman"/>
          <w:sz w:val="24"/>
          <w:szCs w:val="24"/>
        </w:rPr>
        <w:t xml:space="preserve"> 4. гладкий, поперечнополосатый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4A0">
        <w:rPr>
          <w:rFonts w:ascii="Times New Roman" w:hAnsi="Times New Roman" w:cs="Times New Roman"/>
          <w:b/>
          <w:sz w:val="24"/>
          <w:szCs w:val="24"/>
        </w:rPr>
        <w:t>4</w:t>
      </w:r>
      <w:r w:rsidRPr="001B54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Однослойный плоский эпителий содержат: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1. почки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2. мышцы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3. сосуды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4. желудок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4A0">
        <w:rPr>
          <w:rFonts w:ascii="Times New Roman" w:hAnsi="Times New Roman" w:cs="Times New Roman"/>
          <w:b/>
          <w:sz w:val="24"/>
          <w:szCs w:val="24"/>
        </w:rPr>
        <w:t>5</w:t>
      </w:r>
      <w:r w:rsidRPr="001B54A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B54A0">
        <w:rPr>
          <w:rFonts w:ascii="Times New Roman" w:hAnsi="Times New Roman" w:cs="Times New Roman"/>
          <w:b/>
          <w:sz w:val="24"/>
          <w:szCs w:val="24"/>
        </w:rPr>
        <w:t>ногослойный</w:t>
      </w:r>
      <w:r>
        <w:rPr>
          <w:rFonts w:ascii="Times New Roman" w:hAnsi="Times New Roman" w:cs="Times New Roman"/>
          <w:b/>
          <w:sz w:val="24"/>
          <w:szCs w:val="24"/>
        </w:rPr>
        <w:t xml:space="preserve"> плоский ороговевающий эпителий содержат: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1. почки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2. желудок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3. сосуды</w:t>
      </w:r>
    </w:p>
    <w:p w:rsidR="001B54A0" w:rsidRPr="001B54A0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 кожа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4A0">
        <w:rPr>
          <w:rFonts w:ascii="Times New Roman" w:hAnsi="Times New Roman" w:cs="Times New Roman"/>
          <w:b/>
          <w:sz w:val="24"/>
          <w:szCs w:val="24"/>
        </w:rPr>
        <w:t>6</w:t>
      </w:r>
      <w:r w:rsidRPr="001B54A0">
        <w:rPr>
          <w:rFonts w:ascii="Times New Roman" w:hAnsi="Times New Roman" w:cs="Times New Roman"/>
          <w:sz w:val="24"/>
          <w:szCs w:val="24"/>
        </w:rPr>
        <w:t xml:space="preserve">. </w:t>
      </w:r>
      <w:r w:rsidRPr="001B54A0">
        <w:rPr>
          <w:rFonts w:ascii="Times New Roman" w:hAnsi="Times New Roman" w:cs="Times New Roman"/>
          <w:b/>
          <w:sz w:val="24"/>
          <w:szCs w:val="24"/>
        </w:rPr>
        <w:t>Мерцательный эпителий встречается в: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1. пищевод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 матке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3. сосудах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 бронхах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  <w:r w:rsidRPr="001B54A0">
        <w:rPr>
          <w:rFonts w:ascii="Times New Roman" w:hAnsi="Times New Roman" w:cs="Times New Roman"/>
          <w:b/>
          <w:sz w:val="24"/>
          <w:szCs w:val="24"/>
        </w:rPr>
        <w:t>Рыхлая волокнистая соединительная ткань содержит волокна: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1. покровные, железистые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2. коллагеновые, эластические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3. гиалиновые, эластические, волокнистые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</w:t>
      </w:r>
      <w:r w:rsidR="00E6316C">
        <w:rPr>
          <w:rFonts w:ascii="Times New Roman" w:hAnsi="Times New Roman" w:cs="Times New Roman"/>
          <w:sz w:val="24"/>
          <w:szCs w:val="24"/>
        </w:rPr>
        <w:t xml:space="preserve"> 4. гладкие, поперечнополосатые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4A0">
        <w:rPr>
          <w:rFonts w:ascii="Times New Roman" w:hAnsi="Times New Roman" w:cs="Times New Roman"/>
          <w:b/>
          <w:sz w:val="24"/>
          <w:szCs w:val="24"/>
        </w:rPr>
        <w:t>8. Различают е виды хряща: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1. покровный, железистый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2. коллагеновый, эластический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3. гиалиновый, эластический, волокнистый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</w:t>
      </w:r>
      <w:r w:rsidR="00E6316C">
        <w:rPr>
          <w:rFonts w:ascii="Times New Roman" w:hAnsi="Times New Roman" w:cs="Times New Roman"/>
          <w:sz w:val="24"/>
          <w:szCs w:val="24"/>
        </w:rPr>
        <w:t xml:space="preserve"> 4. гладкий, поперечнополосатый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4A0">
        <w:rPr>
          <w:rFonts w:ascii="Times New Roman" w:hAnsi="Times New Roman" w:cs="Times New Roman"/>
          <w:b/>
          <w:sz w:val="24"/>
          <w:szCs w:val="24"/>
        </w:rPr>
        <w:t xml:space="preserve">9. Кровь и лимфа относятся к виду тканей:    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 эпителиальным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 соединительным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3. мышечным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 нервной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4A0">
        <w:rPr>
          <w:rFonts w:ascii="Times New Roman" w:hAnsi="Times New Roman" w:cs="Times New Roman"/>
          <w:b/>
          <w:sz w:val="24"/>
          <w:szCs w:val="24"/>
        </w:rPr>
        <w:t>10. Не относится к разновидностям мышечной ткани: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1. гладкая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2. плоская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3. поперечнополосатая скелетная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</w:t>
      </w:r>
      <w:r w:rsidR="00E6316C">
        <w:rPr>
          <w:rFonts w:ascii="Times New Roman" w:hAnsi="Times New Roman" w:cs="Times New Roman"/>
          <w:sz w:val="24"/>
          <w:szCs w:val="24"/>
        </w:rPr>
        <w:t>4. поперечнополосатая сердечная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4A0">
        <w:rPr>
          <w:rFonts w:ascii="Times New Roman" w:hAnsi="Times New Roman" w:cs="Times New Roman"/>
          <w:b/>
          <w:sz w:val="24"/>
          <w:szCs w:val="24"/>
        </w:rPr>
        <w:t>11. Для гладкой мышечной ткани характерно: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1. сокращается произвольно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2. сокращается непроизвольно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3. из неё состоят мышцы конечностей</w:t>
      </w:r>
    </w:p>
    <w:p w:rsidR="001B54A0" w:rsidRPr="001B54A0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 из неё состоит миокард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4A0">
        <w:rPr>
          <w:rFonts w:ascii="Times New Roman" w:hAnsi="Times New Roman" w:cs="Times New Roman"/>
          <w:b/>
          <w:sz w:val="24"/>
          <w:szCs w:val="24"/>
        </w:rPr>
        <w:t>12. Для поперечнополосатой скелетной мышечной ткани характерно: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1. сокращается произвольно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2. сокращается непроизвольно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3. из неё состоит стенка желудка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4. из неё состоит ми</w:t>
      </w:r>
      <w:r w:rsidR="00E6316C">
        <w:rPr>
          <w:rFonts w:ascii="Times New Roman" w:hAnsi="Times New Roman" w:cs="Times New Roman"/>
          <w:sz w:val="24"/>
          <w:szCs w:val="24"/>
        </w:rPr>
        <w:t xml:space="preserve">окард 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4A0">
        <w:rPr>
          <w:rFonts w:ascii="Times New Roman" w:hAnsi="Times New Roman" w:cs="Times New Roman"/>
          <w:b/>
          <w:sz w:val="24"/>
          <w:szCs w:val="24"/>
        </w:rPr>
        <w:t>13. Поперечнополосатая сердечная мышечная ткань: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lastRenderedPageBreak/>
        <w:t xml:space="preserve">  1. сокращается произвольно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2. хорошо регенерирует</w:t>
      </w:r>
    </w:p>
    <w:p w:rsidR="001B54A0" w:rsidRPr="001B54A0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3. плохо регенерирует</w:t>
      </w:r>
    </w:p>
    <w:p w:rsidR="00922217" w:rsidRDefault="001B54A0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54A0">
        <w:rPr>
          <w:rFonts w:ascii="Times New Roman" w:hAnsi="Times New Roman" w:cs="Times New Roman"/>
          <w:sz w:val="24"/>
          <w:szCs w:val="24"/>
        </w:rPr>
        <w:t xml:space="preserve">  4. не регенерирует</w:t>
      </w:r>
    </w:p>
    <w:p w:rsidR="00922217" w:rsidRPr="00922217" w:rsidRDefault="00922217" w:rsidP="00E631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22217">
        <w:rPr>
          <w:rFonts w:ascii="Times New Roman" w:hAnsi="Times New Roman" w:cs="Times New Roman"/>
          <w:b/>
          <w:sz w:val="24"/>
          <w:szCs w:val="24"/>
        </w:rPr>
        <w:t>14. Для нервной ткани Не характерно наличие:</w:t>
      </w:r>
    </w:p>
    <w:p w:rsidR="00922217" w:rsidRDefault="00922217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 нейроцитов</w:t>
      </w:r>
    </w:p>
    <w:p w:rsidR="00922217" w:rsidRDefault="00922217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 астроцитов</w:t>
      </w:r>
    </w:p>
    <w:p w:rsidR="00922217" w:rsidRDefault="00922217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3. эпендимоцитов</w:t>
      </w:r>
    </w:p>
    <w:p w:rsidR="00922217" w:rsidRDefault="00922217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 ретикулоцитов</w:t>
      </w:r>
    </w:p>
    <w:p w:rsidR="00E6316C" w:rsidRPr="001B54A0" w:rsidRDefault="00E6316C" w:rsidP="00E631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C1792" w:rsidRDefault="00922217" w:rsidP="009222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217">
        <w:rPr>
          <w:rFonts w:ascii="Times New Roman" w:hAnsi="Times New Roman" w:cs="Times New Roman"/>
          <w:b/>
          <w:sz w:val="28"/>
          <w:szCs w:val="28"/>
        </w:rPr>
        <w:t>Раздел 3. Анатомо-физиологические особенности органов движения и опоры. Остеология. Миология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6316C" w:rsidRPr="0056562B" w:rsidRDefault="00E6316C" w:rsidP="0092221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562B">
        <w:rPr>
          <w:rFonts w:ascii="Times New Roman" w:hAnsi="Times New Roman" w:cs="Times New Roman"/>
          <w:b/>
          <w:sz w:val="24"/>
          <w:szCs w:val="24"/>
          <w:u w:val="single"/>
        </w:rPr>
        <w:t>Тема 3.1 Кости и топография черепа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2221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 Под каким номером на рисунке обозначена суставная полость?</w:t>
      </w:r>
    </w:p>
    <w:p w:rsid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985D22F" wp14:editId="1DDD4DDC">
            <wp:simplePos x="0" y="0"/>
            <wp:positionH relativeFrom="column">
              <wp:posOffset>1379220</wp:posOffset>
            </wp:positionH>
            <wp:positionV relativeFrom="paragraph">
              <wp:posOffset>46355</wp:posOffset>
            </wp:positionV>
            <wp:extent cx="1238250" cy="1760220"/>
            <wp:effectExtent l="0" t="0" r="0" b="0"/>
            <wp:wrapTight wrapText="bothSides">
              <wp:wrapPolygon edited="0">
                <wp:start x="0" y="0"/>
                <wp:lineTo x="0" y="21273"/>
                <wp:lineTo x="21268" y="21273"/>
                <wp:lineTo x="2126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став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2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22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 номер 1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22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номер 2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22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номер 3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22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номер 4</w:t>
      </w:r>
    </w:p>
    <w:p w:rsid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C152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05093C3" wp14:editId="0E417A6E">
            <wp:simplePos x="0" y="0"/>
            <wp:positionH relativeFrom="column">
              <wp:posOffset>1363980</wp:posOffset>
            </wp:positionH>
            <wp:positionV relativeFrom="paragraph">
              <wp:posOffset>198120</wp:posOffset>
            </wp:positionV>
            <wp:extent cx="1265555" cy="2145030"/>
            <wp:effectExtent l="0" t="0" r="0" b="7620"/>
            <wp:wrapTight wrapText="bothSides">
              <wp:wrapPolygon edited="0">
                <wp:start x="0" y="0"/>
                <wp:lineTo x="0" y="21485"/>
                <wp:lineTo x="21134" y="21485"/>
                <wp:lineTo x="2113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ь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21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2. </w:t>
      </w:r>
      <w:r w:rsidRPr="0092221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Под каким номером на рисунке трубчатой кости отмечен метафиз?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1. номер 1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2. номер 7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3. номер 8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4. номер 9</w:t>
      </w:r>
    </w:p>
    <w:p w:rsid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6316C" w:rsidRDefault="00E6316C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2221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Кость растет в толщину у детей за счет: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22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1.  надкостницы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22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2.  компактного вещества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22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3. губчатого вещества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221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4. метафизарного хряща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2221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Кость растет в длину у детей за счет: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22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надкостницы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22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компактного вещества</w:t>
      </w:r>
    </w:p>
    <w:p w:rsidR="00922217" w:rsidRP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22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губчатого вещества</w:t>
      </w:r>
    </w:p>
    <w:p w:rsidR="00922217" w:rsidRDefault="00922217" w:rsidP="00E6316C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22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метафизарного хряща</w:t>
      </w:r>
    </w:p>
    <w:p w:rsidR="0056562B" w:rsidRPr="00922217" w:rsidRDefault="0056562B" w:rsidP="00E6316C">
      <w:pPr>
        <w:tabs>
          <w:tab w:val="left" w:pos="284"/>
          <w:tab w:val="center" w:pos="4677"/>
          <w:tab w:val="left" w:pos="5781"/>
        </w:tabs>
        <w:spacing w:after="0" w:line="36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2217" w:rsidRPr="00922217" w:rsidRDefault="00922217" w:rsidP="00922217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 w:rsidRPr="00922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</w:t>
      </w:r>
      <w:r w:rsidRPr="00922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 между лобной и теменными костями называется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922217" w:rsidRPr="00922217" w:rsidRDefault="00922217" w:rsidP="00922217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 чешуйчатый</w:t>
      </w:r>
    </w:p>
    <w:p w:rsidR="00922217" w:rsidRPr="00922217" w:rsidRDefault="00922217" w:rsidP="00922217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венечный</w:t>
      </w:r>
    </w:p>
    <w:p w:rsidR="00922217" w:rsidRPr="00922217" w:rsidRDefault="00922217" w:rsidP="00922217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сагиттальный</w:t>
      </w:r>
    </w:p>
    <w:p w:rsidR="00922217" w:rsidRDefault="00922217" w:rsidP="00E6316C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 ламбдовидный</w:t>
      </w:r>
    </w:p>
    <w:p w:rsidR="0056562B" w:rsidRDefault="0056562B" w:rsidP="00E6316C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2217" w:rsidRPr="00922217" w:rsidRDefault="00922217" w:rsidP="00922217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6. </w:t>
      </w:r>
      <w:r w:rsidRPr="00922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Турецкое седло находится:</w:t>
      </w:r>
    </w:p>
    <w:p w:rsidR="00922217" w:rsidRPr="00922217" w:rsidRDefault="00922217" w:rsidP="00922217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 клиновидной кости</w:t>
      </w:r>
    </w:p>
    <w:p w:rsidR="00922217" w:rsidRPr="00922217" w:rsidRDefault="00922217" w:rsidP="00922217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 височной кости</w:t>
      </w:r>
    </w:p>
    <w:p w:rsidR="00922217" w:rsidRPr="00922217" w:rsidRDefault="00922217" w:rsidP="00922217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на решетчатой кости</w:t>
      </w:r>
    </w:p>
    <w:p w:rsidR="00922217" w:rsidRDefault="00E6316C" w:rsidP="00E6316C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 лобной кости</w:t>
      </w:r>
    </w:p>
    <w:p w:rsidR="0056562B" w:rsidRPr="00922217" w:rsidRDefault="0056562B" w:rsidP="00E6316C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2217" w:rsidRPr="00922217" w:rsidRDefault="00922217" w:rsidP="00922217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7. </w:t>
      </w:r>
      <w:r w:rsidRPr="00922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Пирамида находится:</w:t>
      </w:r>
    </w:p>
    <w:p w:rsidR="00922217" w:rsidRPr="00922217" w:rsidRDefault="00922217" w:rsidP="00922217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 клиновидной кости</w:t>
      </w:r>
    </w:p>
    <w:p w:rsidR="00922217" w:rsidRPr="00922217" w:rsidRDefault="00922217" w:rsidP="00922217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 височной кости</w:t>
      </w:r>
    </w:p>
    <w:p w:rsidR="00922217" w:rsidRPr="00922217" w:rsidRDefault="00922217" w:rsidP="00922217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на решетчатой кости</w:t>
      </w:r>
    </w:p>
    <w:p w:rsidR="00922217" w:rsidRDefault="00922217" w:rsidP="00E6316C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 лобной кости</w:t>
      </w:r>
    </w:p>
    <w:p w:rsidR="0056562B" w:rsidRPr="00922217" w:rsidRDefault="0056562B" w:rsidP="00E6316C">
      <w:pPr>
        <w:shd w:val="clear" w:color="auto" w:fill="FFFFFF"/>
        <w:spacing w:after="0" w:line="360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2217" w:rsidRPr="00922217" w:rsidRDefault="00922217" w:rsidP="00E6316C">
      <w:pPr>
        <w:shd w:val="clear" w:color="auto" w:fill="FFFFFF"/>
        <w:spacing w:after="0" w:line="276" w:lineRule="auto"/>
        <w:ind w:left="39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8. </w:t>
      </w:r>
      <w:r w:rsidRPr="00922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какой костью черепа соединяется нижняя челюсть при помощи сустава?</w:t>
      </w:r>
    </w:p>
    <w:p w:rsidR="00922217" w:rsidRPr="00922217" w:rsidRDefault="00922217" w:rsidP="00E6316C">
      <w:pPr>
        <w:shd w:val="clear" w:color="auto" w:fill="FFFFFF"/>
        <w:spacing w:after="0" w:line="276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 височной</w:t>
      </w:r>
      <w:r w:rsidRPr="00922217">
        <w:rPr>
          <w:sz w:val="24"/>
          <w:szCs w:val="24"/>
        </w:rPr>
        <w:t xml:space="preserve"> </w:t>
      </w: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костью</w:t>
      </w:r>
    </w:p>
    <w:p w:rsidR="00922217" w:rsidRPr="00922217" w:rsidRDefault="00922217" w:rsidP="00E6316C">
      <w:pPr>
        <w:shd w:val="clear" w:color="auto" w:fill="FFFFFF"/>
        <w:spacing w:after="0" w:line="276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 скуловой</w:t>
      </w:r>
      <w:r w:rsidRPr="00922217">
        <w:rPr>
          <w:sz w:val="24"/>
          <w:szCs w:val="24"/>
        </w:rPr>
        <w:t xml:space="preserve"> </w:t>
      </w: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костью</w:t>
      </w:r>
    </w:p>
    <w:p w:rsidR="00922217" w:rsidRPr="00922217" w:rsidRDefault="00922217" w:rsidP="00E6316C">
      <w:pPr>
        <w:shd w:val="clear" w:color="auto" w:fill="FFFFFF"/>
        <w:spacing w:after="0" w:line="276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 верхней челюстью</w:t>
      </w:r>
    </w:p>
    <w:p w:rsidR="00922217" w:rsidRDefault="00922217" w:rsidP="00874D74">
      <w:pPr>
        <w:shd w:val="clear" w:color="auto" w:fill="FFFFFF"/>
        <w:spacing w:after="0" w:line="276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 теменной костью</w:t>
      </w:r>
    </w:p>
    <w:p w:rsidR="0056562B" w:rsidRPr="00922217" w:rsidRDefault="0056562B" w:rsidP="00874D74">
      <w:pPr>
        <w:shd w:val="clear" w:color="auto" w:fill="FFFFFF"/>
        <w:spacing w:after="0" w:line="276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2217" w:rsidRPr="00E6316C" w:rsidRDefault="00922217" w:rsidP="00C545BE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631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9. </w:t>
      </w:r>
      <w:r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Воздухоносная пазуха </w:t>
      </w:r>
      <w:r w:rsidR="00E6316C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имеется: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 теменной</w:t>
      </w:r>
      <w:r w:rsidRPr="00922217">
        <w:rPr>
          <w:sz w:val="24"/>
          <w:szCs w:val="24"/>
        </w:rPr>
        <w:t xml:space="preserve"> </w:t>
      </w: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кости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 затылочной</w:t>
      </w:r>
      <w:r w:rsidRPr="00922217">
        <w:rPr>
          <w:sz w:val="24"/>
          <w:szCs w:val="24"/>
        </w:rPr>
        <w:t xml:space="preserve"> </w:t>
      </w: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кости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 скуловой</w:t>
      </w:r>
      <w:r w:rsidRPr="00922217">
        <w:rPr>
          <w:sz w:val="24"/>
          <w:szCs w:val="24"/>
        </w:rPr>
        <w:t xml:space="preserve"> </w:t>
      </w: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кости</w:t>
      </w:r>
    </w:p>
    <w:p w:rsidR="00E6316C" w:rsidRDefault="00C545BE" w:rsidP="00874D74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2217"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 клиновидной кости</w:t>
      </w:r>
    </w:p>
    <w:p w:rsidR="0056562B" w:rsidRPr="00922217" w:rsidRDefault="0056562B" w:rsidP="00874D74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2217" w:rsidRPr="00E6316C" w:rsidRDefault="00C545BE" w:rsidP="00C545B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="00922217" w:rsidRPr="00E631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</w:t>
      </w:r>
      <w:r w:rsidR="00922217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6316C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Гайморова пазуха </w:t>
      </w:r>
      <w:r w:rsidR="00922217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расположена</w:t>
      </w:r>
      <w:r w:rsid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1. в верхней челюсти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в решётчатой кости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в лобной кости</w:t>
      </w:r>
    </w:p>
    <w:p w:rsidR="00922217" w:rsidRDefault="00C545BE" w:rsidP="00874D74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22217"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 клиновидной кости</w:t>
      </w:r>
    </w:p>
    <w:p w:rsidR="0056562B" w:rsidRPr="00874D74" w:rsidRDefault="0056562B" w:rsidP="00874D74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2217" w:rsidRPr="00E6316C" w:rsidRDefault="00C545BE" w:rsidP="00C545B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922217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11. </w:t>
      </w:r>
      <w:r w:rsidR="00E6316C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="00922217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онны</w:t>
      </w:r>
      <w:r w:rsidR="00E6316C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й канал имеет: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височная</w:t>
      </w:r>
      <w:r w:rsidRPr="00922217">
        <w:rPr>
          <w:sz w:val="24"/>
          <w:szCs w:val="24"/>
        </w:rPr>
        <w:t xml:space="preserve"> </w:t>
      </w: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кость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затылочная</w:t>
      </w:r>
      <w:r w:rsidRPr="00922217">
        <w:rPr>
          <w:sz w:val="24"/>
          <w:szCs w:val="24"/>
        </w:rPr>
        <w:t xml:space="preserve"> </w:t>
      </w: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кость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клиновидная</w:t>
      </w:r>
      <w:r w:rsidRPr="00922217">
        <w:rPr>
          <w:sz w:val="24"/>
          <w:szCs w:val="24"/>
        </w:rPr>
        <w:t xml:space="preserve"> </w:t>
      </w: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кость</w:t>
      </w:r>
    </w:p>
    <w:p w:rsidR="00922217" w:rsidRDefault="00922217" w:rsidP="00874D74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решетчатая</w:t>
      </w:r>
      <w:r w:rsidRPr="00922217">
        <w:rPr>
          <w:sz w:val="24"/>
          <w:szCs w:val="24"/>
        </w:rPr>
        <w:t xml:space="preserve"> </w:t>
      </w: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кость</w:t>
      </w:r>
    </w:p>
    <w:p w:rsidR="0056562B" w:rsidRPr="00922217" w:rsidRDefault="0056562B" w:rsidP="00874D74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2217" w:rsidRPr="00E6316C" w:rsidRDefault="00C545BE" w:rsidP="00C545B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  <w:r w:rsidR="00922217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12. </w:t>
      </w:r>
      <w:r w:rsidR="00E6316C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Твёрдое нёбо </w:t>
      </w:r>
      <w:r w:rsidR="00922217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образовано</w:t>
      </w:r>
      <w:r w:rsid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922217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верхней челюстью и нижней челюстью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E631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верхнечелюстными костями 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нижней челюстью</w:t>
      </w:r>
    </w:p>
    <w:p w:rsidR="00922217" w:rsidRDefault="00922217" w:rsidP="00874D74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клиновидной и решётчатой костями</w:t>
      </w:r>
    </w:p>
    <w:p w:rsidR="0056562B" w:rsidRPr="00922217" w:rsidRDefault="0056562B" w:rsidP="00874D74">
      <w:pPr>
        <w:shd w:val="clear" w:color="auto" w:fill="FFFFFF"/>
        <w:spacing w:after="0" w:line="276" w:lineRule="auto"/>
        <w:ind w:left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2217" w:rsidRPr="00E6316C" w:rsidRDefault="00C545BE" w:rsidP="00E6316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="00922217" w:rsidRPr="00E631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13. </w:t>
      </w:r>
      <w:r w:rsidR="00922217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6316C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="00922217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ерегородк</w:t>
      </w:r>
      <w:r w:rsidR="00E6316C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носа образована</w:t>
      </w:r>
      <w:r w:rsid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клиновидной костью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решетчатой костью и сошником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клиновидной костью и сошником </w:t>
      </w:r>
    </w:p>
    <w:p w:rsidR="00922217" w:rsidRDefault="00874D74" w:rsidP="00874D74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верхней челюстью</w:t>
      </w:r>
    </w:p>
    <w:p w:rsidR="0056562B" w:rsidRPr="00922217" w:rsidRDefault="0056562B" w:rsidP="00874D74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2217" w:rsidRPr="00E6316C" w:rsidRDefault="00C545BE" w:rsidP="00E6316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="00922217" w:rsidRPr="00E631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14. </w:t>
      </w:r>
      <w:r w:rsidR="00922217" w:rsidRPr="00E631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Большой родничок полностью зарастает: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 ко 2 месяцу</w:t>
      </w:r>
      <w:r w:rsidR="00E631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на втором году жизни</w:t>
      </w:r>
    </w:p>
    <w:p w:rsidR="00922217" w:rsidRPr="00922217" w:rsidRDefault="00922217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к 6 месяцам</w:t>
      </w:r>
    </w:p>
    <w:p w:rsidR="00C545BE" w:rsidRDefault="00922217" w:rsidP="00874D74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к 6 годам</w:t>
      </w:r>
    </w:p>
    <w:p w:rsidR="0056562B" w:rsidRDefault="0056562B" w:rsidP="00874D74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45BE" w:rsidRDefault="0056562B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545B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18F7461" wp14:editId="077091F2">
            <wp:simplePos x="0" y="0"/>
            <wp:positionH relativeFrom="column">
              <wp:posOffset>3352800</wp:posOffset>
            </wp:positionH>
            <wp:positionV relativeFrom="paragraph">
              <wp:posOffset>78740</wp:posOffset>
            </wp:positionV>
            <wp:extent cx="129540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282" y="21310"/>
                <wp:lineTo x="21282" y="0"/>
                <wp:lineTo x="0" y="0"/>
              </wp:wrapPolygon>
            </wp:wrapTight>
            <wp:docPr id="27652" name="Picture 4" descr="http://add.coolreferat.com/tw_refs/3/2829/2829_html_516db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http://add.coolreferat.com/tw_refs/3/2829/2829_html_516db0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1" r="11587"/>
                    <a:stretch/>
                  </pic:blipFill>
                  <pic:spPr bwMode="auto">
                    <a:xfrm>
                      <a:off x="0" y="0"/>
                      <a:ext cx="12954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5BE" w:rsidRPr="00C54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15. Какая кость изображена на рисунке?</w:t>
      </w:r>
    </w:p>
    <w:p w:rsidR="00C545BE" w:rsidRDefault="00273F44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273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небная</w:t>
      </w:r>
    </w:p>
    <w:p w:rsidR="00273F44" w:rsidRDefault="00273F44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скуловая</w:t>
      </w:r>
    </w:p>
    <w:p w:rsidR="00273F44" w:rsidRDefault="00273F44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решетчатая</w:t>
      </w:r>
    </w:p>
    <w:p w:rsidR="00273F44" w:rsidRPr="00273F44" w:rsidRDefault="00273F44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сошник</w:t>
      </w:r>
    </w:p>
    <w:p w:rsidR="00C545BE" w:rsidRDefault="00C545BE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545BE" w:rsidRDefault="00C545BE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73F44" w:rsidRDefault="0056562B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73F4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6B84DD1" wp14:editId="578E1268">
            <wp:simplePos x="0" y="0"/>
            <wp:positionH relativeFrom="column">
              <wp:posOffset>3429000</wp:posOffset>
            </wp:positionH>
            <wp:positionV relativeFrom="paragraph">
              <wp:posOffset>191770</wp:posOffset>
            </wp:positionV>
            <wp:extent cx="1386840" cy="1684020"/>
            <wp:effectExtent l="0" t="0" r="3810" b="0"/>
            <wp:wrapTight wrapText="bothSides">
              <wp:wrapPolygon edited="0">
                <wp:start x="0" y="0"/>
                <wp:lineTo x="0" y="21258"/>
                <wp:lineTo x="21363" y="21258"/>
                <wp:lineTo x="21363" y="0"/>
                <wp:lineTo x="0" y="0"/>
              </wp:wrapPolygon>
            </wp:wrapTight>
            <wp:docPr id="23554" name="Picture 2" descr="http://add.coolreferat.com/tw_refs/3/2829/2829_html_m4e80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add.coolreferat.com/tw_refs/3/2829/2829_html_m4e806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0" r="12400" b="2676"/>
                    <a:stretch/>
                  </pic:blipFill>
                  <pic:spPr bwMode="auto">
                    <a:xfrm>
                      <a:off x="0" y="0"/>
                      <a:ext cx="13868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F44" w:rsidRDefault="00273F44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73F44" w:rsidRDefault="00273F44" w:rsidP="00273F44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16. </w:t>
      </w:r>
      <w:r w:rsidRPr="00C545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Какая кость изображена на рисунке?</w:t>
      </w:r>
    </w:p>
    <w:p w:rsidR="00273F44" w:rsidRDefault="00273F44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височная</w:t>
      </w:r>
    </w:p>
    <w:p w:rsidR="00273F44" w:rsidRDefault="00273F44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 решетчатая</w:t>
      </w:r>
    </w:p>
    <w:p w:rsidR="00273F44" w:rsidRDefault="00273F44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 клиновидная</w:t>
      </w:r>
    </w:p>
    <w:p w:rsidR="00273F44" w:rsidRPr="00273F44" w:rsidRDefault="00273F44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4. скуловая</w:t>
      </w:r>
    </w:p>
    <w:p w:rsidR="00C545BE" w:rsidRDefault="00C545BE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545BE" w:rsidRDefault="0056562B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73F4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FC31165" wp14:editId="197F0D83">
            <wp:simplePos x="0" y="0"/>
            <wp:positionH relativeFrom="column">
              <wp:posOffset>4533900</wp:posOffset>
            </wp:positionH>
            <wp:positionV relativeFrom="paragraph">
              <wp:posOffset>169545</wp:posOffset>
            </wp:positionV>
            <wp:extent cx="192659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58" y="21392"/>
                <wp:lineTo x="21358" y="0"/>
                <wp:lineTo x="0" y="0"/>
              </wp:wrapPolygon>
            </wp:wrapTight>
            <wp:docPr id="3" name="i-main-pic" descr="&amp;Kcy;&amp;acy;&amp;rcy;&amp;tcy;&amp;icy;&amp;ncy;&amp;kcy;&amp;acy; 1 &amp;icy;&amp;zcy; 9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-main-pic" descr="&amp;Kcy;&amp;acy;&amp;rcy;&amp;tcy;&amp;icy;&amp;ncy;&amp;kcy;&amp;acy; 1 &amp;icy;&amp;zcy; 998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" r="57561" b="46352"/>
                    <a:stretch/>
                  </pic:blipFill>
                  <pic:spPr bwMode="auto">
                    <a:xfrm>
                      <a:off x="0" y="0"/>
                      <a:ext cx="19265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62B" w:rsidRDefault="0056562B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6562B" w:rsidRDefault="0056562B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73F44" w:rsidRDefault="00273F44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17. Какой цифрой на рисунке обозначена клиновидная кость?</w:t>
      </w:r>
    </w:p>
    <w:p w:rsidR="00273F44" w:rsidRDefault="00273F44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D43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номер 12</w:t>
      </w:r>
    </w:p>
    <w:p w:rsidR="00DD437A" w:rsidRDefault="00DD437A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 номер 3</w:t>
      </w:r>
    </w:p>
    <w:p w:rsidR="00DD437A" w:rsidRDefault="00DD437A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 номер 4</w:t>
      </w:r>
    </w:p>
    <w:p w:rsidR="00DD437A" w:rsidRDefault="00DD437A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4. номер 10</w:t>
      </w:r>
    </w:p>
    <w:p w:rsidR="00874D74" w:rsidRDefault="00874D74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4D74" w:rsidRDefault="00874D74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4D74" w:rsidRDefault="00874D74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4D74" w:rsidRPr="004D1257" w:rsidRDefault="00874D74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D12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18. </w:t>
      </w:r>
      <w:r w:rsidR="004D1257" w:rsidRPr="004D12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Линия, отделяющая мозговой отдел черепа от лицевого Не проходит через:</w:t>
      </w:r>
    </w:p>
    <w:p w:rsidR="004D1257" w:rsidRDefault="004D1257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скуловую дугу</w:t>
      </w:r>
    </w:p>
    <w:p w:rsidR="004D1257" w:rsidRDefault="004D1257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нижнюю выйную линию</w:t>
      </w:r>
    </w:p>
    <w:p w:rsidR="004D1257" w:rsidRDefault="004D1257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наружный затылочный выступ</w:t>
      </w:r>
    </w:p>
    <w:p w:rsidR="004D1257" w:rsidRPr="00DD437A" w:rsidRDefault="004D1257" w:rsidP="00C545BE">
      <w:pPr>
        <w:shd w:val="clear" w:color="auto" w:fill="FFFFFF"/>
        <w:spacing w:after="0" w:line="276" w:lineRule="auto"/>
        <w:ind w:lef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надглазничный край</w:t>
      </w:r>
    </w:p>
    <w:p w:rsidR="00922217" w:rsidRPr="000C152E" w:rsidRDefault="00922217" w:rsidP="00922217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4D74" w:rsidRDefault="00874D74" w:rsidP="004D1257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2217" w:rsidRPr="0056562B" w:rsidRDefault="00F72542" w:rsidP="00DD437A">
      <w:pPr>
        <w:tabs>
          <w:tab w:val="left" w:pos="284"/>
          <w:tab w:val="center" w:pos="4677"/>
          <w:tab w:val="left" w:pos="578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56562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Тема 3.2. Анатомо - функциональные особенности скелета туловища.</w:t>
      </w:r>
      <w:r w:rsidR="00922217" w:rsidRPr="0056562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22217" w:rsidRPr="00C545BE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1. </w:t>
      </w:r>
      <w:r w:rsidR="00C545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 грудном отделе позвоночника: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33 позвонка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5 позвонков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3. 7</w:t>
      </w:r>
      <w:r w:rsidRPr="00E6316C">
        <w:rPr>
          <w:sz w:val="24"/>
          <w:szCs w:val="24"/>
        </w:rPr>
        <w:t xml:space="preserve"> </w:t>
      </w: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>позвонков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4. 12</w:t>
      </w:r>
      <w:r w:rsidRPr="00E6316C">
        <w:rPr>
          <w:sz w:val="24"/>
          <w:szCs w:val="24"/>
        </w:rPr>
        <w:t xml:space="preserve"> </w:t>
      </w: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>позвонков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2217" w:rsidRPr="00C545BE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2. </w:t>
      </w:r>
      <w:r w:rsidR="00C545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</w:t>
      </w:r>
      <w:r w:rsidRPr="00C545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ервый </w:t>
      </w:r>
      <w:r w:rsidR="00C545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шейный позвонок называется: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осевой позвонок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выступающий позвонок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мыс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атлант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2217" w:rsidRPr="00C545BE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Два соседних позвонка соединяются между собой при помощи: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межпозвоночного диска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</w:t>
      </w:r>
      <w:r w:rsidRPr="00E6316C">
        <w:rPr>
          <w:sz w:val="24"/>
          <w:szCs w:val="24"/>
        </w:rPr>
        <w:t xml:space="preserve"> </w:t>
      </w: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>атланто-затылочного сустава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реберно-поперечного сустава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</w:t>
      </w:r>
      <w:r w:rsidRPr="00E6316C">
        <w:rPr>
          <w:sz w:val="24"/>
          <w:szCs w:val="24"/>
        </w:rPr>
        <w:t xml:space="preserve"> </w:t>
      </w: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>сустава головки ребра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2217" w:rsidRPr="00C545BE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Какие группы рёбер различают?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истинные, ложные, колеблющиеся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</w:t>
      </w:r>
      <w:r w:rsidRPr="00E6316C">
        <w:rPr>
          <w:sz w:val="24"/>
          <w:szCs w:val="24"/>
        </w:rPr>
        <w:t xml:space="preserve"> </w:t>
      </w: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>истинные, ложные, непостоянные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истинные, ложные, дополнительные</w:t>
      </w:r>
    </w:p>
    <w:p w:rsidR="00922217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истинные, ложные, добавочные</w:t>
      </w:r>
    </w:p>
    <w:p w:rsidR="00DD437A" w:rsidRDefault="00DD437A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6562B" w:rsidRDefault="00DD437A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D437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 Позвонок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, </w:t>
      </w:r>
      <w:r w:rsidRPr="00DD437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какого отдела позвоночника изображен </w:t>
      </w:r>
    </w:p>
    <w:p w:rsidR="00DD437A" w:rsidRDefault="00DD437A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D437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 рисунке?</w:t>
      </w:r>
    </w:p>
    <w:p w:rsidR="00DD437A" w:rsidRPr="00DD437A" w:rsidRDefault="0056562B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43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6DA611C" wp14:editId="42CC4929">
            <wp:simplePos x="0" y="0"/>
            <wp:positionH relativeFrom="column">
              <wp:posOffset>4070350</wp:posOffset>
            </wp:positionH>
            <wp:positionV relativeFrom="paragraph">
              <wp:posOffset>-227330</wp:posOffset>
            </wp:positionV>
            <wp:extent cx="1294130" cy="1112520"/>
            <wp:effectExtent l="0" t="0" r="1270" b="0"/>
            <wp:wrapTight wrapText="bothSides">
              <wp:wrapPolygon edited="0">
                <wp:start x="9539" y="0"/>
                <wp:lineTo x="4769" y="0"/>
                <wp:lineTo x="0" y="3329"/>
                <wp:lineTo x="0" y="6288"/>
                <wp:lineTo x="2862" y="11836"/>
                <wp:lineTo x="4769" y="17753"/>
                <wp:lineTo x="4769" y="18493"/>
                <wp:lineTo x="7313" y="21082"/>
                <wp:lineTo x="7949" y="21082"/>
                <wp:lineTo x="13036" y="21082"/>
                <wp:lineTo x="13672" y="21082"/>
                <wp:lineTo x="16852" y="18123"/>
                <wp:lineTo x="16852" y="11836"/>
                <wp:lineTo x="21303" y="6658"/>
                <wp:lineTo x="21303" y="4068"/>
                <wp:lineTo x="11447" y="0"/>
                <wp:lineTo x="9539" y="0"/>
              </wp:wrapPolygon>
            </wp:wrapTight>
            <wp:docPr id="8200" name="Picture 16" descr="Sinel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16" descr="Sinel_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37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DD437A" w:rsidRPr="00DD437A">
        <w:rPr>
          <w:rFonts w:ascii="Times New Roman" w:eastAsia="Times New Roman" w:hAnsi="Times New Roman" w:cs="Times New Roman"/>
          <w:sz w:val="24"/>
          <w:szCs w:val="24"/>
          <w:lang w:eastAsia="ar-SA"/>
        </w:rPr>
        <w:t>1. шейного</w:t>
      </w:r>
    </w:p>
    <w:p w:rsidR="00DD437A" w:rsidRPr="00DD437A" w:rsidRDefault="00DD437A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DD437A">
        <w:rPr>
          <w:rFonts w:ascii="Times New Roman" w:eastAsia="Times New Roman" w:hAnsi="Times New Roman" w:cs="Times New Roman"/>
          <w:sz w:val="24"/>
          <w:szCs w:val="24"/>
          <w:lang w:eastAsia="ar-SA"/>
        </w:rPr>
        <w:t>2. грудного</w:t>
      </w:r>
    </w:p>
    <w:p w:rsidR="00DD437A" w:rsidRPr="00DD437A" w:rsidRDefault="00DD437A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DD437A">
        <w:rPr>
          <w:rFonts w:ascii="Times New Roman" w:eastAsia="Times New Roman" w:hAnsi="Times New Roman" w:cs="Times New Roman"/>
          <w:sz w:val="24"/>
          <w:szCs w:val="24"/>
          <w:lang w:eastAsia="ar-SA"/>
        </w:rPr>
        <w:t>3. поясничного</w:t>
      </w:r>
    </w:p>
    <w:p w:rsidR="00DD437A" w:rsidRDefault="00DD437A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DD437A">
        <w:rPr>
          <w:rFonts w:ascii="Times New Roman" w:eastAsia="Times New Roman" w:hAnsi="Times New Roman" w:cs="Times New Roman"/>
          <w:sz w:val="24"/>
          <w:szCs w:val="24"/>
          <w:lang w:eastAsia="ar-SA"/>
        </w:rPr>
        <w:t>4. крестцового</w:t>
      </w:r>
    </w:p>
    <w:p w:rsidR="00DD437A" w:rsidRDefault="00DD437A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D437A" w:rsidRDefault="00DD437A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6562B" w:rsidRDefault="0056562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74D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B03F574" wp14:editId="61EC62AB">
            <wp:simplePos x="0" y="0"/>
            <wp:positionH relativeFrom="column">
              <wp:posOffset>4070985</wp:posOffset>
            </wp:positionH>
            <wp:positionV relativeFrom="paragraph">
              <wp:posOffset>55880</wp:posOffset>
            </wp:positionV>
            <wp:extent cx="1293495" cy="1181100"/>
            <wp:effectExtent l="0" t="0" r="1905" b="0"/>
            <wp:wrapTight wrapText="bothSides">
              <wp:wrapPolygon edited="0">
                <wp:start x="9543" y="0"/>
                <wp:lineTo x="8589" y="1742"/>
                <wp:lineTo x="8907" y="5574"/>
                <wp:lineTo x="0" y="5923"/>
                <wp:lineTo x="0" y="9406"/>
                <wp:lineTo x="4454" y="11148"/>
                <wp:lineTo x="4135" y="17419"/>
                <wp:lineTo x="7635" y="21252"/>
                <wp:lineTo x="8271" y="21252"/>
                <wp:lineTo x="13997" y="21252"/>
                <wp:lineTo x="15588" y="21252"/>
                <wp:lineTo x="18451" y="18116"/>
                <wp:lineTo x="18133" y="14284"/>
                <wp:lineTo x="16860" y="11148"/>
                <wp:lineTo x="21314" y="9406"/>
                <wp:lineTo x="21314" y="8013"/>
                <wp:lineTo x="17814" y="5574"/>
                <wp:lineTo x="12406" y="0"/>
                <wp:lineTo x="9543" y="0"/>
              </wp:wrapPolygon>
            </wp:wrapTight>
            <wp:docPr id="9223" name="Picture 10" descr="Sinel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10" descr="Sinel_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37A" w:rsidRPr="00DD437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</w:t>
      </w:r>
      <w:r w:rsidR="00DD437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DD437A" w:rsidRPr="00DD437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Позвонок</w:t>
      </w:r>
      <w:r w:rsidR="00DD437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, </w:t>
      </w:r>
      <w:r w:rsidR="00DD437A" w:rsidRPr="00DD437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какого отдела позвоночника изображен </w:t>
      </w:r>
    </w:p>
    <w:p w:rsidR="00DD437A" w:rsidRDefault="00DD437A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D437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 рисунке?</w:t>
      </w:r>
    </w:p>
    <w:p w:rsidR="00DD437A" w:rsidRPr="00DD437A" w:rsidRDefault="00DD437A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DD437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поясничного </w:t>
      </w:r>
    </w:p>
    <w:p w:rsidR="00DD437A" w:rsidRPr="00DD437A" w:rsidRDefault="00DD437A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DD437A">
        <w:rPr>
          <w:rFonts w:ascii="Times New Roman" w:eastAsia="Times New Roman" w:hAnsi="Times New Roman" w:cs="Times New Roman"/>
          <w:sz w:val="24"/>
          <w:szCs w:val="24"/>
          <w:lang w:eastAsia="ar-SA"/>
        </w:rPr>
        <w:t>2. грудного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="00874D7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</w:t>
      </w:r>
    </w:p>
    <w:p w:rsidR="00DD437A" w:rsidRPr="00DD437A" w:rsidRDefault="00DD437A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DD437A">
        <w:rPr>
          <w:rFonts w:ascii="Times New Roman" w:eastAsia="Times New Roman" w:hAnsi="Times New Roman" w:cs="Times New Roman"/>
          <w:sz w:val="24"/>
          <w:szCs w:val="24"/>
          <w:lang w:eastAsia="ar-SA"/>
        </w:rPr>
        <w:t>3. шейного</w:t>
      </w:r>
    </w:p>
    <w:p w:rsidR="00DD437A" w:rsidRDefault="00DD437A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DD437A">
        <w:rPr>
          <w:rFonts w:ascii="Times New Roman" w:eastAsia="Times New Roman" w:hAnsi="Times New Roman" w:cs="Times New Roman"/>
          <w:sz w:val="24"/>
          <w:szCs w:val="24"/>
          <w:lang w:eastAsia="ar-SA"/>
        </w:rPr>
        <w:t>4. крестцового</w:t>
      </w:r>
    </w:p>
    <w:p w:rsidR="00874D74" w:rsidRDefault="00874D7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74D74" w:rsidRDefault="00874D7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74D74" w:rsidRDefault="00874D7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74D74" w:rsidRDefault="00874D7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74D7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7. Что из перечисленного характерно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только </w:t>
      </w:r>
      <w:r w:rsidRPr="00874D7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шейных позвонков?</w:t>
      </w:r>
    </w:p>
    <w:p w:rsidR="00874D74" w:rsidRDefault="00874D7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наличие тела</w:t>
      </w:r>
    </w:p>
    <w:p w:rsidR="00874D74" w:rsidRDefault="00874D7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отверстия в  поперечных отростках</w:t>
      </w:r>
    </w:p>
    <w:p w:rsidR="00874D74" w:rsidRDefault="00874D7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наличие дуги</w:t>
      </w:r>
    </w:p>
    <w:p w:rsidR="00874D74" w:rsidRDefault="00874D7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наличие суставных отростков</w:t>
      </w:r>
    </w:p>
    <w:p w:rsidR="00874D74" w:rsidRDefault="00874D7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74D74" w:rsidRPr="00874D74" w:rsidRDefault="00874D7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74D7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8. Желтая связка позвоночника соединяет:</w:t>
      </w:r>
    </w:p>
    <w:p w:rsidR="00874D74" w:rsidRDefault="00874D7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дуги позвонков</w:t>
      </w:r>
    </w:p>
    <w:p w:rsidR="00874D74" w:rsidRDefault="00874D7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верхние суставные отростки </w:t>
      </w:r>
    </w:p>
    <w:p w:rsidR="00874D74" w:rsidRDefault="00874D7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остистые отростки</w:t>
      </w:r>
    </w:p>
    <w:p w:rsidR="00874D74" w:rsidRDefault="00874D7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нижние суставные отростки</w:t>
      </w:r>
    </w:p>
    <w:p w:rsidR="004D1257" w:rsidRDefault="004D1257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1257" w:rsidRPr="00FC500B" w:rsidRDefault="004D1257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C50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9. </w:t>
      </w:r>
      <w:r w:rsidR="00FC500B" w:rsidRPr="00FC50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Какое ребро сочленяется с грудиной синхондрозом?</w:t>
      </w:r>
    </w:p>
    <w:p w:rsidR="00874D74" w:rsidRP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0B">
        <w:rPr>
          <w:rFonts w:ascii="Times New Roman" w:eastAsia="Times New Roman" w:hAnsi="Times New Roman" w:cs="Times New Roman"/>
          <w:sz w:val="24"/>
          <w:szCs w:val="24"/>
          <w:lang w:eastAsia="ar-SA"/>
        </w:rPr>
        <w:t>1. первое</w:t>
      </w:r>
    </w:p>
    <w:p w:rsidR="00FC500B" w:rsidRP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0B">
        <w:rPr>
          <w:rFonts w:ascii="Times New Roman" w:eastAsia="Times New Roman" w:hAnsi="Times New Roman" w:cs="Times New Roman"/>
          <w:sz w:val="24"/>
          <w:szCs w:val="24"/>
          <w:lang w:eastAsia="ar-SA"/>
        </w:rPr>
        <w:t>2. второе</w:t>
      </w:r>
    </w:p>
    <w:p w:rsidR="00FC500B" w:rsidRP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0B">
        <w:rPr>
          <w:rFonts w:ascii="Times New Roman" w:eastAsia="Times New Roman" w:hAnsi="Times New Roman" w:cs="Times New Roman"/>
          <w:sz w:val="24"/>
          <w:szCs w:val="24"/>
          <w:lang w:eastAsia="ar-SA"/>
        </w:rPr>
        <w:t>3. пятое</w:t>
      </w: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0B">
        <w:rPr>
          <w:rFonts w:ascii="Times New Roman" w:eastAsia="Times New Roman" w:hAnsi="Times New Roman" w:cs="Times New Roman"/>
          <w:sz w:val="24"/>
          <w:szCs w:val="24"/>
          <w:lang w:eastAsia="ar-SA"/>
        </w:rPr>
        <w:t>4. седьмое</w:t>
      </w: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C500B" w:rsidRP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C50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10. Какое ребро относится к группе ложных?</w:t>
      </w: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первое</w:t>
      </w: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четвертое</w:t>
      </w: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восьмое</w:t>
      </w: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двенадцатое</w:t>
      </w: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C500B" w:rsidRP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C50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11. Какой изгиб позвоночника формируется в последнюю очередь?</w:t>
      </w: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шейный лордоз</w:t>
      </w: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грудной кифоз</w:t>
      </w: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поясничный лордоз</w:t>
      </w: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крестцовый кифоз</w:t>
      </w: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C50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12. Сращением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, </w:t>
      </w:r>
      <w:r w:rsidRPr="00FC50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каких отростков крестцовых позвонков образован срединный крестцовый гребень?</w:t>
      </w: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поперечных</w:t>
      </w: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остистых</w:t>
      </w: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верхних суставных</w:t>
      </w:r>
    </w:p>
    <w:p w:rsidR="00FC500B" w:rsidRDefault="00FC500B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нижних суставных</w:t>
      </w:r>
    </w:p>
    <w:p w:rsidR="00440ED4" w:rsidRDefault="00440ED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40ED4" w:rsidRPr="00440ED4" w:rsidRDefault="00440ED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40ED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13. Какие пары ребер образуют реберную дугу?</w:t>
      </w:r>
    </w:p>
    <w:p w:rsidR="00440ED4" w:rsidRDefault="00440ED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1.  6, 7, 8 </w:t>
      </w:r>
    </w:p>
    <w:p w:rsidR="00440ED4" w:rsidRDefault="00440ED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2. 7, 8, 9 </w:t>
      </w:r>
    </w:p>
    <w:p w:rsidR="00440ED4" w:rsidRDefault="00440ED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3. 8, 9, 10</w:t>
      </w:r>
    </w:p>
    <w:p w:rsidR="00440ED4" w:rsidRDefault="00440ED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4. 10, 11, 12</w:t>
      </w:r>
    </w:p>
    <w:p w:rsidR="00440ED4" w:rsidRDefault="00440ED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40ED4" w:rsidRPr="00440ED4" w:rsidRDefault="00440ED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40ED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14.</w:t>
      </w:r>
      <w:r w:rsidR="00F725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Что Н</w:t>
      </w:r>
      <w:r w:rsidRPr="00440ED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е проходит через верхнюю апертуру грудной клетки?</w:t>
      </w:r>
    </w:p>
    <w:p w:rsidR="00440ED4" w:rsidRDefault="00440ED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сосуды</w:t>
      </w:r>
    </w:p>
    <w:p w:rsidR="00440ED4" w:rsidRDefault="00440ED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блуждающий нерв</w:t>
      </w:r>
    </w:p>
    <w:p w:rsidR="00440ED4" w:rsidRDefault="00440ED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гортань </w:t>
      </w:r>
    </w:p>
    <w:p w:rsidR="00440ED4" w:rsidRDefault="00440ED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пищевод</w:t>
      </w:r>
    </w:p>
    <w:p w:rsidR="00440ED4" w:rsidRDefault="00440ED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40ED4" w:rsidRPr="00F72542" w:rsidRDefault="00440ED4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725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15. </w:t>
      </w:r>
      <w:r w:rsidR="00F72542" w:rsidRPr="00F725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Какой сустав является по форме цилиндрическим?</w:t>
      </w:r>
    </w:p>
    <w:p w:rsidR="00F72542" w:rsidRDefault="00F72542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атланто-затылочный</w:t>
      </w:r>
    </w:p>
    <w:p w:rsidR="00F72542" w:rsidRDefault="00F72542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атланто-осевой</w:t>
      </w:r>
    </w:p>
    <w:p w:rsidR="00F72542" w:rsidRDefault="00F72542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сустав головки ребра</w:t>
      </w:r>
    </w:p>
    <w:p w:rsidR="00F72542" w:rsidRPr="00FC500B" w:rsidRDefault="00F72542" w:rsidP="00DD437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реберно-поперечный</w:t>
      </w:r>
    </w:p>
    <w:p w:rsidR="00DD437A" w:rsidRDefault="00DD437A" w:rsidP="00F72542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F02DB" w:rsidRPr="00FF02DB" w:rsidRDefault="00F72542" w:rsidP="00FF02D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FF02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Тема  3.4. Анатомо-функциональные  особенности скелета</w:t>
      </w:r>
    </w:p>
    <w:p w:rsidR="00F72542" w:rsidRPr="00FF02DB" w:rsidRDefault="00F72542" w:rsidP="00FF02D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FF02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верхних и нижних конечностей.</w:t>
      </w:r>
    </w:p>
    <w:p w:rsidR="00F72542" w:rsidRDefault="00F72542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2217" w:rsidRPr="00C545BE" w:rsidRDefault="00F72542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922217" w:rsidRPr="00C545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 w:rsidR="00C545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</w:t>
      </w:r>
      <w:r w:rsidR="00922217" w:rsidRPr="00C545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C545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костям пояса верхней конечности относятся:</w:t>
      </w:r>
    </w:p>
    <w:p w:rsidR="00922217" w:rsidRPr="00E6316C" w:rsidRDefault="00FF02DB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45D745D" wp14:editId="1045D653">
            <wp:simplePos x="0" y="0"/>
            <wp:positionH relativeFrom="column">
              <wp:posOffset>4375150</wp:posOffset>
            </wp:positionH>
            <wp:positionV relativeFrom="paragraph">
              <wp:posOffset>13970</wp:posOffset>
            </wp:positionV>
            <wp:extent cx="643890" cy="2914015"/>
            <wp:effectExtent l="7937" t="0" r="0" b="0"/>
            <wp:wrapTight wrapText="bothSides">
              <wp:wrapPolygon edited="0">
                <wp:start x="21334" y="-59"/>
                <wp:lineTo x="884" y="-59"/>
                <wp:lineTo x="884" y="21405"/>
                <wp:lineTo x="21334" y="21405"/>
                <wp:lineTo x="21334" y="-5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ктевая кость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01" r="26631" b="-1035"/>
                    <a:stretch/>
                  </pic:blipFill>
                  <pic:spPr bwMode="auto">
                    <a:xfrm rot="16200000">
                      <a:off x="0" y="0"/>
                      <a:ext cx="643890" cy="291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217"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</w:t>
      </w:r>
      <w:r w:rsidR="00922217" w:rsidRPr="00E6316C">
        <w:rPr>
          <w:sz w:val="24"/>
          <w:szCs w:val="24"/>
        </w:rPr>
        <w:t xml:space="preserve"> </w:t>
      </w:r>
      <w:r w:rsidR="00922217"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>ключица, лопатка, плечевая кость, лучевая кость, локтевая кость, кости кисти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плечевая кость, лучевая кость, локтевая кость, кости кисти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ключица, лопатка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631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кости кисти</w:t>
      </w:r>
    </w:p>
    <w:p w:rsidR="00922217" w:rsidRPr="00E6316C" w:rsidRDefault="00922217" w:rsidP="00E6316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2217" w:rsidRPr="00FF02DB" w:rsidRDefault="00F72542" w:rsidP="00FF02D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922217" w:rsidRPr="00C545B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</w:t>
      </w:r>
      <w:r w:rsidR="00FF02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ая кость изображена на рисунке?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>1. лучевая кость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локтевая кость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большеберцовая кость</w:t>
      </w:r>
    </w:p>
    <w:p w:rsidR="00922217" w:rsidRPr="009B5989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малоберцовая кость</w:t>
      </w:r>
    </w:p>
    <w:p w:rsidR="00C545BE" w:rsidRDefault="00C545BE" w:rsidP="00F72542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2217" w:rsidRPr="00F72542" w:rsidRDefault="00F72542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725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="00922217" w:rsidRPr="00F725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Как называется сустав между лучевой костью и костями запястья?  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плечелучевой</w:t>
      </w:r>
      <w:r w:rsidRPr="00C545BE">
        <w:rPr>
          <w:sz w:val="24"/>
          <w:szCs w:val="24"/>
        </w:rPr>
        <w:t xml:space="preserve"> </w:t>
      </w: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>сустав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плечелоктевой</w:t>
      </w:r>
      <w:r w:rsidRPr="00C545BE">
        <w:rPr>
          <w:sz w:val="24"/>
          <w:szCs w:val="24"/>
        </w:rPr>
        <w:t xml:space="preserve"> </w:t>
      </w: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>сустав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лучезапястный</w:t>
      </w:r>
      <w:r w:rsidRPr="00C545BE">
        <w:rPr>
          <w:sz w:val="24"/>
          <w:szCs w:val="24"/>
        </w:rPr>
        <w:t xml:space="preserve"> </w:t>
      </w: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>сустав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среднезапястный</w:t>
      </w:r>
      <w:r w:rsidRPr="00C545BE">
        <w:rPr>
          <w:sz w:val="24"/>
          <w:szCs w:val="24"/>
        </w:rPr>
        <w:t xml:space="preserve"> </w:t>
      </w: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>сустав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2217" w:rsidRPr="00F72542" w:rsidRDefault="00F72542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725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="00922217" w:rsidRPr="00F725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 называется сустав между лопаткой и плечевой костью?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акромиально-ключичный сустав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грудино-ключичный сустав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плечевой сустав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плечелучевой сустав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2217" w:rsidRPr="00F72542" w:rsidRDefault="00F72542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725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</w:t>
      </w:r>
      <w:r w:rsidR="00922217" w:rsidRPr="00F725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Как называется сустав между плечевой костью и костями предплечья? 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1. плечелучевой сустав</w:t>
      </w:r>
    </w:p>
    <w:p w:rsidR="00922217" w:rsidRPr="00C545BE" w:rsidRDefault="00FF02DB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1DDED6E" wp14:editId="39EA3C73">
            <wp:simplePos x="0" y="0"/>
            <wp:positionH relativeFrom="column">
              <wp:posOffset>4137660</wp:posOffset>
            </wp:positionH>
            <wp:positionV relativeFrom="paragraph">
              <wp:posOffset>20320</wp:posOffset>
            </wp:positionV>
            <wp:extent cx="699135" cy="2469515"/>
            <wp:effectExtent l="0" t="8890" r="0" b="0"/>
            <wp:wrapTight wrapText="bothSides">
              <wp:wrapPolygon edited="0">
                <wp:start x="21875" y="78"/>
                <wp:lineTo x="687" y="78"/>
                <wp:lineTo x="687" y="21406"/>
                <wp:lineTo x="21875" y="21406"/>
                <wp:lineTo x="21875" y="7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чевая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8" r="21783" b="537"/>
                    <a:stretch/>
                  </pic:blipFill>
                  <pic:spPr bwMode="auto">
                    <a:xfrm rot="16200000">
                      <a:off x="0" y="0"/>
                      <a:ext cx="699135" cy="246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217"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плечелоктевой сустав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плечевой сустав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545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локтевой сустав</w:t>
      </w:r>
    </w:p>
    <w:p w:rsidR="00922217" w:rsidRPr="00C545BE" w:rsidRDefault="00922217" w:rsidP="00C545B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2217" w:rsidRPr="00F72542" w:rsidRDefault="00F72542" w:rsidP="00F7254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725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</w:t>
      </w:r>
      <w:r w:rsidR="00922217" w:rsidRPr="00F7254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Какая кость изображена на рисунке?</w:t>
      </w:r>
    </w:p>
    <w:p w:rsidR="00922217" w:rsidRPr="00F72542" w:rsidRDefault="00922217" w:rsidP="00F7254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F72542">
        <w:rPr>
          <w:rFonts w:ascii="Times New Roman" w:eastAsia="Times New Roman" w:hAnsi="Times New Roman" w:cs="Times New Roman"/>
          <w:sz w:val="24"/>
          <w:szCs w:val="24"/>
          <w:lang w:eastAsia="ar-SA"/>
        </w:rPr>
        <w:t>1. лучевая кость</w:t>
      </w:r>
    </w:p>
    <w:p w:rsidR="00922217" w:rsidRPr="00F72542" w:rsidRDefault="00922217" w:rsidP="00F7254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25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локтевая кость</w:t>
      </w:r>
    </w:p>
    <w:p w:rsidR="00922217" w:rsidRPr="00F72542" w:rsidRDefault="00922217" w:rsidP="00F7254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25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большеберцовая кость</w:t>
      </w:r>
    </w:p>
    <w:p w:rsidR="00922217" w:rsidRPr="00F72542" w:rsidRDefault="00922217" w:rsidP="00F7254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25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малоберцовая кость</w:t>
      </w:r>
    </w:p>
    <w:p w:rsidR="00922217" w:rsidRPr="00F72542" w:rsidRDefault="00922217" w:rsidP="00F7254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7AB" w:rsidRPr="000007AB" w:rsidRDefault="00BE11BC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</w:t>
      </w:r>
      <w:r w:rsidR="00922217" w:rsidRPr="00BE11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 w:rsidR="000007AB" w:rsidRPr="000007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Анатомическая шейка плечевой кости находится: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разу ниже головки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иже большого и малого бугорков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иже дельтовидной бугристости</w:t>
      </w:r>
    </w:p>
    <w:p w:rsid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ыше надмыщелков</w:t>
      </w:r>
    </w:p>
    <w:p w:rsid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007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8. Лучевая кость по отношению к локтевой кости расположена: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едиально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атерально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переди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зади</w:t>
      </w:r>
    </w:p>
    <w:p w:rsid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2217" w:rsidRPr="00BE11BC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9. </w:t>
      </w:r>
      <w:r w:rsidR="00922217" w:rsidRPr="00BE11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Какие кости относятся к костям пояса нижней конечности?</w:t>
      </w:r>
    </w:p>
    <w:p w:rsidR="00922217" w:rsidRPr="00F72542" w:rsidRDefault="00922217" w:rsidP="00F7254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25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тазовая кость</w:t>
      </w:r>
    </w:p>
    <w:p w:rsidR="00FF02DB" w:rsidRDefault="00922217" w:rsidP="00F7254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25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тазовая кость, бедренная кость, надколенник, большеберцовая кость, </w:t>
      </w:r>
    </w:p>
    <w:p w:rsidR="00922217" w:rsidRPr="00F72542" w:rsidRDefault="00FF02DB" w:rsidP="00FF02D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 w:rsidR="00922217" w:rsidRPr="00F725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малоберцовая кость,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922217" w:rsidRPr="00F72542">
        <w:rPr>
          <w:rFonts w:ascii="Times New Roman" w:eastAsia="Times New Roman" w:hAnsi="Times New Roman" w:cs="Times New Roman"/>
          <w:sz w:val="24"/>
          <w:szCs w:val="24"/>
          <w:lang w:eastAsia="ar-SA"/>
        </w:rPr>
        <w:t>кости стопы</w:t>
      </w:r>
    </w:p>
    <w:p w:rsidR="00FF02DB" w:rsidRDefault="00922217" w:rsidP="00F7254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725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</w:t>
      </w:r>
      <w:r w:rsidRPr="00F72542">
        <w:rPr>
          <w:sz w:val="24"/>
          <w:szCs w:val="24"/>
        </w:rPr>
        <w:t xml:space="preserve"> </w:t>
      </w:r>
      <w:r w:rsidRPr="00F725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тазовая кость, бедренная кость, большеберцовая кость, </w:t>
      </w:r>
    </w:p>
    <w:p w:rsidR="00922217" w:rsidRPr="00F72542" w:rsidRDefault="00FF02DB" w:rsidP="00F7254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 w:rsidR="00922217" w:rsidRPr="00F72542">
        <w:rPr>
          <w:rFonts w:ascii="Times New Roman" w:eastAsia="Times New Roman" w:hAnsi="Times New Roman" w:cs="Times New Roman"/>
          <w:sz w:val="24"/>
          <w:szCs w:val="24"/>
          <w:lang w:eastAsia="ar-SA"/>
        </w:rPr>
        <w:t>малоберцовая кость, кости стопы</w:t>
      </w:r>
    </w:p>
    <w:p w:rsidR="00FF02DB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бедренная кость, надколенник, большеберцовая кость, </w:t>
      </w:r>
    </w:p>
    <w:p w:rsidR="00922217" w:rsidRPr="00BE11BC" w:rsidRDefault="00FF02DB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 w:rsidR="00922217"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>малоберцовая кость, кости стопы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2217" w:rsidRPr="00BE11BC" w:rsidRDefault="000007AB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</w:t>
      </w:r>
      <w:r w:rsidR="00922217" w:rsidRPr="00BE11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 называется сустав между тазовой костью и бедренной?</w:t>
      </w:r>
    </w:p>
    <w:p w:rsidR="00922217" w:rsidRPr="00BE11BC" w:rsidRDefault="00FF02DB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6621C1D" wp14:editId="2CDD8830">
            <wp:simplePos x="0" y="0"/>
            <wp:positionH relativeFrom="column">
              <wp:posOffset>4213860</wp:posOffset>
            </wp:positionH>
            <wp:positionV relativeFrom="paragraph">
              <wp:posOffset>117475</wp:posOffset>
            </wp:positionV>
            <wp:extent cx="567690" cy="2758440"/>
            <wp:effectExtent l="9525" t="0" r="0" b="0"/>
            <wp:wrapTight wrapText="bothSides">
              <wp:wrapPolygon edited="0">
                <wp:start x="21238" y="-75"/>
                <wp:lineTo x="942" y="-75"/>
                <wp:lineTo x="942" y="21406"/>
                <wp:lineTo x="21238" y="21406"/>
                <wp:lineTo x="21238" y="-75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shebercovaya-kost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8" t="4727" r="29840" b="3455"/>
                    <a:stretch/>
                  </pic:blipFill>
                  <pic:spPr bwMode="auto">
                    <a:xfrm rot="16200000">
                      <a:off x="0" y="0"/>
                      <a:ext cx="56769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217"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межберцовый сустав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тазобедренный сустав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крестцово-подвздошный сустав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лобковый симфиз</w:t>
      </w:r>
    </w:p>
    <w:p w:rsidR="00922217" w:rsidRDefault="00922217" w:rsidP="00BE11B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2217" w:rsidRPr="00FF02DB" w:rsidRDefault="000007AB" w:rsidP="00FF02D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11</w:t>
      </w:r>
      <w:r w:rsidR="00922217" w:rsidRPr="00BE11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</w:t>
      </w:r>
      <w:r w:rsidR="00FF02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ая кость изображена на рисунке?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>1. лучевая кость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локтевая кость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большеберцовая кость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малоберцовая кость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0007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Pr="00BE11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 называется сустав между бедренной костью, большеберцовой костью и надколенником?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1. межберцовый сустав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тазобедренный сустав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 голеностопный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коленный сустав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2217" w:rsidRPr="00BE11BC" w:rsidRDefault="00FF02DB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E469D13" wp14:editId="4604A45D">
            <wp:simplePos x="0" y="0"/>
            <wp:positionH relativeFrom="column">
              <wp:posOffset>4312285</wp:posOffset>
            </wp:positionH>
            <wp:positionV relativeFrom="paragraph">
              <wp:posOffset>327660</wp:posOffset>
            </wp:positionV>
            <wp:extent cx="853440" cy="3017520"/>
            <wp:effectExtent l="3810" t="0" r="7620" b="7620"/>
            <wp:wrapTight wrapText="bothSides">
              <wp:wrapPolygon edited="0">
                <wp:start x="21504" y="-27"/>
                <wp:lineTo x="289" y="-27"/>
                <wp:lineTo x="289" y="21518"/>
                <wp:lineTo x="21504" y="21518"/>
                <wp:lineTo x="21504" y="-2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дренная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9" t="5853" r="16186" b="5686"/>
                    <a:stretch/>
                  </pic:blipFill>
                  <pic:spPr bwMode="auto">
                    <a:xfrm rot="16200000">
                      <a:off x="0" y="0"/>
                      <a:ext cx="85344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217" w:rsidRPr="00BE11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BD7F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="00922217" w:rsidRPr="00BE11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Как называется сустав между большеберцовой костью, малоберцовой костью и таранной костью? 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межберцовый сустав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голеностопный сустав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подтаранный сустав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коленный сустав</w:t>
      </w:r>
    </w:p>
    <w:p w:rsidR="00922217" w:rsidRDefault="00922217" w:rsidP="00BE11B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BD7F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Pr="00BE11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Pr="00BE11BC">
        <w:rPr>
          <w:b/>
          <w:sz w:val="24"/>
          <w:szCs w:val="24"/>
        </w:rPr>
        <w:t xml:space="preserve"> </w:t>
      </w:r>
      <w:r w:rsidRPr="00BE11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Какая кость изображена на рисунке?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бедренная 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большеберцовая</w:t>
      </w:r>
    </w:p>
    <w:p w:rsidR="00922217" w:rsidRPr="00BE11BC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плечевая</w:t>
      </w:r>
    </w:p>
    <w:p w:rsidR="00922217" w:rsidRDefault="00922217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локтевая</w:t>
      </w:r>
    </w:p>
    <w:p w:rsidR="00BE11BC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E11BC" w:rsidRPr="00BE11BC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BD7F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</w:t>
      </w:r>
      <w:r w:rsidRPr="00BE11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Укажите особенности женского таза:</w:t>
      </w:r>
    </w:p>
    <w:p w:rsidR="00BE11BC" w:rsidRPr="00BE11BC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крылья подвздошных костей развернуты, подлобковый угол тупой</w:t>
      </w:r>
    </w:p>
    <w:p w:rsidR="00BE11BC" w:rsidRPr="00BE11BC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форма входа в малый таз "карточное сердце", подлобковый угол острый</w:t>
      </w:r>
    </w:p>
    <w:p w:rsidR="00BE11BC" w:rsidRPr="00BE11BC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</w:t>
      </w:r>
      <w:r w:rsidRPr="00BE11BC">
        <w:rPr>
          <w:sz w:val="24"/>
          <w:szCs w:val="24"/>
        </w:rPr>
        <w:t xml:space="preserve"> </w:t>
      </w: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>мыс крестца выступает, полость малого таза небольшая</w:t>
      </w:r>
    </w:p>
    <w:p w:rsidR="00BE11BC" w:rsidRPr="00BE11BC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крестец длинный и узкий, крылья подвздошных костей расположены вертикально</w:t>
      </w:r>
    </w:p>
    <w:p w:rsidR="00BE11BC" w:rsidRPr="00BE11BC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E11BC" w:rsidRPr="00BE11BC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BD7F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</w:t>
      </w:r>
      <w:r w:rsidRPr="00BE11B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Какими костями являются кости предплюсны по классификации?</w:t>
      </w:r>
    </w:p>
    <w:p w:rsidR="00BE11BC" w:rsidRPr="00BE11BC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трубчатыми</w:t>
      </w:r>
    </w:p>
    <w:p w:rsidR="00BE11BC" w:rsidRPr="00BE11BC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губчатыми</w:t>
      </w:r>
    </w:p>
    <w:p w:rsidR="00BE11BC" w:rsidRPr="00BE11BC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плоскими</w:t>
      </w:r>
    </w:p>
    <w:p w:rsidR="00BE11BC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смешанными</w:t>
      </w:r>
    </w:p>
    <w:p w:rsidR="00BE11BC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E11BC" w:rsidRPr="000007AB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007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BD7F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</w:t>
      </w:r>
      <w:r w:rsidRPr="000007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Какое анатомическое образование не является обязательным элементом сустава?</w:t>
      </w:r>
    </w:p>
    <w:p w:rsidR="00BE11BC" w:rsidRPr="00BE11BC" w:rsidRDefault="000007AB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с</w:t>
      </w:r>
      <w:r w:rsidR="00BE11BC"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уставная поверхность</w:t>
      </w:r>
    </w:p>
    <w:p w:rsidR="00BE11BC" w:rsidRPr="00BE11BC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</w:t>
      </w:r>
      <w:r w:rsid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r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уставная полость</w:t>
      </w:r>
    </w:p>
    <w:p w:rsidR="00BE11BC" w:rsidRPr="00BE11BC" w:rsidRDefault="000007AB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с</w:t>
      </w:r>
      <w:r w:rsidR="00BE11BC"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уставная капсула</w:t>
      </w:r>
    </w:p>
    <w:p w:rsidR="00BE11BC" w:rsidRDefault="000007AB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с</w:t>
      </w:r>
      <w:r w:rsidR="00BE11BC" w:rsidRPr="00BE11BC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уставная губа</w:t>
      </w:r>
    </w:p>
    <w:p w:rsidR="00BE11BC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007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BD7F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0007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Локтевой сустав является: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 м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ногоосным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 с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ложным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 м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алоподвижным</w:t>
      </w:r>
    </w:p>
    <w:p w:rsid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 ч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ашеобразным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007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BD7F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</w:t>
      </w:r>
      <w:r w:rsidRPr="000007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Плечелоктевой сустав по форме суставных поверхностей относится к: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ш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аровидным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э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липсовидным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п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лоским</w:t>
      </w:r>
    </w:p>
    <w:p w:rsid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б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локовидным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7AB" w:rsidRPr="000007AB" w:rsidRDefault="00BD7FA5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</w:t>
      </w:r>
      <w:r w:rsidR="000007AB" w:rsidRPr="000007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Лучезапястный сустав по форме является: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ш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аровидным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э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ллипсовидным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м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ыщелковым</w:t>
      </w:r>
    </w:p>
    <w:p w:rsid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б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локовидным </w:t>
      </w:r>
    </w:p>
    <w:p w:rsid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7AB" w:rsidRPr="000007AB" w:rsidRDefault="00BD7FA5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21</w:t>
      </w:r>
      <w:r w:rsidR="000007AB" w:rsidRPr="000007A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Какой из перечисленных суставов относится к чашеобразным (по форме суставных поверхностей)?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к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оленный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т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азобедренный</w:t>
      </w: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г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оленостопный</w:t>
      </w:r>
    </w:p>
    <w:p w:rsid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п</w:t>
      </w:r>
      <w:r w:rsidRPr="000007AB">
        <w:rPr>
          <w:rFonts w:ascii="Times New Roman" w:eastAsia="Times New Roman" w:hAnsi="Times New Roman" w:cs="Times New Roman"/>
          <w:sz w:val="24"/>
          <w:szCs w:val="24"/>
          <w:lang w:eastAsia="ar-SA"/>
        </w:rPr>
        <w:t>лечевой</w:t>
      </w:r>
    </w:p>
    <w:p w:rsidR="00BD7FA5" w:rsidRDefault="00BD7FA5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22. Вертлужную впадину для сочленения с головкой бедренной кости образуют: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</w:t>
      </w: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>рыло подвздошной кости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</w:t>
      </w: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>етви лобковой кости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</w:t>
      </w: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>едалищный бугор</w:t>
      </w:r>
    </w:p>
    <w:p w:rsid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</w:t>
      </w: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>ела названных трёх костей</w:t>
      </w:r>
    </w:p>
    <w:p w:rsid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7FA5" w:rsidRDefault="00BD7FA5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7FA5" w:rsidRPr="00FF02DB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FF02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Тема 3.5. Общие вопросы миологии.  Мышцы головы и шеи.</w:t>
      </w:r>
    </w:p>
    <w:p w:rsid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 Как называется соединительнотканная оболочка мышцы?</w:t>
      </w:r>
    </w:p>
    <w:p w:rsidR="00BD7FA5" w:rsidRPr="00BD7FA5" w:rsidRDefault="00FF02DB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="00BD7FA5"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 синовиальная сумка</w:t>
      </w:r>
    </w:p>
    <w:p w:rsidR="00BD7FA5" w:rsidRPr="00BD7FA5" w:rsidRDefault="00FF02DB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BD7FA5"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>2. брыжейка</w:t>
      </w:r>
    </w:p>
    <w:p w:rsidR="00BD7FA5" w:rsidRPr="00BD7FA5" w:rsidRDefault="00FF02DB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="00BD7FA5"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 фасция</w:t>
      </w:r>
    </w:p>
    <w:p w:rsidR="00BD7FA5" w:rsidRPr="00BD7FA5" w:rsidRDefault="00FF02DB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BD7FA5"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>4. влагалище сухожилия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2.  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вспомогательному аппарату мышц Н</w:t>
      </w:r>
      <w:r w:rsidRPr="00BD7F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е относятся: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1. Влагалища сухожилий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2. Сухожилия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3. Синовиальные сумки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4. Сесамовидные кости.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 Мышцы, выполняющие одно и то же движение и мышцы противоположные друг другу по действию  - это соответственно мышцы: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Двусуставные и многосуставные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Многосуставные и двусуставные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Синергисты и антагонисты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Антагонисты и синергисты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 Скелетная мускулатура образована тканью: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гладкой мышечной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поперечнополосатой 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соединительной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эпителиальной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 Сухожилия мышц состоят из: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рыхлой</w:t>
      </w: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672C5">
        <w:rPr>
          <w:rFonts w:ascii="Times New Roman" w:eastAsia="Times New Roman" w:hAnsi="Times New Roman" w:cs="Times New Roman"/>
          <w:sz w:val="24"/>
          <w:szCs w:val="24"/>
          <w:lang w:eastAsia="ar-SA"/>
        </w:rPr>
        <w:t>волокнистой соединительной ткани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плотной</w:t>
      </w: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672C5">
        <w:rPr>
          <w:rFonts w:ascii="Times New Roman" w:eastAsia="Times New Roman" w:hAnsi="Times New Roman" w:cs="Times New Roman"/>
          <w:sz w:val="24"/>
          <w:szCs w:val="24"/>
          <w:lang w:eastAsia="ar-SA"/>
        </w:rPr>
        <w:t>волокнистой соединительной ткани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  </w:t>
      </w:r>
      <w:r w:rsidR="004672C5">
        <w:rPr>
          <w:rFonts w:ascii="Times New Roman" w:eastAsia="Times New Roman" w:hAnsi="Times New Roman" w:cs="Times New Roman"/>
          <w:sz w:val="24"/>
          <w:szCs w:val="24"/>
          <w:lang w:eastAsia="ar-SA"/>
        </w:rPr>
        <w:t>хрящевой</w:t>
      </w: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</w:t>
      </w:r>
      <w:r w:rsidR="004672C5">
        <w:rPr>
          <w:rFonts w:ascii="Times New Roman" w:eastAsia="Times New Roman" w:hAnsi="Times New Roman" w:cs="Times New Roman"/>
          <w:sz w:val="24"/>
          <w:szCs w:val="24"/>
          <w:lang w:eastAsia="ar-SA"/>
        </w:rPr>
        <w:t>кани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4672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 костной</w:t>
      </w: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672C5">
        <w:rPr>
          <w:rFonts w:ascii="Times New Roman" w:eastAsia="Times New Roman" w:hAnsi="Times New Roman" w:cs="Times New Roman"/>
          <w:sz w:val="24"/>
          <w:szCs w:val="24"/>
          <w:lang w:eastAsia="ar-SA"/>
        </w:rPr>
        <w:t>ткани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7FA5" w:rsidRPr="004672C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672C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  Какая мышца поднимает нижнюю челюсть?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большая скуловая мышца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латеральная крыловидная мышца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жевательная мышца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челюстно-подъязычная мышца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7FA5" w:rsidRPr="00A8796B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 Какая мышца опускает нижнюю челюсть?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большая скуловая мышца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латеральная крыловидная мышца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жевательная мышца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челюстно-подъязычная мышца</w:t>
      </w:r>
    </w:p>
    <w:p w:rsidR="00BD7FA5" w:rsidRPr="00BD7FA5" w:rsidRDefault="00BD7FA5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D7FA5" w:rsidRPr="00A8796B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8.  К группе поверхностных мышц шеи относится мышца: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грудино-ключично-сосцевидная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передняя лестничная мышца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ременная мышца шеи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латеральная крыловидная мышца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7FA5" w:rsidRPr="00A8796B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9.  Поднимают I и II ребра, а при фиксированных ребрах сгибают шейную часть  позвоночника кпереди: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Надподъязычные мышцы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Подподъязычные мышцы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Лестничные мышцы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</w:t>
      </w:r>
      <w:r w:rsid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Подкожная мышца шеи 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7FA5" w:rsidRPr="00A8796B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10.  В группу глубоких мышц шеи входят: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Лестничные мышцы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Надподъязычные мышцы</w:t>
      </w:r>
    </w:p>
    <w:p w:rsidR="00BD7FA5" w:rsidRP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Подподъязычные мышцы</w:t>
      </w:r>
    </w:p>
    <w:p w:rsidR="00BD7FA5" w:rsidRDefault="00BD7FA5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D7F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Ременные мышцы головы и шеи</w:t>
      </w:r>
    </w:p>
    <w:p w:rsidR="00A8796B" w:rsidRDefault="00A8796B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FF02DB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FF02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Тема 3.6. Мышцы туловища</w:t>
      </w:r>
    </w:p>
    <w:p w:rsidR="00FF02DB" w:rsidRDefault="00FF02D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  К поверхностным мышцам спины относится: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1. Ременная мышца головы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2. Ременная мышца шеи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3. Широчайшая мышца спины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4. Мышца, выпрямляющая позвоночник 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К глубоким мышцам спины относится: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1. большая ромбовидная мышца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2. трапециевидная мышца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3. широчайшая мышца спины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4. мышца, выпрямляющая позвоночник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К поверхностным мышцам груди относится: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большая грудная мышца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диафрагма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наружные межрёберные мышцы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внутренние межрёберные мышцы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 К глубоким мышцам груди относится: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большая грудная мышца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малая грудная мышца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наружные межрёберные мышцы</w:t>
      </w: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передняя зубчатая мышца</w:t>
      </w: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F02D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5. Тянет плечевой пояс вниз и вперед, при фиксированной лопатке 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поднимает ребра мышца: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передняя зубчатая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подключичная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большая грудная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малая грудная</w:t>
      </w:r>
    </w:p>
    <w:p w:rsidR="00A8796B" w:rsidRP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F4567" w:rsidRDefault="00FF02DB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75F4B0D" wp14:editId="3DCEDE01">
            <wp:simplePos x="0" y="0"/>
            <wp:positionH relativeFrom="column">
              <wp:posOffset>4608195</wp:posOffset>
            </wp:positionH>
            <wp:positionV relativeFrom="paragraph">
              <wp:posOffset>14605</wp:posOffset>
            </wp:positionV>
            <wp:extent cx="1388110" cy="1821815"/>
            <wp:effectExtent l="0" t="0" r="2540" b="6985"/>
            <wp:wrapTight wrapText="bothSides">
              <wp:wrapPolygon edited="0">
                <wp:start x="0" y="0"/>
                <wp:lineTo x="0" y="21457"/>
                <wp:lineTo x="21343" y="21457"/>
                <wp:lineTo x="2134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-тр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567" w:rsidRDefault="00BF4567" w:rsidP="00A879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8796B" w:rsidRPr="00BF4567" w:rsidRDefault="00A8796B" w:rsidP="00FF02D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879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 Как называется мышца, которая выделена на рисунке?</w:t>
      </w:r>
    </w:p>
    <w:p w:rsidR="00A8796B" w:rsidRPr="00A8796B" w:rsidRDefault="00FF02DB" w:rsidP="00FF02D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A8796B"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>1. большая ромбовидная мышца</w:t>
      </w:r>
    </w:p>
    <w:p w:rsidR="00A8796B" w:rsidRPr="00A8796B" w:rsidRDefault="00FF02DB" w:rsidP="00FF02D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A8796B"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>2. трапециевидная мышца</w:t>
      </w:r>
    </w:p>
    <w:p w:rsidR="00A8796B" w:rsidRPr="00A8796B" w:rsidRDefault="00FF02DB" w:rsidP="00FF02D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A8796B"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>3. широчайшая мышца спины</w:t>
      </w:r>
    </w:p>
    <w:p w:rsidR="00A8796B" w:rsidRPr="00A8796B" w:rsidRDefault="00FF02DB" w:rsidP="00FF02D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A8796B" w:rsidRPr="00A8796B">
        <w:rPr>
          <w:rFonts w:ascii="Times New Roman" w:eastAsia="Times New Roman" w:hAnsi="Times New Roman" w:cs="Times New Roman"/>
          <w:sz w:val="24"/>
          <w:szCs w:val="24"/>
          <w:lang w:eastAsia="ar-SA"/>
        </w:rPr>
        <w:t>4. мышца, выпрямляющая позвоночник</w:t>
      </w:r>
    </w:p>
    <w:p w:rsidR="00A8796B" w:rsidRPr="00A8796B" w:rsidRDefault="00A8796B" w:rsidP="00FF02D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F4567" w:rsidRDefault="00BF4567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F4567" w:rsidRDefault="00FF02DB" w:rsidP="00FF02D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8200DCD" wp14:editId="50BE1776">
            <wp:simplePos x="0" y="0"/>
            <wp:positionH relativeFrom="column">
              <wp:posOffset>4787265</wp:posOffset>
            </wp:positionH>
            <wp:positionV relativeFrom="paragraph">
              <wp:posOffset>128905</wp:posOffset>
            </wp:positionV>
            <wp:extent cx="1346835" cy="1554480"/>
            <wp:effectExtent l="0" t="0" r="5715" b="7620"/>
            <wp:wrapTight wrapText="bothSides">
              <wp:wrapPolygon edited="0">
                <wp:start x="0" y="0"/>
                <wp:lineTo x="0" y="21441"/>
                <wp:lineTo x="21386" y="21441"/>
                <wp:lineTo x="2138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96B" w:rsidRPr="00BF4567" w:rsidRDefault="00BF4567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</w:t>
      </w:r>
      <w:r w:rsidR="00A8796B" w:rsidRPr="00BF456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 называется мышца, которая выделена на рисунке?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1. большая ромбовидная мышца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2. трапециевидная мышца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3. широчайшая мышца спины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4. мышца, выпрямляющая позвоночник</w:t>
      </w:r>
    </w:p>
    <w:p w:rsidR="00A8796B" w:rsidRPr="00BF4567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F4567" w:rsidRDefault="00BF4567" w:rsidP="00BF4567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4567" w:rsidRDefault="00FF02DB" w:rsidP="00BF456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1710493" wp14:editId="27C9523F">
            <wp:simplePos x="0" y="0"/>
            <wp:positionH relativeFrom="column">
              <wp:posOffset>4564380</wp:posOffset>
            </wp:positionH>
            <wp:positionV relativeFrom="paragraph">
              <wp:posOffset>53340</wp:posOffset>
            </wp:positionV>
            <wp:extent cx="1478280" cy="2110740"/>
            <wp:effectExtent l="0" t="0" r="7620" b="3810"/>
            <wp:wrapTight wrapText="bothSides">
              <wp:wrapPolygon edited="0">
                <wp:start x="0" y="0"/>
                <wp:lineTo x="0" y="21444"/>
                <wp:lineTo x="21433" y="21444"/>
                <wp:lineTo x="2143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7" t="1947" r="25070"/>
                    <a:stretch/>
                  </pic:blipFill>
                  <pic:spPr bwMode="auto">
                    <a:xfrm>
                      <a:off x="0" y="0"/>
                      <a:ext cx="14782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96B" w:rsidRPr="00BF4567" w:rsidRDefault="00BF4567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="00A8796B" w:rsidRPr="00BF456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 называется мышца, которая выделена на рисунке?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1. большая ромбовидная мышца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2. трапециевидная мышца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3. широчайшая мышца спины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4. мышца, выпрямляющая позвоночник</w:t>
      </w: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F4567" w:rsidRDefault="00BF4567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F4567" w:rsidRDefault="00BF4567" w:rsidP="00BF4567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F4567" w:rsidRDefault="00BF4567" w:rsidP="00BF4567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4567" w:rsidRDefault="00BF4567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F4567" w:rsidRDefault="00BF4567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988668D" wp14:editId="50D2F714">
            <wp:simplePos x="0" y="0"/>
            <wp:positionH relativeFrom="column">
              <wp:posOffset>4563745</wp:posOffset>
            </wp:positionH>
            <wp:positionV relativeFrom="paragraph">
              <wp:posOffset>158750</wp:posOffset>
            </wp:positionV>
            <wp:extent cx="1612900" cy="1645920"/>
            <wp:effectExtent l="0" t="0" r="6350" b="0"/>
            <wp:wrapTight wrapText="bothSides">
              <wp:wrapPolygon edited="0">
                <wp:start x="0" y="0"/>
                <wp:lineTo x="0" y="21250"/>
                <wp:lineTo x="21430" y="21250"/>
                <wp:lineTo x="2143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96B" w:rsidRPr="00BF4567" w:rsidRDefault="00BF4567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</w:t>
      </w:r>
      <w:r w:rsidR="00A8796B" w:rsidRPr="00BF456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 называется мышца, которая выделена на рисунке?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>1. большая грудная мышца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малая грудная мышца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подключичная мышца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передняя зубчатая мышца</w:t>
      </w: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8796B" w:rsidRDefault="00FF02D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9C203BD" wp14:editId="33164F57">
            <wp:simplePos x="0" y="0"/>
            <wp:positionH relativeFrom="column">
              <wp:posOffset>4664710</wp:posOffset>
            </wp:positionH>
            <wp:positionV relativeFrom="paragraph">
              <wp:posOffset>150495</wp:posOffset>
            </wp:positionV>
            <wp:extent cx="1379220" cy="1639570"/>
            <wp:effectExtent l="0" t="0" r="0" b="0"/>
            <wp:wrapTight wrapText="bothSides">
              <wp:wrapPolygon edited="0">
                <wp:start x="0" y="0"/>
                <wp:lineTo x="0" y="21332"/>
                <wp:lineTo x="21182" y="21332"/>
                <wp:lineTo x="21182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F4567" w:rsidRDefault="00BF4567" w:rsidP="00BF4567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</w:t>
      </w:r>
    </w:p>
    <w:p w:rsidR="00A8796B" w:rsidRPr="00BF4567" w:rsidRDefault="00FF02DB" w:rsidP="00BF4567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</w:t>
      </w:r>
      <w:r w:rsidR="00BF4567" w:rsidRPr="00BF456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</w:t>
      </w:r>
      <w:r w:rsidR="00A8796B" w:rsidRPr="00BF456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 называется мышца, которая выделена на рисунке?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поперечная мышца живота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прямая мышца живота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наружная косая мышца живота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внутренняя косая мышца живота</w:t>
      </w:r>
    </w:p>
    <w:p w:rsidR="00BF4567" w:rsidRDefault="00BF4567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F4567" w:rsidRDefault="00BF4567" w:rsidP="00BF4567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8796B" w:rsidRPr="00015700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BF4567"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Наиболее поверхностно располагается мышца живота: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Прямая мышца живота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Внутренняя косая мышца</w:t>
      </w:r>
      <w:r w:rsidRPr="00BF4567">
        <w:rPr>
          <w:sz w:val="24"/>
          <w:szCs w:val="24"/>
        </w:rPr>
        <w:t xml:space="preserve"> </w:t>
      </w: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>живота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Наружная косая мышца</w:t>
      </w:r>
      <w:r w:rsidRPr="00BF4567">
        <w:rPr>
          <w:sz w:val="24"/>
          <w:szCs w:val="24"/>
        </w:rPr>
        <w:t xml:space="preserve"> </w:t>
      </w: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>живота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Поперечная мышца</w:t>
      </w:r>
      <w:r w:rsidRPr="00BF4567">
        <w:rPr>
          <w:sz w:val="24"/>
          <w:szCs w:val="24"/>
        </w:rPr>
        <w:t xml:space="preserve"> </w:t>
      </w: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>живота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015700" w:rsidRDefault="00BF4567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12</w:t>
      </w:r>
      <w:r w:rsidR="00A8796B"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Наиболее глубоко располагается мышца живота: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Прямая мышца живота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Внутренняя косая мышца живота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Наружная косая мышца живота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Поперечная мышца живота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015700" w:rsidRDefault="00BF4567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13</w:t>
      </w:r>
      <w:r w:rsidR="00A8796B"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В образовании задней стенки живота главное участие принимает: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Наружная косая мышца</w:t>
      </w:r>
      <w:r w:rsidRPr="00BF4567">
        <w:rPr>
          <w:sz w:val="24"/>
          <w:szCs w:val="24"/>
        </w:rPr>
        <w:t xml:space="preserve"> </w:t>
      </w: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>живота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Поперечная мышца</w:t>
      </w:r>
      <w:r w:rsidRPr="00BF4567">
        <w:rPr>
          <w:sz w:val="24"/>
          <w:szCs w:val="24"/>
        </w:rPr>
        <w:t xml:space="preserve"> </w:t>
      </w: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>живота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Квадратная мышца поясницы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Прямая мышца живота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015700" w:rsidRDefault="00BF4567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14</w:t>
      </w:r>
      <w:r w:rsidR="00A8796B"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Главной дыхательной мышцей является: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Большая грудная мышца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Диафрагма 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3. Передняя зубчатая мышца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Малая грудная мышца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015700" w:rsidRDefault="00BF4567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15</w:t>
      </w:r>
      <w:r w:rsidR="00A8796B"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Опускают ребра, участвуя в акте выдоха, мышцы груди: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Наружные межреберные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Внутренние межреберные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Передняя зубчатая мышца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Подключичная мышца.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015700" w:rsidRDefault="00BF4567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16</w:t>
      </w:r>
      <w:r w:rsidR="00A8796B"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Поднимают ребра, участвуя в акте вдоха, глубокие мышцы груди: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Наружные межреберные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Внутренние межреберные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Поперечная мышца груди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Подреберные.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015700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BF4567"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</w:t>
      </w: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Не является слабым местом передней брюшной стенки: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Паховый канал</w:t>
      </w:r>
    </w:p>
    <w:p w:rsidR="00A8796B" w:rsidRPr="00BF4567" w:rsidRDefault="007F7E9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8CA2023" wp14:editId="6D3FB721">
            <wp:simplePos x="0" y="0"/>
            <wp:positionH relativeFrom="column">
              <wp:posOffset>4400550</wp:posOffset>
            </wp:positionH>
            <wp:positionV relativeFrom="paragraph">
              <wp:posOffset>73660</wp:posOffset>
            </wp:positionV>
            <wp:extent cx="1127760" cy="2476500"/>
            <wp:effectExtent l="0" t="7620" r="7620" b="7620"/>
            <wp:wrapTight wrapText="bothSides">
              <wp:wrapPolygon edited="0">
                <wp:start x="-146" y="21534"/>
                <wp:lineTo x="21381" y="21534"/>
                <wp:lineTo x="21381" y="100"/>
                <wp:lineTo x="-146" y="100"/>
                <wp:lineTo x="-146" y="21534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ьт-дельт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6402" b="-2167"/>
                    <a:stretch/>
                  </pic:blipFill>
                  <pic:spPr bwMode="auto">
                    <a:xfrm rot="5400000">
                      <a:off x="0" y="0"/>
                      <a:ext cx="112776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96B"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Белая линия живота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Сухожильные перемычки прямой мышцы живота</w:t>
      </w:r>
    </w:p>
    <w:p w:rsidR="00A8796B" w:rsidRPr="00BF4567" w:rsidRDefault="00A8796B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45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Пупочное кольцо</w:t>
      </w:r>
    </w:p>
    <w:p w:rsidR="00015700" w:rsidRDefault="00015700" w:rsidP="00BF456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F02DB" w:rsidRDefault="00BF4567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18</w:t>
      </w:r>
      <w:r w:rsidR="00A8796B"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Как называется мышца, которая выделена 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 рисунке?</w:t>
      </w:r>
      <w:r w:rsidR="00015700" w:rsidRPr="000157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8796B" w:rsidRPr="00015700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1. двуглавая мышца плеча</w:t>
      </w:r>
    </w:p>
    <w:p w:rsidR="00A8796B" w:rsidRPr="00015700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2. трёхглавая мышца плеча</w:t>
      </w:r>
    </w:p>
    <w:p w:rsidR="00A8796B" w:rsidRPr="00015700" w:rsidRDefault="00FF02D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BB3B137" wp14:editId="17A27079">
            <wp:simplePos x="0" y="0"/>
            <wp:positionH relativeFrom="column">
              <wp:posOffset>4356100</wp:posOffset>
            </wp:positionH>
            <wp:positionV relativeFrom="paragraph">
              <wp:posOffset>96520</wp:posOffset>
            </wp:positionV>
            <wp:extent cx="1003935" cy="2261235"/>
            <wp:effectExtent l="0" t="0" r="5715" b="5715"/>
            <wp:wrapTight wrapText="bothSides">
              <wp:wrapPolygon edited="0">
                <wp:start x="0" y="21600"/>
                <wp:lineTo x="21313" y="21600"/>
                <wp:lineTo x="21313" y="127"/>
                <wp:lineTo x="0" y="127"/>
                <wp:lineTo x="0" y="2160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цепс-бицепс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5" t="-1120" r="7563"/>
                    <a:stretch/>
                  </pic:blipFill>
                  <pic:spPr bwMode="auto">
                    <a:xfrm rot="5400000">
                      <a:off x="0" y="0"/>
                      <a:ext cx="1003935" cy="226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96B"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A8796B" w:rsidRPr="00015700">
        <w:rPr>
          <w:sz w:val="24"/>
          <w:szCs w:val="24"/>
        </w:rPr>
        <w:t xml:space="preserve"> </w:t>
      </w:r>
      <w:r w:rsidR="00A8796B"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дельтовидная мышца</w:t>
      </w: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4. плечевая мышца</w:t>
      </w: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F02DB" w:rsidRDefault="00015700" w:rsidP="00015700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19</w:t>
      </w:r>
      <w:r w:rsidR="00A8796B"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Как называется мышца, которая выделена </w:t>
      </w:r>
    </w:p>
    <w:p w:rsidR="00A8796B" w:rsidRPr="00015700" w:rsidRDefault="00A8796B" w:rsidP="00FF02D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 рисунке?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1. двуглавая мышца плеча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2. трёхглавая мышца плеча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3. дельтовидная мышца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4. плечевая мышца</w:t>
      </w: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15700" w:rsidRDefault="00015700" w:rsidP="007F7E9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8796B" w:rsidRPr="00015700" w:rsidRDefault="00015700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</w:t>
      </w:r>
      <w:r w:rsidR="00A8796B"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В сухожильном центре диафрагмы справа имеется отверстие: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1. Аортальное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2. Нижней полой вены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3. Пищеводное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4. Грудного (лимфатического) протока.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015700"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В диафрагме нет отдельного специального отверстия для прохода: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Аорты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Нижней полой вены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Пищевода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Грудного (лимфатического) протока.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015700" w:rsidRDefault="00FF02D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0A7C40E2" wp14:editId="5BD1CE6E">
            <wp:simplePos x="0" y="0"/>
            <wp:positionH relativeFrom="column">
              <wp:posOffset>4114165</wp:posOffset>
            </wp:positionH>
            <wp:positionV relativeFrom="paragraph">
              <wp:posOffset>158115</wp:posOffset>
            </wp:positionV>
            <wp:extent cx="875665" cy="3124200"/>
            <wp:effectExtent l="0" t="317" r="0" b="318"/>
            <wp:wrapTight wrapText="bothSides">
              <wp:wrapPolygon edited="0">
                <wp:start x="21608" y="2"/>
                <wp:lineTo x="462" y="2"/>
                <wp:lineTo x="462" y="21207"/>
                <wp:lineTo x="21608" y="21207"/>
                <wp:lineTo x="21608" y="2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цепс-трицепс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1669" b="-2769"/>
                    <a:stretch/>
                  </pic:blipFill>
                  <pic:spPr bwMode="auto">
                    <a:xfrm rot="16200000">
                      <a:off x="0" y="0"/>
                      <a:ext cx="87566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96B"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015700"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A8796B"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Какие группы мышц различают на плече?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передняя группа (сгибатели), задняя группа (разгибатели)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передняя, задняя, медиальная группы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передняя, задняя, латеральная группы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пронаторы, супинаторы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015700" w:rsidRDefault="00A8796B" w:rsidP="00FF02D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015700"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Pr="000157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 называется мышца, которая выделена на рисунке?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1. двуглавая мышца плеча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2. трёхглавая мышца плеча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3. дельтовидная мышца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>4. плечевая мышца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15700" w:rsidRDefault="00015700" w:rsidP="007F7E9B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7F7E9B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7F7E9B"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Какие группы мышц различают на предплечье?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передняя группа (сгибатели), задняя группа (разгибатели)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передняя, задняя, медиальная группы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передняя, задняя, латеральная группы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пронаторы, супинаторы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7F7E9B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7F7E9B"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</w:t>
      </w:r>
      <w:r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Какие группы мышц различают на бедре?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передняя группа (сгибатели), задняя группа (разгибатели)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передняя, задняя, медиальная группы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передняя, задняя, латеральная группы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пронаторы, супинаторы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7F7E9B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7F7E9B"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</w:t>
      </w:r>
      <w:r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Какие группы мышц различают на голени?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передняя группа (сгибатели), задняя группа (разгибатели)</w:t>
      </w:r>
    </w:p>
    <w:p w:rsidR="00A8796B" w:rsidRPr="00015700" w:rsidRDefault="00127FEC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03DCD2B" wp14:editId="6DF4C894">
            <wp:simplePos x="0" y="0"/>
            <wp:positionH relativeFrom="column">
              <wp:posOffset>4503420</wp:posOffset>
            </wp:positionH>
            <wp:positionV relativeFrom="paragraph">
              <wp:posOffset>160020</wp:posOffset>
            </wp:positionV>
            <wp:extent cx="1028700" cy="2865120"/>
            <wp:effectExtent l="0" t="0" r="0" b="0"/>
            <wp:wrapTight wrapText="bothSides">
              <wp:wrapPolygon edited="0">
                <wp:start x="0" y="0"/>
                <wp:lineTo x="0" y="21399"/>
                <wp:lineTo x="21200" y="21399"/>
                <wp:lineTo x="21200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0" t="4918" r="26623"/>
                    <a:stretch/>
                  </pic:blipFill>
                  <pic:spPr bwMode="auto">
                    <a:xfrm>
                      <a:off x="0" y="0"/>
                      <a:ext cx="10287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96B"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передняя, задняя, медиальная группы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передняя, задняя, латеральная группы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пронаторы, супинаторы</w:t>
      </w: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015700" w:rsidRDefault="00A8796B" w:rsidP="0001570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8796B" w:rsidRPr="00127FEC" w:rsidRDefault="00A8796B" w:rsidP="00127FE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</w:t>
      </w:r>
      <w:r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 называется мышц</w:t>
      </w:r>
      <w:r w:rsidR="00127FE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а, которая выделена на рисунке?</w:t>
      </w:r>
    </w:p>
    <w:p w:rsidR="00A8796B" w:rsidRPr="007F7E9B" w:rsidRDefault="00A8796B" w:rsidP="007F7E9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7E9B">
        <w:rPr>
          <w:rFonts w:ascii="Times New Roman" w:eastAsia="Times New Roman" w:hAnsi="Times New Roman" w:cs="Times New Roman"/>
          <w:sz w:val="24"/>
          <w:szCs w:val="24"/>
          <w:lang w:eastAsia="ar-SA"/>
        </w:rPr>
        <w:t>1. четырёхглавая мышца бедра</w:t>
      </w:r>
    </w:p>
    <w:p w:rsidR="00A8796B" w:rsidRPr="007F7E9B" w:rsidRDefault="00A8796B" w:rsidP="007F7E9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7E9B">
        <w:rPr>
          <w:rFonts w:ascii="Times New Roman" w:eastAsia="Times New Roman" w:hAnsi="Times New Roman" w:cs="Times New Roman"/>
          <w:sz w:val="24"/>
          <w:szCs w:val="24"/>
          <w:lang w:eastAsia="ar-SA"/>
        </w:rPr>
        <w:t>2.  большая ягодичная мышца</w:t>
      </w:r>
    </w:p>
    <w:p w:rsidR="00A8796B" w:rsidRPr="007F7E9B" w:rsidRDefault="00A8796B" w:rsidP="007F7E9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7E9B">
        <w:rPr>
          <w:rFonts w:ascii="Times New Roman" w:eastAsia="Times New Roman" w:hAnsi="Times New Roman" w:cs="Times New Roman"/>
          <w:sz w:val="24"/>
          <w:szCs w:val="24"/>
          <w:lang w:eastAsia="ar-SA"/>
        </w:rPr>
        <w:t>3. средняя</w:t>
      </w:r>
      <w:r w:rsidRPr="007F7E9B">
        <w:rPr>
          <w:sz w:val="24"/>
          <w:szCs w:val="24"/>
        </w:rPr>
        <w:t xml:space="preserve"> </w:t>
      </w:r>
      <w:r w:rsidRPr="007F7E9B">
        <w:rPr>
          <w:rFonts w:ascii="Times New Roman" w:eastAsia="Times New Roman" w:hAnsi="Times New Roman" w:cs="Times New Roman"/>
          <w:sz w:val="24"/>
          <w:szCs w:val="24"/>
          <w:lang w:eastAsia="ar-SA"/>
        </w:rPr>
        <w:t>ягодичная мышца</w:t>
      </w:r>
    </w:p>
    <w:p w:rsidR="00A8796B" w:rsidRPr="007F7E9B" w:rsidRDefault="00A8796B" w:rsidP="007F7E9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7E9B">
        <w:rPr>
          <w:rFonts w:ascii="Times New Roman" w:eastAsia="Times New Roman" w:hAnsi="Times New Roman" w:cs="Times New Roman"/>
          <w:sz w:val="24"/>
          <w:szCs w:val="24"/>
          <w:lang w:eastAsia="ar-SA"/>
        </w:rPr>
        <w:t>4. малая ягодичная мышца</w:t>
      </w: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F7E9B" w:rsidRDefault="007F7E9B" w:rsidP="007F7E9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F7E9B" w:rsidRDefault="007F7E9B" w:rsidP="007F7E9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F7E9B" w:rsidRDefault="007F7E9B" w:rsidP="007F7E9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F7E9B" w:rsidRDefault="00127FEC" w:rsidP="007F7E9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6330947" wp14:editId="6EF7A09D">
            <wp:simplePos x="0" y="0"/>
            <wp:positionH relativeFrom="column">
              <wp:posOffset>4358640</wp:posOffset>
            </wp:positionH>
            <wp:positionV relativeFrom="paragraph">
              <wp:posOffset>81280</wp:posOffset>
            </wp:positionV>
            <wp:extent cx="131826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225" y="21458"/>
                <wp:lineTo x="2122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тыр-четыр-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E9B" w:rsidRPr="00127FEC" w:rsidRDefault="007F7E9B" w:rsidP="007F7E9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8796B" w:rsidRPr="007F7E9B" w:rsidRDefault="00A8796B" w:rsidP="007F7E9B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7F7E9B"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 называется мышца, которая выделена на рисунке?</w:t>
      </w:r>
    </w:p>
    <w:p w:rsidR="00A8796B" w:rsidRPr="007F7E9B" w:rsidRDefault="00A8796B" w:rsidP="007F7E9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F7E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1. четырёхглавая мышца бедра</w:t>
      </w:r>
    </w:p>
    <w:p w:rsidR="00A8796B" w:rsidRPr="007F7E9B" w:rsidRDefault="00A8796B" w:rsidP="007F7E9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F7E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2.  большая ягодичная мышца</w:t>
      </w:r>
    </w:p>
    <w:p w:rsidR="00A8796B" w:rsidRPr="007F7E9B" w:rsidRDefault="00A8796B" w:rsidP="007F7E9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F7E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3. средняя ягодичная мышца</w:t>
      </w:r>
    </w:p>
    <w:p w:rsidR="00A8796B" w:rsidRPr="007F7E9B" w:rsidRDefault="00A8796B" w:rsidP="007F7E9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F7E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4. малая ягодичная мышца</w:t>
      </w: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8796B" w:rsidRDefault="00A8796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F7E9B" w:rsidRDefault="007F7E9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F7E9B" w:rsidRDefault="007F7E9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F7E9B" w:rsidRDefault="007F7E9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F7E9B" w:rsidRDefault="007F7E9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F7E9B" w:rsidRDefault="007F7E9B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F7E9B" w:rsidRDefault="00127FEC" w:rsidP="00A8796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04624BA" wp14:editId="3DFBBD13">
            <wp:simplePos x="0" y="0"/>
            <wp:positionH relativeFrom="column">
              <wp:posOffset>3977640</wp:posOffset>
            </wp:positionH>
            <wp:positionV relativeFrom="paragraph">
              <wp:posOffset>103505</wp:posOffset>
            </wp:positionV>
            <wp:extent cx="1485900" cy="2575560"/>
            <wp:effectExtent l="0" t="0" r="0" b="0"/>
            <wp:wrapTight wrapText="bothSides">
              <wp:wrapPolygon edited="0">
                <wp:start x="0" y="0"/>
                <wp:lineTo x="0" y="21408"/>
                <wp:lineTo x="21323" y="21408"/>
                <wp:lineTo x="21323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кро-икро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3" r="18667" b="3849"/>
                    <a:stretch/>
                  </pic:blipFill>
                  <pic:spPr bwMode="auto">
                    <a:xfrm>
                      <a:off x="0" y="0"/>
                      <a:ext cx="1485900" cy="257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FEC" w:rsidRDefault="00A8796B" w:rsidP="007F7E9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7F7E9B"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</w:t>
      </w:r>
      <w:r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Как называется мышца, которая выделена </w:t>
      </w:r>
    </w:p>
    <w:p w:rsidR="00A8796B" w:rsidRPr="007F7E9B" w:rsidRDefault="00A8796B" w:rsidP="00127FE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F7E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 рисунке?</w:t>
      </w:r>
    </w:p>
    <w:p w:rsidR="00A8796B" w:rsidRPr="007F7E9B" w:rsidRDefault="00A8796B" w:rsidP="007F7E9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7E9B">
        <w:rPr>
          <w:rFonts w:ascii="Times New Roman" w:eastAsia="Times New Roman" w:hAnsi="Times New Roman" w:cs="Times New Roman"/>
          <w:sz w:val="24"/>
          <w:szCs w:val="24"/>
          <w:lang w:eastAsia="ar-SA"/>
        </w:rPr>
        <w:t>1. четырёхглавая мышца бедра</w:t>
      </w:r>
    </w:p>
    <w:p w:rsidR="00A8796B" w:rsidRPr="007F7E9B" w:rsidRDefault="00A8796B" w:rsidP="007F7E9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7E9B">
        <w:rPr>
          <w:rFonts w:ascii="Times New Roman" w:eastAsia="Times New Roman" w:hAnsi="Times New Roman" w:cs="Times New Roman"/>
          <w:sz w:val="24"/>
          <w:szCs w:val="24"/>
          <w:lang w:eastAsia="ar-SA"/>
        </w:rPr>
        <w:t>2. икроножная мышца</w:t>
      </w:r>
    </w:p>
    <w:p w:rsidR="00A8796B" w:rsidRPr="007F7E9B" w:rsidRDefault="00A8796B" w:rsidP="007F7E9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7E9B">
        <w:rPr>
          <w:rFonts w:ascii="Times New Roman" w:eastAsia="Times New Roman" w:hAnsi="Times New Roman" w:cs="Times New Roman"/>
          <w:sz w:val="24"/>
          <w:szCs w:val="24"/>
          <w:lang w:eastAsia="ar-SA"/>
        </w:rPr>
        <w:t>3. передняя</w:t>
      </w:r>
      <w:r w:rsidRPr="007F7E9B">
        <w:rPr>
          <w:sz w:val="24"/>
          <w:szCs w:val="24"/>
        </w:rPr>
        <w:t xml:space="preserve"> </w:t>
      </w:r>
      <w:r w:rsidRPr="007F7E9B">
        <w:rPr>
          <w:rFonts w:ascii="Times New Roman" w:eastAsia="Times New Roman" w:hAnsi="Times New Roman" w:cs="Times New Roman"/>
          <w:sz w:val="24"/>
          <w:szCs w:val="24"/>
          <w:lang w:eastAsia="ar-SA"/>
        </w:rPr>
        <w:t>большеберцовая мышца</w:t>
      </w:r>
    </w:p>
    <w:p w:rsidR="00A8796B" w:rsidRPr="007F7E9B" w:rsidRDefault="00A8796B" w:rsidP="007F7E9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7E9B">
        <w:rPr>
          <w:rFonts w:ascii="Times New Roman" w:eastAsia="Times New Roman" w:hAnsi="Times New Roman" w:cs="Times New Roman"/>
          <w:sz w:val="24"/>
          <w:szCs w:val="24"/>
          <w:lang w:eastAsia="ar-SA"/>
        </w:rPr>
        <w:t>4. задняя большеберцовая мышца</w:t>
      </w:r>
    </w:p>
    <w:p w:rsidR="00A8796B" w:rsidRPr="00BD7FA5" w:rsidRDefault="00A8796B" w:rsidP="00BD7FA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007AB" w:rsidRPr="000007AB" w:rsidRDefault="000007AB" w:rsidP="000007A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E11BC" w:rsidRPr="00BE11BC" w:rsidRDefault="00BE11BC" w:rsidP="00BE11B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2217" w:rsidRDefault="00922217" w:rsidP="009222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2217" w:rsidRDefault="00922217" w:rsidP="00922217">
      <w:pPr>
        <w:rPr>
          <w:rFonts w:ascii="Times New Roman" w:hAnsi="Times New Roman" w:cs="Times New Roman"/>
          <w:sz w:val="24"/>
          <w:szCs w:val="24"/>
        </w:rPr>
      </w:pPr>
    </w:p>
    <w:p w:rsidR="00920A9E" w:rsidRDefault="00920A9E" w:rsidP="00922217">
      <w:pPr>
        <w:rPr>
          <w:rFonts w:ascii="Times New Roman" w:hAnsi="Times New Roman" w:cs="Times New Roman"/>
          <w:sz w:val="24"/>
          <w:szCs w:val="24"/>
        </w:rPr>
      </w:pPr>
    </w:p>
    <w:p w:rsidR="00920A9E" w:rsidRDefault="00920A9E" w:rsidP="00922217">
      <w:pPr>
        <w:rPr>
          <w:rFonts w:ascii="Times New Roman" w:hAnsi="Times New Roman" w:cs="Times New Roman"/>
          <w:sz w:val="24"/>
          <w:szCs w:val="24"/>
        </w:rPr>
      </w:pPr>
    </w:p>
    <w:p w:rsidR="00920A9E" w:rsidRDefault="00920A9E" w:rsidP="00920A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A9E">
        <w:rPr>
          <w:rFonts w:ascii="Times New Roman" w:hAnsi="Times New Roman" w:cs="Times New Roman"/>
          <w:b/>
          <w:sz w:val="28"/>
          <w:szCs w:val="28"/>
        </w:rPr>
        <w:t>Раздел 4. Анатомо-физиологические особенности системы органов  дыхания.</w:t>
      </w:r>
    </w:p>
    <w:p w:rsidR="00920A9E" w:rsidRPr="00127FEC" w:rsidRDefault="00920A9E" w:rsidP="00920A9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7FEC">
        <w:rPr>
          <w:rFonts w:ascii="Times New Roman" w:hAnsi="Times New Roman" w:cs="Times New Roman"/>
          <w:b/>
          <w:sz w:val="24"/>
          <w:szCs w:val="24"/>
          <w:u w:val="single"/>
        </w:rPr>
        <w:t>Тема 4.1. Анатомо-физиологические особенности  дыхательных путей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 Воздухопроводящую функцию в дыхательной системе выполняют: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</w:t>
      </w:r>
      <w:r w:rsidR="00127FEC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ридаточные пазухи носа</w:t>
      </w:r>
    </w:p>
    <w:p w:rsidR="00D05E8C" w:rsidRPr="00D05E8C" w:rsidRDefault="00127FE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с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луховая труба</w:t>
      </w:r>
    </w:p>
    <w:p w:rsidR="00D05E8C" w:rsidRPr="00D05E8C" w:rsidRDefault="00127FE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л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егкие</w:t>
      </w:r>
    </w:p>
    <w:p w:rsidR="00D05E8C" w:rsidRPr="00D05E8C" w:rsidRDefault="00127FE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т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рахея и бронхи.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Газообменную функцию в дыхательной системе выполняют:</w:t>
      </w:r>
    </w:p>
    <w:p w:rsidR="00D05E8C" w:rsidRPr="00D05E8C" w:rsidRDefault="00127FE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п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ридаточные пазухи носа</w:t>
      </w:r>
    </w:p>
    <w:p w:rsidR="00D05E8C" w:rsidRPr="00D05E8C" w:rsidRDefault="00127FE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с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луховая труба</w:t>
      </w:r>
    </w:p>
    <w:p w:rsidR="00D05E8C" w:rsidRPr="00D05E8C" w:rsidRDefault="00127FE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л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егкие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</w:t>
      </w:r>
      <w:r w:rsidR="00127FEC"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рахея и бронхи.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Зелёной стрелкой на рисунке отмечена:</w:t>
      </w:r>
    </w:p>
    <w:p w:rsid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-45720</wp:posOffset>
            </wp:positionV>
            <wp:extent cx="1729740" cy="1386205"/>
            <wp:effectExtent l="0" t="0" r="3810" b="4445"/>
            <wp:wrapTight wrapText="bothSides">
              <wp:wrapPolygon edited="0">
                <wp:start x="0" y="0"/>
                <wp:lineTo x="0" y="21372"/>
                <wp:lineTo x="21410" y="21372"/>
                <wp:lineTo x="2141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ть носа 1 стрелка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верхняя носовая раковина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средняя носовая раковина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3. нижняя носовая раковина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перегородка носа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27FEC" w:rsidRDefault="00127FE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С каким органом сообщается полость носа при помощи хоан?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с глоткой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с гортанью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 пищеводом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с ротовой полостью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 Каким эпителием выстлана полость носа?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плоским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кубическим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цилиндрическим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мерцательным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 Средний носовой ход расположен:</w:t>
      </w:r>
    </w:p>
    <w:p w:rsidR="00D05E8C" w:rsidRPr="00D05E8C" w:rsidRDefault="00127FE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по 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обе стороны носовой перегородки.</w:t>
      </w:r>
    </w:p>
    <w:p w:rsidR="00D05E8C" w:rsidRPr="00D05E8C" w:rsidRDefault="00127FE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м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ежду нижней и средней носовыми раковинами.</w:t>
      </w:r>
    </w:p>
    <w:p w:rsidR="00D05E8C" w:rsidRPr="00D05E8C" w:rsidRDefault="00127FE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в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области преддверия полости носа.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27FE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м</w:t>
      </w: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ежду верхней и нижней носовыми раковинами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Верхнечелюстная пазуха (Гайморова) открывается: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  в носовую полость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  в глотку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  в ротовую полость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  пазуха замкнутая, ни с чем не сообщается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8.  Из эластической хрящевой ткани состоит: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1.   перстневидный хрящ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2.   щитовидный хрящ.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3.   надгортанник.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4.   черпаловидный хрящ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9. К парным хрящам гортани относится хрящ: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1.   перстневидный хрящ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2.   щитовидный хрящ.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3.   надгортанник.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4.   черпаловидный хрящ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10. Гортань проецируется на позвоночнике на уровне: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1. IV-VI шейных позвонков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2. IV-VI грудных позвонков    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3. II-III шейных позвонков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4.  II-III грудных позвонков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11. На каком уровне начинается трахея?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1.  на уровне нижнего края VI шейного позвонка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на уровне V грудного позвонка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на уровне I шейного позвонка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на уровне I грудного позвонка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12. Трахея делится на правый и левый бронх на уровне: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IV грудного позвонка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V грудного позвонка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VII шейного позвонка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X грудного позвонка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13. Бифуркация трахеи это: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переход  гортани в трахею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деление трахеи на бронхи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попадание  воздуха в плевральную полость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сужение трахеи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14. Левый главный бронх делится на:</w:t>
      </w:r>
    </w:p>
    <w:p w:rsidR="00D05E8C" w:rsidRPr="00D05E8C" w:rsidRDefault="00127FE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Две ветви.</w:t>
      </w:r>
    </w:p>
    <w:p w:rsidR="00D05E8C" w:rsidRPr="00D05E8C" w:rsidRDefault="00127FE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Три ветви.</w:t>
      </w:r>
    </w:p>
    <w:p w:rsidR="00D05E8C" w:rsidRPr="00D05E8C" w:rsidRDefault="00127FE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Семь ветвей.</w:t>
      </w:r>
    </w:p>
    <w:p w:rsidR="00D05E8C" w:rsidRPr="00D05E8C" w:rsidRDefault="00127FE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10 ветвей.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15. Правый главный бронх делится на: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1.   Две ветви.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2.   Три ветви.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3.   Семь ветвей.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4.   10 ветвей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16. Главный  бронх является  бронхом: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1 порядка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2 порядка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3 порядка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4 порядка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17. Долевой   бронх является  бронхом: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  1 порядка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2 порядка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3 порядка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4 порядка 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18. Бронх  3 порядка  является: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1.главным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2.долевым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3.сегментарным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4.субсегментарным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19. Дыхательные пути никогда не спадаются благодаря: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1.наличию  хрящевой основы в их  стенках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2.давлению воздуха 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3.наличию мощной подслизистой оболочки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4.наличию мерцательного эпителия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</w:t>
      </w: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20. Ворота лёгких находятся: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</w:t>
      </w: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диафрагмальной поверхности.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 </w:t>
      </w: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медиальной поверхности.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В области верхушки лёгкого.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</w:t>
      </w: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рёберной поверхности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21. В состав корня легкого не входят: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главные бронхи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легочные вены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лимфатические сосуды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долевые бронхи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22. Лёгкие покрыты: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перикардом</w:t>
      </w: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плеврой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слизистой оболочкой                                                                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адвентицией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23. Структурно-функциональной  единицей лёгкого является: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верхушка легкого                                                                   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сегмент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доля                                                                                          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ацинус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24.  Сурфактант легочных альвеол препятствует: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разлипанию  альвеол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понижению поверхностного натяжения альвеол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слипанию альвеол при выдохе</w:t>
      </w:r>
    </w:p>
    <w:p w:rsidR="00D05E8C" w:rsidRPr="00D05E8C" w:rsidRDefault="00127FE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FE12D31" wp14:editId="3C8F9102">
            <wp:simplePos x="0" y="0"/>
            <wp:positionH relativeFrom="column">
              <wp:posOffset>4366260</wp:posOffset>
            </wp:positionH>
            <wp:positionV relativeFrom="paragraph">
              <wp:posOffset>140335</wp:posOffset>
            </wp:positionV>
            <wp:extent cx="2072640" cy="1799590"/>
            <wp:effectExtent l="0" t="0" r="3810" b="0"/>
            <wp:wrapTight wrapText="bothSides">
              <wp:wrapPolygon edited="0">
                <wp:start x="0" y="0"/>
                <wp:lineTo x="0" y="21265"/>
                <wp:lineTo x="21441" y="21265"/>
                <wp:lineTo x="21441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евральная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разрыву альвеол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25. Каким номером обозначена на рисунке плевральная полость?</w:t>
      </w:r>
    </w:p>
    <w:p w:rsid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1. номер 6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2. номер 7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3. номер 8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4. номер 9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27FEC" w:rsidRDefault="00127FE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26. Давление в плевральной полости: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больше атмосферного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меньше атмосферного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3. равно атмосферному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в разные фазы дыхания разное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27. Правая и левая плевральные полости сообщаются между собой: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1. да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нет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частично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4.у каждого индивидуально</w:t>
      </w:r>
    </w:p>
    <w:p w:rsidR="00D05E8C" w:rsidRPr="00D05E8C" w:rsidRDefault="00F04636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704521D0" wp14:editId="272F1E5A">
            <wp:simplePos x="0" y="0"/>
            <wp:positionH relativeFrom="column">
              <wp:posOffset>3764280</wp:posOffset>
            </wp:positionH>
            <wp:positionV relativeFrom="paragraph">
              <wp:posOffset>7620</wp:posOffset>
            </wp:positionV>
            <wp:extent cx="116586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176" y="21242"/>
                <wp:lineTo x="21176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ёгкое 1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6" t="9505" r="12373" b="6747"/>
                    <a:stretch/>
                  </pic:blipFill>
                  <pic:spPr bwMode="auto">
                    <a:xfrm>
                      <a:off x="0" y="0"/>
                      <a:ext cx="116586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FE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28. Какая часть лёгкого обведена на рисунке 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красной линией?</w:t>
      </w:r>
    </w:p>
    <w:p w:rsid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верхушка легкого                                                                   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средняя доля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ворота лёгкого                                                                                          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ацинус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29. Из скольких листков образована плевра: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из одного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из двух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из трех</w:t>
      </w:r>
    </w:p>
    <w:p w:rsid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из четырех</w:t>
      </w:r>
    </w:p>
    <w:p w:rsidR="00A446DE" w:rsidRDefault="00A446DE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446DE" w:rsidRPr="00A446DE" w:rsidRDefault="00A446DE" w:rsidP="00A446D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30.  Нижняя  граница правого легкого по среднеключичной  линии идет по:</w:t>
      </w:r>
    </w:p>
    <w:p w:rsidR="00A446DE" w:rsidRPr="00A446DE" w:rsidRDefault="00A446DE" w:rsidP="00A446D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 8 ребру     2.</w:t>
      </w: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6 ребру </w:t>
      </w:r>
    </w:p>
    <w:p w:rsidR="00A446DE" w:rsidRPr="00A446DE" w:rsidRDefault="00A446DE" w:rsidP="00A446D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10 ребру    4.</w:t>
      </w: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5 ребру</w:t>
      </w:r>
    </w:p>
    <w:p w:rsidR="00A446DE" w:rsidRPr="00A446DE" w:rsidRDefault="00A446DE" w:rsidP="00A446D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446DE" w:rsidRPr="00A446DE" w:rsidRDefault="00A446DE" w:rsidP="00A446D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31.  Верхушка легких находится: </w:t>
      </w:r>
    </w:p>
    <w:p w:rsidR="00A446DE" w:rsidRPr="00A446DE" w:rsidRDefault="00A446DE" w:rsidP="00A446D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на 2-3 см  выше 1 ребра</w:t>
      </w:r>
    </w:p>
    <w:p w:rsidR="00A446DE" w:rsidRPr="00A446DE" w:rsidRDefault="00A446DE" w:rsidP="00A446D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2-3 см  выше ключицы</w:t>
      </w:r>
    </w:p>
    <w:p w:rsidR="00A446DE" w:rsidRPr="00A446DE" w:rsidRDefault="00A446DE" w:rsidP="00A446D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на 3-4  см  выше ключицы</w:t>
      </w:r>
    </w:p>
    <w:p w:rsidR="00A446DE" w:rsidRDefault="00A446DE" w:rsidP="00A446D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на уровне ключицы</w:t>
      </w:r>
    </w:p>
    <w:p w:rsidR="00A446DE" w:rsidRDefault="00A446DE" w:rsidP="00A446D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446DE" w:rsidRPr="00A446DE" w:rsidRDefault="00A446DE" w:rsidP="00A446D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32. Слизистая оболочка брохов выстлана эпителием</w:t>
      </w: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A446DE" w:rsidRPr="00A446DE" w:rsidRDefault="00A446DE" w:rsidP="00A446D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>1. кубическим</w:t>
      </w:r>
    </w:p>
    <w:p w:rsidR="00A446DE" w:rsidRPr="00A446DE" w:rsidRDefault="00A446DE" w:rsidP="00A446D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>2. цилиндрическим</w:t>
      </w:r>
    </w:p>
    <w:p w:rsidR="00A446DE" w:rsidRPr="00A446DE" w:rsidRDefault="00A446DE" w:rsidP="00A446D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>3. многорядным (мерцательным)</w:t>
      </w:r>
    </w:p>
    <w:p w:rsidR="00A446DE" w:rsidRDefault="00A446DE" w:rsidP="00A446D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>4. многослойным плоским неороговевающим</w:t>
      </w:r>
    </w:p>
    <w:p w:rsidR="00A446DE" w:rsidRDefault="00A446DE" w:rsidP="00A446D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F04636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F046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Тема 4.2. Анатомо-физиологические особенности лёгких. Плевра. Средостение. </w:t>
      </w:r>
    </w:p>
    <w:p w:rsid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F046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Физиология дыхания.</w:t>
      </w:r>
    </w:p>
    <w:p w:rsidR="00E17A1E" w:rsidRPr="00F04636" w:rsidRDefault="00E17A1E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1. Дыхательный объем легких составляет: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1. 1500мл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2. 500 мл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3. 1200 мл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4. 3500 мл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Резервный объем выдоха составляет: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1. 1500мл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2. 500 мл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3. 1200 мл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4. 3500 мл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ЧДД в минуту  у взрослого человека  в норме: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1. 13-17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2. 16-20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3. 20- 24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4. 25-28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В обычных условиях вдох осуществляется в основном за счет сокращения мышц: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 Внутренних межреберных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2. Наружных межреберных и диафрагмы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3. Мышц живота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4. мышц плечевого пояса и шеи.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 Кислород транспортируется кровью в виде: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метгемоглобина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карбгемоглобина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оксигемоглобина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растворенным в плазме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 Углекислый газ  транспортируется кровью в виде: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метгемоглобина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карбгемоглобина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оксигемоглобина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растворенным в плазме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1F17" w:rsidRPr="00A446DE" w:rsidRDefault="00D05E8C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7. </w:t>
      </w:r>
      <w:r w:rsidR="00491F17" w:rsidRPr="00A446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Инспираторные и экспираторные нейроны дыхательного центра находятся:</w:t>
      </w:r>
    </w:p>
    <w:p w:rsidR="00491F17" w:rsidRPr="00A446DE" w:rsidRDefault="00491F17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>спинном мозге</w:t>
      </w:r>
    </w:p>
    <w:p w:rsidR="00491F17" w:rsidRPr="00A446DE" w:rsidRDefault="00491F17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продолговатом мозге</w:t>
      </w:r>
    </w:p>
    <w:p w:rsidR="00491F17" w:rsidRPr="00A446DE" w:rsidRDefault="00491F17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>гипоталамусе</w:t>
      </w:r>
    </w:p>
    <w:p w:rsidR="00491F17" w:rsidRPr="00A446DE" w:rsidRDefault="00491F17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A446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коре большого мозга </w:t>
      </w:r>
    </w:p>
    <w:p w:rsid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491F17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D05E8C"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8. Внешнее дыхание – это</w:t>
      </w:r>
    </w:p>
    <w:p w:rsidR="00D05E8C" w:rsidRPr="00D05E8C" w:rsidRDefault="00491F17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1. газообмен между кровью и тканями</w:t>
      </w:r>
    </w:p>
    <w:p w:rsidR="00D05E8C" w:rsidRPr="00D05E8C" w:rsidRDefault="00491F17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2. газообмен между атмосферным и альвеолярным воздухом</w:t>
      </w:r>
    </w:p>
    <w:p w:rsidR="00D05E8C" w:rsidRPr="00D05E8C" w:rsidRDefault="00491F17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3. утилизация кислорода и выделение углекислого газа клетками</w:t>
      </w:r>
    </w:p>
    <w:p w:rsidR="00D05E8C" w:rsidRPr="00D05E8C" w:rsidRDefault="00491F17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D05E8C"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4. газообмен между альвеолярным воздухом и кровью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Pr="00D05E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9. Тканевое дыхание – это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1. газообмен между кровью и тканями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2. газообмен между атмосферным и альвеолярным воздухом</w:t>
      </w:r>
    </w:p>
    <w:p w:rsidR="00D05E8C" w:rsidRP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t>3. утилизация кислорода и выделение углекислого газа клетками</w:t>
      </w:r>
    </w:p>
    <w:p w:rsid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05E8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4. газообмен между альвеолярным воздухом и кровью</w:t>
      </w:r>
    </w:p>
    <w:p w:rsidR="0039157D" w:rsidRDefault="0039157D" w:rsidP="00D05E8C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157D" w:rsidRPr="00A446DE" w:rsidRDefault="00A446DE" w:rsidP="0039157D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</w:t>
      </w:r>
      <w:r w:rsidR="0039157D" w:rsidRPr="00A446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Жизненная емкость легких составляет:</w:t>
      </w:r>
    </w:p>
    <w:p w:rsidR="0039157D" w:rsidRPr="0039157D" w:rsidRDefault="0039157D" w:rsidP="0039157D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1500-2000 мл</w:t>
      </w:r>
    </w:p>
    <w:p w:rsidR="0039157D" w:rsidRPr="0039157D" w:rsidRDefault="0039157D" w:rsidP="0039157D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300-700 мл</w:t>
      </w:r>
    </w:p>
    <w:p w:rsidR="0039157D" w:rsidRPr="0039157D" w:rsidRDefault="0039157D" w:rsidP="0039157D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3000-4500 мл</w:t>
      </w:r>
    </w:p>
    <w:p w:rsidR="0039157D" w:rsidRDefault="0039157D" w:rsidP="0039157D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6000-8000 мл</w:t>
      </w:r>
    </w:p>
    <w:p w:rsidR="0039157D" w:rsidRDefault="0039157D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157D" w:rsidRPr="00A446DE" w:rsidRDefault="00A446DE" w:rsidP="0039157D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11</w:t>
      </w:r>
      <w:r w:rsidR="0039157D" w:rsidRPr="00A446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Плевральная полость находится между:</w:t>
      </w:r>
    </w:p>
    <w:p w:rsidR="0039157D" w:rsidRPr="0039157D" w:rsidRDefault="0039157D" w:rsidP="0039157D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легкими и грудной клеткой</w:t>
      </w:r>
    </w:p>
    <w:p w:rsidR="0039157D" w:rsidRPr="0039157D" w:rsidRDefault="0039157D" w:rsidP="0039157D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листками плевры</w:t>
      </w:r>
    </w:p>
    <w:p w:rsidR="0039157D" w:rsidRPr="0039157D" w:rsidRDefault="0039157D" w:rsidP="0039157D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плеврой и сердцем</w:t>
      </w:r>
    </w:p>
    <w:p w:rsidR="0039157D" w:rsidRDefault="0039157D" w:rsidP="0039157D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двумя легкими</w:t>
      </w:r>
    </w:p>
    <w:p w:rsidR="0039157D" w:rsidRPr="0039157D" w:rsidRDefault="0039157D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157D" w:rsidRPr="00A446DE" w:rsidRDefault="00A446DE" w:rsidP="0039157D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446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12</w:t>
      </w:r>
      <w:r w:rsidR="0039157D" w:rsidRPr="00A446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Пневмоторакс - это</w:t>
      </w:r>
    </w:p>
    <w:p w:rsidR="0039157D" w:rsidRPr="0039157D" w:rsidRDefault="0039157D" w:rsidP="0039157D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попадание воздуха в плевральную полость</w:t>
      </w:r>
    </w:p>
    <w:p w:rsidR="0039157D" w:rsidRPr="0039157D" w:rsidRDefault="0039157D" w:rsidP="0039157D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попадание крови в плевральную полость</w:t>
      </w:r>
    </w:p>
    <w:p w:rsidR="0039157D" w:rsidRPr="0039157D" w:rsidRDefault="0039157D" w:rsidP="0039157D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попадание  воздуха в перикардиальную полость</w:t>
      </w:r>
    </w:p>
    <w:p w:rsidR="0039157D" w:rsidRDefault="0039157D" w:rsidP="0039157D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39157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попадание воздуха в средостение</w:t>
      </w:r>
    </w:p>
    <w:p w:rsidR="0039157D" w:rsidRDefault="0039157D" w:rsidP="0039157D">
      <w:pPr>
        <w:tabs>
          <w:tab w:val="left" w:pos="284"/>
          <w:tab w:val="center" w:pos="4677"/>
          <w:tab w:val="left" w:pos="5781"/>
        </w:tabs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1F17" w:rsidRPr="00491F17" w:rsidRDefault="00491F17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</w:t>
      </w:r>
      <w:r w:rsidRPr="00491F1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13.  Главным естественным возбудителем дыхательного центра является</w:t>
      </w: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491F17" w:rsidRPr="00491F17" w:rsidRDefault="00491F17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1. недостаток углекислого газа</w:t>
      </w:r>
    </w:p>
    <w:p w:rsidR="00491F17" w:rsidRPr="00491F17" w:rsidRDefault="00491F17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2. избыток кислорода</w:t>
      </w:r>
    </w:p>
    <w:p w:rsidR="00491F17" w:rsidRPr="00491F17" w:rsidRDefault="00491F17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3. избыток углекислого газа</w:t>
      </w:r>
    </w:p>
    <w:p w:rsidR="00491F17" w:rsidRPr="00491F17" w:rsidRDefault="00491F17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4. недостаток молочной кислоты</w:t>
      </w:r>
    </w:p>
    <w:p w:rsidR="00491F17" w:rsidRPr="00491F17" w:rsidRDefault="00491F17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1F17" w:rsidRPr="00491F17" w:rsidRDefault="00491F17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</w:t>
      </w:r>
      <w:r w:rsidRPr="00491F1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14. Выдыхаемый воздух содержит:</w:t>
      </w:r>
    </w:p>
    <w:p w:rsidR="00491F17" w:rsidRPr="00491F17" w:rsidRDefault="00491F17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</w:t>
      </w: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1. 16,3% О2 и 4% СО2</w:t>
      </w: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491F17" w:rsidRPr="00491F17" w:rsidRDefault="00491F17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</w:t>
      </w: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20,94% О2 и 0,03% СО2 </w:t>
      </w:r>
    </w:p>
    <w:p w:rsidR="00491F17" w:rsidRPr="00491F17" w:rsidRDefault="00491F17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</w:t>
      </w: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21% О2  и  4% СО2  </w:t>
      </w:r>
    </w:p>
    <w:p w:rsidR="0039157D" w:rsidRDefault="00491F17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</w:t>
      </w: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4. нет верного ответа</w:t>
      </w:r>
    </w:p>
    <w:p w:rsidR="00491F17" w:rsidRDefault="00491F17" w:rsidP="00491F1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1F17" w:rsidRPr="00491F17" w:rsidRDefault="00491F17" w:rsidP="00491F17">
      <w:pPr>
        <w:tabs>
          <w:tab w:val="left" w:pos="284"/>
          <w:tab w:val="center" w:pos="4677"/>
          <w:tab w:val="left" w:pos="578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91F1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5 Анатомо-физиологические особенности систем органов</w:t>
      </w:r>
    </w:p>
    <w:p w:rsidR="00D05E8C" w:rsidRDefault="00491F17" w:rsidP="00491F17">
      <w:pPr>
        <w:tabs>
          <w:tab w:val="left" w:pos="284"/>
          <w:tab w:val="center" w:pos="4677"/>
          <w:tab w:val="left" w:pos="578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91F1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кровообращения и   лимфообращения.</w:t>
      </w:r>
    </w:p>
    <w:p w:rsidR="00491F17" w:rsidRDefault="00491F17" w:rsidP="00491F17">
      <w:pPr>
        <w:tabs>
          <w:tab w:val="left" w:pos="284"/>
          <w:tab w:val="center" w:pos="4677"/>
          <w:tab w:val="left" w:pos="578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91F17" w:rsidRPr="00491F17" w:rsidRDefault="00491F17" w:rsidP="00491F17">
      <w:pPr>
        <w:tabs>
          <w:tab w:val="left" w:pos="284"/>
          <w:tab w:val="center" w:pos="4677"/>
          <w:tab w:val="left" w:pos="578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91F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Тема 5.1. Анатомо-физиологические особенности сердечно- сосудистой системы. </w:t>
      </w:r>
    </w:p>
    <w:p w:rsidR="00491F17" w:rsidRPr="00491F17" w:rsidRDefault="00491F17" w:rsidP="00491F17">
      <w:pPr>
        <w:tabs>
          <w:tab w:val="left" w:pos="284"/>
          <w:tab w:val="center" w:pos="4677"/>
          <w:tab w:val="left" w:pos="578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91F1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Анатомия сердца.</w:t>
      </w:r>
    </w:p>
    <w:p w:rsidR="00D05E8C" w:rsidRDefault="00D05E8C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91F17" w:rsidRDefault="00491F17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91F17" w:rsidRPr="00C27F4F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1. Какой клапан располагается между правым предсердием и правым желудочком?                                                       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правый предсердно-желудочковый (трёхстворчатый)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левый предсердно-желудочковый (двухстворчатый)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клапан аорты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клапан лёгочного ствола</w:t>
      </w:r>
    </w:p>
    <w:p w:rsid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491F17" w:rsidRPr="00C27F4F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2. Какой клапан располагается между левым предсердием и левым желудочком?                                                       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правый предсердно-желудочковый (трёхстворчатый)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2. левый предсердно-желудочковый (двухстворчатый)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клапан аорты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клапан лёгочного ствола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1F17" w:rsidRPr="00C27F4F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3. Какой клапан располагается в устье аорты?                                                       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правый предсердно-желудочковый (трёхстворчатый)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левый предсердно-желудочковый (двухстворчатый)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клапан аорты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клапан лёгочного ствола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1F17" w:rsidRPr="00C27F4F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4. Какой клапан располагается в устье лёгочного ствола?                                                       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правый предсердно-желудочковый (трёхстворчатый)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левый предсердно-желудочковый (двухстворчатый)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клапан аорты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клапан лёгочного ствола</w:t>
      </w:r>
    </w:p>
    <w:p w:rsidR="00491F17" w:rsidRPr="00491F17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A37DF14" wp14:editId="4C75F3B5">
            <wp:simplePos x="0" y="0"/>
            <wp:positionH relativeFrom="column">
              <wp:posOffset>2956560</wp:posOffset>
            </wp:positionH>
            <wp:positionV relativeFrom="paragraph">
              <wp:posOffset>167640</wp:posOffset>
            </wp:positionV>
            <wp:extent cx="1527810" cy="1851660"/>
            <wp:effectExtent l="0" t="0" r="0" b="0"/>
            <wp:wrapTight wrapText="bothSides">
              <wp:wrapPolygon edited="0">
                <wp:start x="0" y="0"/>
                <wp:lineTo x="0" y="21333"/>
                <wp:lineTo x="21277" y="21333"/>
                <wp:lineTo x="2127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це 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F4F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5. Какая камера сердца отмечена </w:t>
      </w:r>
    </w:p>
    <w:p w:rsidR="00491F17" w:rsidRPr="00C27F4F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 рисунке красной стрелкой?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F1A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1. левое предсердие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левый желудочек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правое предсердие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правый желудочек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1F17" w:rsidRPr="00C27F4F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Укажите слои стенки сердца: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эндокард, миокард, эпикард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слизистая, мышечная, адвентиция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эндометрий, миометрий, периметрий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внутренностный листок перикарда, пристеночный листок перикарда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1F17" w:rsidRPr="00C27F4F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8. Эпикард — это: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мышечная ткань сердца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внутренний слой стенки сердца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средний слой стенки сердца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наружный слой стенки сердца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1F17" w:rsidRPr="00C27F4F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9. Эндокард — это: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мышечная ткань сердца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внутренний слой стенки сердца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средний слой стенки сердца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наружный слой стенки сердца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1F17" w:rsidRPr="00C27F4F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10. Миокард — это: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мышечная ткань сердца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внутренний слой стенки сердца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средний слой стенки сердца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наружный слой стенки сердца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1F17" w:rsidRPr="00C27F4F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11. Перикард — это: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мышечная ткань сердца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внутренний слой стенки сердца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серозная оболочка сердца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наружный слой стенки сердца</w:t>
      </w:r>
    </w:p>
    <w:p w:rsidR="00491F17" w:rsidRPr="00491F17" w:rsidRDefault="00491F17" w:rsidP="00491F17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1F17" w:rsidRPr="00C27F4F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12.  Какой вид мышечной ткани образует мышцу сердца?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гладкая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плоская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поперечнополосатая скелетная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поперечнополосатая сердечная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1F17" w:rsidRPr="00C27F4F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13.  Сердечный цикл состоит из: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сокращения предсердий и желудочков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 сокращения предсердий, сокращения желудочков и расслабления предсердий и желудочков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общего расслабления предсердий и желудочков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 систолы и диастолы</w:t>
      </w:r>
    </w:p>
    <w:p w:rsid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27F4F" w:rsidRP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14. Какие факторы увеличивают частоту сердечных сокращений?</w:t>
      </w:r>
    </w:p>
    <w:p w:rsidR="00C27F4F" w:rsidRPr="00491F17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ионы калия</w:t>
      </w:r>
    </w:p>
    <w:p w:rsidR="00C27F4F" w:rsidRPr="00491F17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ионы кальция</w:t>
      </w:r>
    </w:p>
    <w:p w:rsidR="00C27F4F" w:rsidRPr="00491F17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импульсы парасимпатических нервов</w:t>
      </w:r>
    </w:p>
    <w:p w:rsidR="00C27F4F" w:rsidRPr="00491F17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импульсы блуждающего нерва</w:t>
      </w:r>
    </w:p>
    <w:p w:rsidR="00C27F4F" w:rsidRPr="00491F17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27F4F" w:rsidRP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15. Какие факторы снижают частоту сердечных сокращений?</w:t>
      </w:r>
    </w:p>
    <w:p w:rsidR="00C27F4F" w:rsidRPr="00491F17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адреналин</w:t>
      </w:r>
    </w:p>
    <w:p w:rsidR="00C27F4F" w:rsidRPr="00491F17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тироксин</w:t>
      </w:r>
    </w:p>
    <w:p w:rsid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импульсы симпатических нервов</w:t>
      </w:r>
    </w:p>
    <w:p w:rsid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импульсы блуждающего нерва</w:t>
      </w:r>
    </w:p>
    <w:p w:rsid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27F4F" w:rsidRPr="00C27F4F" w:rsidRDefault="000C156B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16</w:t>
      </w:r>
      <w:r w:rsidR="00C27F4F"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.Какой сосуд выходит из правого желудочка:</w:t>
      </w:r>
    </w:p>
    <w:p w:rsidR="00C27F4F" w:rsidRP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верхняя и нижняя полые вены</w:t>
      </w:r>
    </w:p>
    <w:p w:rsidR="00C27F4F" w:rsidRP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легочной ствол</w:t>
      </w:r>
    </w:p>
    <w:p w:rsidR="00C27F4F" w:rsidRP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правая и левая легочные артерии</w:t>
      </w:r>
    </w:p>
    <w:p w:rsid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аорта</w:t>
      </w:r>
    </w:p>
    <w:p w:rsidR="00C27F4F" w:rsidRP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27F4F" w:rsidRPr="00C27F4F" w:rsidRDefault="000C156B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17</w:t>
      </w:r>
      <w:r w:rsidR="00C27F4F"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.Какой сосуд выходит из левого желудочка:</w:t>
      </w:r>
    </w:p>
    <w:p w:rsidR="00C27F4F" w:rsidRP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аорта</w:t>
      </w:r>
    </w:p>
    <w:p w:rsidR="00C27F4F" w:rsidRP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легочные артерии</w:t>
      </w:r>
    </w:p>
    <w:p w:rsidR="00C27F4F" w:rsidRP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0C15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>легочной ствол</w:t>
      </w:r>
    </w:p>
    <w:p w:rsidR="00C27F4F" w:rsidRDefault="000C156B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="00C27F4F"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аорта</w:t>
      </w:r>
    </w:p>
    <w:p w:rsidR="00C27F4F" w:rsidRP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27F4F" w:rsidRP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0C15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.Сколько сосудов впадает в левое предсердие:</w:t>
      </w:r>
    </w:p>
    <w:p w:rsidR="00C27F4F" w:rsidRP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0C15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>2       2</w:t>
      </w:r>
      <w:r w:rsidR="000C15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>3        3</w:t>
      </w:r>
      <w:r w:rsidR="000C15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>4    4</w:t>
      </w:r>
      <w:r w:rsidR="000C15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</w:p>
    <w:p w:rsidR="00C27F4F" w:rsidRP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0C15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</w:t>
      </w:r>
      <w:r w:rsidRPr="00C27F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.На какие сосуды делится правая и левая легочные артерии:</w:t>
      </w:r>
    </w:p>
    <w:p w:rsidR="00C27F4F" w:rsidRP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0C156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долевые   </w:t>
      </w:r>
    </w:p>
    <w:p w:rsidR="00C27F4F" w:rsidRPr="00C27F4F" w:rsidRDefault="000C156B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2. </w:t>
      </w:r>
      <w:r w:rsidR="00C27F4F"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сегментарные    </w:t>
      </w:r>
    </w:p>
    <w:p w:rsidR="00C27F4F" w:rsidRPr="00C27F4F" w:rsidRDefault="000C156B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</w:t>
      </w:r>
      <w:r w:rsidR="00C27F4F"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капиллярные  </w:t>
      </w:r>
    </w:p>
    <w:p w:rsidR="00C27F4F" w:rsidRDefault="000C156B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</w:t>
      </w:r>
      <w:r w:rsidR="00C27F4F" w:rsidRPr="00C27F4F">
        <w:rPr>
          <w:rFonts w:ascii="Times New Roman" w:eastAsia="Times New Roman" w:hAnsi="Times New Roman" w:cs="Times New Roman"/>
          <w:sz w:val="24"/>
          <w:szCs w:val="24"/>
          <w:lang w:eastAsia="ar-SA"/>
        </w:rPr>
        <w:t>ацинусные</w:t>
      </w:r>
    </w:p>
    <w:p w:rsidR="005D2763" w:rsidRDefault="005D2763" w:rsidP="005D2763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D2763" w:rsidRPr="005D2763" w:rsidRDefault="005D2763" w:rsidP="005D2763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D276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20. Основание сердца направлено:</w:t>
      </w:r>
    </w:p>
    <w:p w:rsidR="005D2763" w:rsidRDefault="005D2763" w:rsidP="005D2763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D276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1. </w:t>
      </w:r>
      <w:r w:rsidRPr="005D2763">
        <w:rPr>
          <w:rFonts w:ascii="Times New Roman" w:eastAsia="Times New Roman" w:hAnsi="Times New Roman" w:cs="Times New Roman"/>
          <w:sz w:val="24"/>
          <w:szCs w:val="24"/>
          <w:lang w:eastAsia="ar-SA"/>
        </w:rPr>
        <w:t>вправо, вверх, кзади</w:t>
      </w:r>
      <w:r w:rsidRPr="005D276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5D2763" w:rsidRPr="005D2763" w:rsidRDefault="005D2763" w:rsidP="005D2763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2.</w:t>
      </w:r>
      <w:r w:rsidRPr="005D276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влево, вниз, кпереди</w:t>
      </w:r>
    </w:p>
    <w:p w:rsidR="005D2763" w:rsidRDefault="005D2763" w:rsidP="005D2763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3. вправо, вниз, кпере</w:t>
      </w:r>
      <w:r w:rsidRPr="005D2763">
        <w:rPr>
          <w:rFonts w:ascii="Times New Roman" w:eastAsia="Times New Roman" w:hAnsi="Times New Roman" w:cs="Times New Roman"/>
          <w:sz w:val="24"/>
          <w:szCs w:val="24"/>
          <w:lang w:eastAsia="ar-SA"/>
        </w:rPr>
        <w:t>ди</w:t>
      </w:r>
    </w:p>
    <w:p w:rsidR="005D2763" w:rsidRPr="005D2763" w:rsidRDefault="005D2763" w:rsidP="005D2763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4. влево, вниз, кзади</w:t>
      </w:r>
    </w:p>
    <w:p w:rsidR="005D2763" w:rsidRPr="005D2763" w:rsidRDefault="005D2763" w:rsidP="005D2763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D2763" w:rsidRPr="005D2763" w:rsidRDefault="005D2763" w:rsidP="005D2763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</w:t>
      </w:r>
      <w:r w:rsidRPr="005D276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21. Верхушка сердца направлена:</w:t>
      </w:r>
    </w:p>
    <w:p w:rsidR="005D2763" w:rsidRDefault="005D2763" w:rsidP="005D2763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D276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1.</w:t>
      </w:r>
      <w:r w:rsidRPr="005D276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вправо, вверх, кзади</w:t>
      </w:r>
      <w:r w:rsidRPr="005D276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0C156B" w:rsidRDefault="005D2763" w:rsidP="005D2763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2.</w:t>
      </w:r>
      <w:r w:rsidRPr="005D276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влево, вниз, кпереди</w:t>
      </w:r>
    </w:p>
    <w:p w:rsidR="005D2763" w:rsidRPr="005D2763" w:rsidRDefault="005D2763" w:rsidP="005D2763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3.</w:t>
      </w:r>
      <w:r w:rsidRPr="005D2763">
        <w:rPr>
          <w:rFonts w:ascii="Times New Roman" w:eastAsia="Times New Roman" w:hAnsi="Times New Roman" w:cs="Times New Roman"/>
          <w:sz w:val="24"/>
          <w:szCs w:val="24"/>
          <w:lang w:eastAsia="ar-SA"/>
        </w:rPr>
        <w:t>вправо, вниз, кпереди</w:t>
      </w:r>
    </w:p>
    <w:p w:rsidR="005D2763" w:rsidRDefault="005D2763" w:rsidP="005D2763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D276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4. влево, вниз, кзади</w:t>
      </w:r>
    </w:p>
    <w:p w:rsidR="005D2763" w:rsidRDefault="00697D5E" w:rsidP="005D2763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876C2">
        <w:rPr>
          <w:noProof/>
          <w:lang w:eastAsia="ru-RU"/>
        </w:rPr>
        <w:drawing>
          <wp:anchor distT="0" distB="0" distL="114300" distR="114300" simplePos="0" relativeHeight="251686399" behindDoc="1" locked="0" layoutInCell="1" allowOverlap="1" wp14:anchorId="0AB210CB" wp14:editId="6C3AE867">
            <wp:simplePos x="0" y="0"/>
            <wp:positionH relativeFrom="column">
              <wp:posOffset>3665220</wp:posOffset>
            </wp:positionH>
            <wp:positionV relativeFrom="paragraph">
              <wp:posOffset>104775</wp:posOffset>
            </wp:positionV>
            <wp:extent cx="1920240" cy="2153285"/>
            <wp:effectExtent l="0" t="0" r="3810" b="0"/>
            <wp:wrapTight wrapText="bothSides">
              <wp:wrapPolygon edited="0">
                <wp:start x="9000" y="0"/>
                <wp:lineTo x="7500" y="191"/>
                <wp:lineTo x="3429" y="2484"/>
                <wp:lineTo x="3429" y="3249"/>
                <wp:lineTo x="2571" y="4204"/>
                <wp:lineTo x="1286" y="6115"/>
                <wp:lineTo x="214" y="11083"/>
                <wp:lineTo x="0" y="15670"/>
                <wp:lineTo x="643" y="21020"/>
                <wp:lineTo x="3000" y="21403"/>
                <wp:lineTo x="17571" y="21403"/>
                <wp:lineTo x="18857" y="21403"/>
                <wp:lineTo x="19071" y="21403"/>
                <wp:lineTo x="20786" y="18536"/>
                <wp:lineTo x="21429" y="15479"/>
                <wp:lineTo x="21429" y="12421"/>
                <wp:lineTo x="20357" y="6115"/>
                <wp:lineTo x="18429" y="3249"/>
                <wp:lineTo x="14357" y="0"/>
                <wp:lineTo x="9000" y="0"/>
              </wp:wrapPolygon>
            </wp:wrapTight>
            <wp:docPr id="26626" name="Picture 2" descr="Gr 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Gr kl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763" w:rsidRPr="00697D5E" w:rsidRDefault="00697D5E" w:rsidP="005D2763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 w:rsidRPr="00697D5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22. Какой цифрой обозначена точка аускультации </w:t>
      </w:r>
    </w:p>
    <w:p w:rsidR="00697D5E" w:rsidRDefault="00D041EB" w:rsidP="005D2763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1F0597" wp14:editId="062630B9">
                <wp:simplePos x="0" y="0"/>
                <wp:positionH relativeFrom="column">
                  <wp:posOffset>4723130</wp:posOffset>
                </wp:positionH>
                <wp:positionV relativeFrom="paragraph">
                  <wp:posOffset>140970</wp:posOffset>
                </wp:positionV>
                <wp:extent cx="182880" cy="228600"/>
                <wp:effectExtent l="57150" t="38100" r="83820" b="952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228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187" w:rsidRPr="00D041EB" w:rsidRDefault="008C2187" w:rsidP="00D041E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F0597"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371.9pt;margin-top:11.1pt;width:14.4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C2187" w:rsidRPr="00D041EB" w:rsidRDefault="008C2187" w:rsidP="00D041E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597AD0" wp14:editId="40C96470">
                <wp:simplePos x="0" y="0"/>
                <wp:positionH relativeFrom="column">
                  <wp:posOffset>4335780</wp:posOffset>
                </wp:positionH>
                <wp:positionV relativeFrom="paragraph">
                  <wp:posOffset>102870</wp:posOffset>
                </wp:positionV>
                <wp:extent cx="175260" cy="213360"/>
                <wp:effectExtent l="57150" t="38100" r="72390" b="9144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" cy="2133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187" w:rsidRPr="00D041EB" w:rsidRDefault="008C218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041EB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97AD0" id="Поле 13" o:spid="_x0000_s1027" type="#_x0000_t202" style="position:absolute;margin-left:341.4pt;margin-top:8.1pt;width:13.8pt;height:16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C2187" w:rsidRPr="00D041EB" w:rsidRDefault="008C218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D041EB">
                        <w:rPr>
                          <w:b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DD1D65" wp14:editId="50BD812F">
                <wp:simplePos x="0" y="0"/>
                <wp:positionH relativeFrom="column">
                  <wp:posOffset>4396740</wp:posOffset>
                </wp:positionH>
                <wp:positionV relativeFrom="paragraph">
                  <wp:posOffset>163830</wp:posOffset>
                </wp:positionV>
                <wp:extent cx="53340" cy="45719"/>
                <wp:effectExtent l="0" t="0" r="22860" b="1206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178549" id="Овал 11" o:spid="_x0000_s1026" style="position:absolute;margin-left:346.2pt;margin-top:12.9pt;width:4.2pt;height: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" fillcolor="#4f81bd [3204]" strokecolor="#243f60 [1604]" strokeweight="2pt"/>
            </w:pict>
          </mc:Fallback>
        </mc:AlternateContent>
      </w:r>
      <w:r w:rsidR="00EB0E4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</w:t>
      </w:r>
      <w:r w:rsidR="00697D5E" w:rsidRPr="00697D5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митрального клапана?</w:t>
      </w:r>
    </w:p>
    <w:p w:rsidR="00697D5E" w:rsidRDefault="009F3B1C" w:rsidP="00D041E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D041EB">
        <w:rPr>
          <w:rFonts w:ascii="Times New Roman" w:eastAsia="Times New Roman" w:hAnsi="Times New Roman" w:cs="Times New Roman"/>
          <w:sz w:val="24"/>
          <w:szCs w:val="24"/>
          <w:lang w:eastAsia="ar-SA"/>
        </w:rPr>
        <w:t>1. 1   2. 2   3. 3   4. 4</w:t>
      </w:r>
    </w:p>
    <w:p w:rsidR="009F3B1C" w:rsidRDefault="009F3B1C" w:rsidP="00D041E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3B1C" w:rsidRDefault="009F3B1C" w:rsidP="009F3B1C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69D1BF" wp14:editId="22A0458F">
                <wp:simplePos x="0" y="0"/>
                <wp:positionH relativeFrom="column">
                  <wp:posOffset>5066030</wp:posOffset>
                </wp:positionH>
                <wp:positionV relativeFrom="paragraph">
                  <wp:posOffset>174625</wp:posOffset>
                </wp:positionV>
                <wp:extent cx="182880" cy="228600"/>
                <wp:effectExtent l="57150" t="38100" r="83820" b="952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228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187" w:rsidRPr="00D041EB" w:rsidRDefault="008C2187" w:rsidP="009F3B1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D1BF" id="Поле 19" o:spid="_x0000_s1028" type="#_x0000_t202" style="position:absolute;left:0;text-align:left;margin-left:398.9pt;margin-top:13.75pt;width:14.4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C2187" w:rsidRPr="00D041EB" w:rsidRDefault="008C2187" w:rsidP="009F3B1C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6ADA9F" wp14:editId="4051C7C6">
                <wp:simplePos x="0" y="0"/>
                <wp:positionH relativeFrom="column">
                  <wp:posOffset>4526280</wp:posOffset>
                </wp:positionH>
                <wp:positionV relativeFrom="paragraph">
                  <wp:posOffset>15240</wp:posOffset>
                </wp:positionV>
                <wp:extent cx="175260" cy="213360"/>
                <wp:effectExtent l="57150" t="38100" r="72390" b="9144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" cy="2133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187" w:rsidRPr="00D041EB" w:rsidRDefault="008C2187" w:rsidP="009F3B1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ADA9F" id="Поле 20" o:spid="_x0000_s1029" type="#_x0000_t202" style="position:absolute;left:0;text-align:left;margin-left:356.4pt;margin-top:1.2pt;width:13.8pt;height:16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C2187" w:rsidRPr="00D041EB" w:rsidRDefault="008C2187" w:rsidP="009F3B1C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23. </w:t>
      </w:r>
      <w:r w:rsidRPr="00697D5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Какой цифрой обозначена точка </w:t>
      </w:r>
    </w:p>
    <w:p w:rsidR="009F3B1C" w:rsidRDefault="009F3B1C" w:rsidP="009F3B1C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97D5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аускультации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трикуспидального</w:t>
      </w:r>
      <w:r w:rsidRPr="00697D5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клапана?</w:t>
      </w:r>
    </w:p>
    <w:p w:rsidR="009F3B1C" w:rsidRDefault="009F3B1C" w:rsidP="009F3B1C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1. 1   2. 2   3. 3   4. 4</w:t>
      </w:r>
    </w:p>
    <w:p w:rsidR="009F3B1C" w:rsidRDefault="009F3B1C" w:rsidP="009F3B1C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3B1C" w:rsidRDefault="009F3B1C" w:rsidP="009F3B1C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23. </w:t>
      </w:r>
      <w:r w:rsidRPr="00697D5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Какой цифрой обозначена точка </w:t>
      </w:r>
    </w:p>
    <w:p w:rsidR="009F3B1C" w:rsidRDefault="009F3B1C" w:rsidP="009F3B1C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аускультации  аортального</w:t>
      </w:r>
      <w:r w:rsidRPr="00697D5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клапана?</w:t>
      </w:r>
    </w:p>
    <w:p w:rsidR="009F3B1C" w:rsidRDefault="009F3B1C" w:rsidP="009F3B1C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1. 1   2. 2   3. 3   4. 4</w:t>
      </w:r>
    </w:p>
    <w:p w:rsidR="009F3B1C" w:rsidRDefault="009F3B1C" w:rsidP="009F3B1C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97D5E" w:rsidRDefault="00697D5E" w:rsidP="009F3B1C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97D5E" w:rsidRDefault="00697D5E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27F4F" w:rsidRP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C27F4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Тема 5.2. </w:t>
      </w:r>
      <w:r w:rsidRPr="00C27F4F">
        <w:rPr>
          <w:rFonts w:ascii="Times New Roman" w:hAnsi="Times New Roman" w:cs="Times New Roman"/>
          <w:b/>
          <w:sz w:val="24"/>
          <w:szCs w:val="24"/>
          <w:u w:val="single"/>
        </w:rPr>
        <w:t>Сосуды малого  круга кровообращения.</w:t>
      </w:r>
      <w:r w:rsidRPr="00C27F4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C27F4F">
        <w:rPr>
          <w:rFonts w:ascii="Times New Roman" w:hAnsi="Times New Roman" w:cs="Times New Roman"/>
          <w:b/>
          <w:sz w:val="24"/>
          <w:szCs w:val="24"/>
          <w:u w:val="single"/>
        </w:rPr>
        <w:t>Кровообращение плода.</w:t>
      </w:r>
    </w:p>
    <w:p w:rsidR="00C27F4F" w:rsidRDefault="00C27F4F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27F4F" w:rsidRDefault="00917BE0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 Малый круг кровообращения начинается:</w:t>
      </w:r>
    </w:p>
    <w:p w:rsidR="00917BE0" w:rsidRDefault="00917BE0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в правом предсердии</w:t>
      </w:r>
    </w:p>
    <w:p w:rsidR="00917BE0" w:rsidRDefault="00917BE0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в правом желудочке</w:t>
      </w:r>
    </w:p>
    <w:p w:rsidR="00917BE0" w:rsidRDefault="00917BE0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в левом предсердии </w:t>
      </w:r>
    </w:p>
    <w:p w:rsidR="00917BE0" w:rsidRDefault="00917BE0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в левом желудочке</w:t>
      </w:r>
    </w:p>
    <w:p w:rsidR="00917BE0" w:rsidRDefault="00917BE0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17BE0" w:rsidRPr="00917BE0" w:rsidRDefault="00917BE0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17B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Малый круг кровообращения заканчивается:</w:t>
      </w:r>
    </w:p>
    <w:p w:rsidR="00917BE0" w:rsidRDefault="00917BE0" w:rsidP="00917BE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в правом предсердии</w:t>
      </w:r>
    </w:p>
    <w:p w:rsidR="00917BE0" w:rsidRDefault="00917BE0" w:rsidP="00917BE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в правом желудочке</w:t>
      </w:r>
    </w:p>
    <w:p w:rsidR="00917BE0" w:rsidRDefault="00917BE0" w:rsidP="00917BE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в левом предсердии </w:t>
      </w:r>
    </w:p>
    <w:p w:rsidR="00917BE0" w:rsidRDefault="00917BE0" w:rsidP="00917BE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в левом желудочке</w:t>
      </w:r>
    </w:p>
    <w:p w:rsidR="00917BE0" w:rsidRDefault="00917BE0" w:rsidP="00917BE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0D9E" w:rsidRPr="00A00D9E" w:rsidRDefault="00A00D9E" w:rsidP="00A00D9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00D9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Венозная кровь насыщается О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ar-SA"/>
        </w:rPr>
        <w:t>2</w:t>
      </w:r>
      <w:r w:rsidRPr="00A00D9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в:</w:t>
      </w:r>
    </w:p>
    <w:p w:rsidR="00A00D9E" w:rsidRPr="00491F17" w:rsidRDefault="00A00D9E" w:rsidP="00A00D9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левом желудочке</w:t>
      </w:r>
    </w:p>
    <w:p w:rsidR="00A00D9E" w:rsidRPr="00491F17" w:rsidRDefault="00A00D9E" w:rsidP="00A00D9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правом желудочке</w:t>
      </w:r>
    </w:p>
    <w:p w:rsidR="00A00D9E" w:rsidRPr="00491F17" w:rsidRDefault="00A00D9E" w:rsidP="00A00D9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3.  капилляр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ах  малого круга кровообращения</w:t>
      </w:r>
    </w:p>
    <w:p w:rsidR="00A00D9E" w:rsidRPr="00491F17" w:rsidRDefault="00A00D9E" w:rsidP="00A00D9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капиллярах  большого круга кровообращения</w:t>
      </w:r>
    </w:p>
    <w:p w:rsidR="00917BE0" w:rsidRDefault="00917BE0" w:rsidP="00917BE0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0D9E" w:rsidRPr="00A00D9E" w:rsidRDefault="00A00D9E" w:rsidP="00A00D9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00D9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Артериальная кровь насыщается СО</w:t>
      </w:r>
      <w:r w:rsidRPr="00A00D9E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ar-SA"/>
        </w:rPr>
        <w:t>2</w:t>
      </w:r>
      <w:r w:rsidRPr="00A00D9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в:</w:t>
      </w:r>
    </w:p>
    <w:p w:rsidR="00A00D9E" w:rsidRPr="00491F17" w:rsidRDefault="00A00D9E" w:rsidP="00A00D9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левом желудочке</w:t>
      </w:r>
    </w:p>
    <w:p w:rsidR="00A00D9E" w:rsidRPr="00491F17" w:rsidRDefault="00A00D9E" w:rsidP="00A00D9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левом предсердии</w:t>
      </w:r>
    </w:p>
    <w:p w:rsidR="00A00D9E" w:rsidRPr="00491F17" w:rsidRDefault="00A00D9E" w:rsidP="00A00D9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капилляр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ах  малого круга кровообращения</w:t>
      </w:r>
    </w:p>
    <w:p w:rsidR="00A00D9E" w:rsidRPr="00491F17" w:rsidRDefault="00A00D9E" w:rsidP="00A00D9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капиллярах  большого круга кровообращения</w:t>
      </w:r>
    </w:p>
    <w:p w:rsidR="00C27F4F" w:rsidRDefault="00C27F4F" w:rsidP="00A00D9E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1F17" w:rsidRPr="00A00D9E" w:rsidRDefault="00A00D9E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00D9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  Артерии малого круга кровообращения</w:t>
      </w:r>
      <w:r w:rsidR="00491F17" w:rsidRPr="00A00D9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- это сосуд</w:t>
      </w:r>
      <w:r w:rsidRPr="00A00D9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ы, несущие</w:t>
      </w:r>
      <w:r w:rsidR="00491F17" w:rsidRPr="00A00D9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артериальную кровь</w:t>
      </w:r>
      <w:r w:rsidR="00A00D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сердца</w:t>
      </w:r>
    </w:p>
    <w:p w:rsidR="00491F17" w:rsidRPr="00491F17" w:rsidRDefault="00A00D9E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венозную кровь к сердцу</w:t>
      </w:r>
    </w:p>
    <w:p w:rsidR="00491F17" w:rsidRPr="00491F17" w:rsidRDefault="00A00D9E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артериальную кровь к органам</w:t>
      </w:r>
    </w:p>
    <w:p w:rsidR="00491F17" w:rsidRPr="00491F17" w:rsidRDefault="00A00D9E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венозную кровь к легким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0D9E" w:rsidRDefault="00A00D9E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0D9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A00D9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Вены</w:t>
      </w:r>
      <w:r w:rsidR="00491F17" w:rsidRPr="00A00D9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00D9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малого круга кровообращения - это сосуды, несущие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</w:t>
      </w:r>
      <w:r w:rsidR="00A00D9E"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венозную кровь</w:t>
      </w:r>
      <w:r w:rsidR="00A00D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 сердцу</w:t>
      </w: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</w:t>
      </w:r>
      <w:r w:rsidR="00A00D9E"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артериальную кровь</w:t>
      </w:r>
      <w:r w:rsidR="00A00D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 сердцу</w:t>
      </w:r>
    </w:p>
    <w:p w:rsidR="00491F17" w:rsidRPr="00491F17" w:rsidRDefault="00A00D9E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венозную кровь </w:t>
      </w:r>
      <w:r w:rsidR="00C22407">
        <w:rPr>
          <w:rFonts w:ascii="Times New Roman" w:eastAsia="Times New Roman" w:hAnsi="Times New Roman" w:cs="Times New Roman"/>
          <w:sz w:val="24"/>
          <w:szCs w:val="24"/>
          <w:lang w:eastAsia="ar-SA"/>
        </w:rPr>
        <w:t>к легким</w:t>
      </w:r>
    </w:p>
    <w:p w:rsid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</w:t>
      </w:r>
      <w:r w:rsidR="00C224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венозную </w:t>
      </w:r>
      <w:r w:rsidRPr="00491F17">
        <w:rPr>
          <w:rFonts w:ascii="Times New Roman" w:eastAsia="Times New Roman" w:hAnsi="Times New Roman" w:cs="Times New Roman"/>
          <w:sz w:val="24"/>
          <w:szCs w:val="24"/>
          <w:lang w:eastAsia="ar-SA"/>
        </w:rPr>
        <w:t>кровь</w:t>
      </w:r>
      <w:r w:rsidR="00C224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органов</w:t>
      </w:r>
    </w:p>
    <w:p w:rsidR="00F610CE" w:rsidRDefault="00F610CE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610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Сосуд, относящийся к малому кругу кровообращения:</w:t>
      </w: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верхняя полая вена </w:t>
      </w: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>2) нижняя полая вена</w:t>
      </w: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>3) аорта</w:t>
      </w:r>
    </w:p>
    <w:p w:rsid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4) легочны</w:t>
      </w: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>й ствол</w:t>
      </w:r>
    </w:p>
    <w:p w:rsid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24DD" w:rsidRP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824D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У плода в правом предсердии кровь:</w:t>
      </w:r>
    </w:p>
    <w:p w:rsid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венозная</w:t>
      </w:r>
    </w:p>
    <w:p w:rsid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артериальная</w:t>
      </w:r>
    </w:p>
    <w:p w:rsid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смешанная</w:t>
      </w:r>
    </w:p>
    <w:p w:rsidR="00F824DD" w:rsidRP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нет верного ответа</w:t>
      </w:r>
    </w:p>
    <w:p w:rsidR="00F824DD" w:rsidRP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824DD" w:rsidRP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824D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8. После рождения плода в артериальную связку превращается:</w:t>
      </w:r>
    </w:p>
    <w:p w:rsid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Аранциев проток</w:t>
      </w:r>
    </w:p>
    <w:p w:rsid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Боталлов проток</w:t>
      </w:r>
    </w:p>
    <w:p w:rsid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пупочная вена</w:t>
      </w:r>
    </w:p>
    <w:p w:rsid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пупочные артерии</w:t>
      </w:r>
    </w:p>
    <w:p w:rsid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24DD" w:rsidRPr="00491F17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24DD" w:rsidRPr="00F824DD" w:rsidRDefault="00F824DD" w:rsidP="00F824D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F824D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Тема 5.3. Артерии и вены большого круга кровообращения.</w:t>
      </w:r>
    </w:p>
    <w:p w:rsidR="00491F17" w:rsidRPr="00F824DD" w:rsidRDefault="00F824DD" w:rsidP="00F824DD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F824D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Особенности коронарного кровообращения</w:t>
      </w:r>
    </w:p>
    <w:p w:rsidR="00491F17" w:rsidRPr="00491F17" w:rsidRDefault="00491F17" w:rsidP="00C2240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 Назовите части аорты: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шейная, грудная, брюшная части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восходящая часть, дуга, нисходящая часть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верхняя, нижняя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4.  грудная часть, поясничная часть 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Какие сосуды отходят от восходящей части аорты?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лёгочные артерии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правая и левая венечные артерии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плечеголовной ствол, левая общая сонная артерия, левая подключичная артерия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правая и левая подвздошные артерии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Какие сосуды отходят от дуги аорты?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лёгочные артерии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правая и левая венечные артерии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плечеголовной ствол, левая общая сонная артерия, левая подключичная артерия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правая и левая подвздошные артерии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От какой артерии берёт начало позвоночная артерия?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от аорты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от подключичной артерии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от общей сонной артерии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от плечеголовного ствола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 Внутренняя сонная артерия кровоснабжает: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полость глазницы, полость рта, полость носа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головной мозг, орган зрения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гортань, глотку, щитовидную железу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мягкие ткани лица и свода черепа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03922188" wp14:editId="181D061F">
            <wp:simplePos x="0" y="0"/>
            <wp:positionH relativeFrom="column">
              <wp:posOffset>4351020</wp:posOffset>
            </wp:positionH>
            <wp:positionV relativeFrom="paragraph">
              <wp:posOffset>4445</wp:posOffset>
            </wp:positionV>
            <wp:extent cx="1141095" cy="1546860"/>
            <wp:effectExtent l="0" t="0" r="1905" b="0"/>
            <wp:wrapTight wrapText="bothSides">
              <wp:wrapPolygon edited="0">
                <wp:start x="0" y="0"/>
                <wp:lineTo x="0" y="21281"/>
                <wp:lineTo x="21275" y="21281"/>
                <wp:lineTo x="2127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нарные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9" t="3881" r="1824" b="3881"/>
                    <a:stretch/>
                  </pic:blipFill>
                  <pic:spPr bwMode="auto">
                    <a:xfrm>
                      <a:off x="0" y="0"/>
                      <a:ext cx="1141095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 Какие артерии отме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чены на рисунке номерами 1 и 2?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лёгочные артерии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правая и левая венечные артерии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пристеночные и внутренностные ветви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правая и левая подвздошные артерии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От грудной части аорты кровоснабжаются: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сердце, бронхи, пищевод, перикард, тимус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бронхи, пищевод, перикард, тимус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печень, желудок, селезёнка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тонкая и толстая кишки.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8. Какие артерии кровоснабжают непарные органы брюшной полости?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чревный ствол, верхняя и нижняя брыжеечные артерии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наружная подвздошная артерия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внутренняя подвздошная артерия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почечные, надпочечниковые, яичковые (яичниковые) артерии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9. Какие артерии кровоснабжают парные органы брюшной полости?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чревный ствол, верхняя и нижняя брыжеечные артерии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наружная подвздошная артерия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3. внутренняя подвздошная артерия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почечные, надпочечниковые, яичковые (яичниковые) артерии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10. Какая ветвь брюшной аорты кровоснабжает печень, желудок, селезёнку?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верхняя брыжеечная артерия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чревный ствол</w:t>
      </w:r>
    </w:p>
    <w:p w:rsidR="00587C98" w:rsidRPr="00587C98" w:rsidRDefault="003E4557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51ECED12" wp14:editId="094FBB1C">
            <wp:simplePos x="0" y="0"/>
            <wp:positionH relativeFrom="column">
              <wp:posOffset>3848100</wp:posOffset>
            </wp:positionH>
            <wp:positionV relativeFrom="paragraph">
              <wp:posOffset>81280</wp:posOffset>
            </wp:positionV>
            <wp:extent cx="853440" cy="2682240"/>
            <wp:effectExtent l="0" t="0" r="3810" b="381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га 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44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C98"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нижняя брыжеечная артерия</w:t>
      </w:r>
    </w:p>
    <w:p w:rsidR="000172D4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общая подвздошная артерия</w:t>
      </w:r>
    </w:p>
    <w:p w:rsid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14527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 называется артерия, отмеченная на рисунке зелёной стрелкой?</w:t>
      </w:r>
      <w:r w:rsidRPr="00587C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общая подвздошная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наружная подвздошная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3.бедренная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передняя большеберцовая</w:t>
      </w:r>
    </w:p>
    <w:p w:rsid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4557" w:rsidRDefault="003E4557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4557" w:rsidRPr="003E4557" w:rsidRDefault="00145278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12</w:t>
      </w:r>
      <w:r w:rsidR="003E4557" w:rsidRPr="003E455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Позвоночная артерия является ветвью артерии</w:t>
      </w:r>
      <w:r w:rsidR="003E4557" w:rsidRPr="003E45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</w:p>
    <w:p w:rsidR="003E4557" w:rsidRDefault="003E4557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45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наружной сонной                              </w:t>
      </w:r>
    </w:p>
    <w:p w:rsidR="003E4557" w:rsidRPr="003E4557" w:rsidRDefault="003E4557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45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внутренней сонной </w:t>
      </w:r>
    </w:p>
    <w:p w:rsidR="003E4557" w:rsidRDefault="003E4557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45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подмышечной                                    </w:t>
      </w:r>
    </w:p>
    <w:p w:rsidR="003E4557" w:rsidRDefault="003E4557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4557">
        <w:rPr>
          <w:rFonts w:ascii="Times New Roman" w:eastAsia="Times New Roman" w:hAnsi="Times New Roman" w:cs="Times New Roman"/>
          <w:sz w:val="24"/>
          <w:szCs w:val="24"/>
          <w:lang w:eastAsia="ar-SA"/>
        </w:rPr>
        <w:t>4.  подключичной</w:t>
      </w:r>
    </w:p>
    <w:p w:rsidR="003E4557" w:rsidRDefault="003E4557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4557" w:rsidRPr="00A2013A" w:rsidRDefault="00145278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13</w:t>
      </w:r>
      <w:r w:rsidR="00A2013A" w:rsidRPr="00A2013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 w:rsidR="003E4557" w:rsidRPr="00A2013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 парным внутренностным ветвям брюшной аорты относятся: </w:t>
      </w:r>
    </w:p>
    <w:p w:rsidR="00A2013A" w:rsidRDefault="003E4557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45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чревный ствол                                  </w:t>
      </w:r>
    </w:p>
    <w:p w:rsidR="003E4557" w:rsidRPr="003E4557" w:rsidRDefault="003E4557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45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верхняя брыжеечная артерия </w:t>
      </w:r>
    </w:p>
    <w:p w:rsidR="00A2013A" w:rsidRDefault="003E4557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455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нижняя брыжеечная артерия         </w:t>
      </w:r>
    </w:p>
    <w:p w:rsidR="003E4557" w:rsidRDefault="003E4557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4557">
        <w:rPr>
          <w:rFonts w:ascii="Times New Roman" w:eastAsia="Times New Roman" w:hAnsi="Times New Roman" w:cs="Times New Roman"/>
          <w:sz w:val="24"/>
          <w:szCs w:val="24"/>
          <w:lang w:eastAsia="ar-SA"/>
        </w:rPr>
        <w:t>4.  почечная артерия</w:t>
      </w:r>
    </w:p>
    <w:p w:rsidR="00A2013A" w:rsidRDefault="00A2013A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2013A" w:rsidRPr="00A2013A" w:rsidRDefault="00145278" w:rsidP="00A2013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14</w:t>
      </w:r>
      <w:r w:rsidR="00A2013A" w:rsidRPr="00A2013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 непарным внутренностным ветвям брюшной аорты относятся артерии:</w:t>
      </w:r>
    </w:p>
    <w:p w:rsidR="00A2013A" w:rsidRDefault="00A2013A" w:rsidP="00A2013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1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верхняя брыжеечная                         </w:t>
      </w:r>
    </w:p>
    <w:p w:rsidR="00A2013A" w:rsidRPr="00A2013A" w:rsidRDefault="00A2013A" w:rsidP="00A2013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1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почечные </w:t>
      </w:r>
    </w:p>
    <w:p w:rsidR="00A2013A" w:rsidRDefault="00A2013A" w:rsidP="00A2013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1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поясничные                                        </w:t>
      </w:r>
    </w:p>
    <w:p w:rsidR="00A2013A" w:rsidRDefault="00A2013A" w:rsidP="00A2013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013A">
        <w:rPr>
          <w:rFonts w:ascii="Times New Roman" w:eastAsia="Times New Roman" w:hAnsi="Times New Roman" w:cs="Times New Roman"/>
          <w:sz w:val="24"/>
          <w:szCs w:val="24"/>
          <w:lang w:eastAsia="ar-SA"/>
        </w:rPr>
        <w:t>4. надпочечниковые</w:t>
      </w:r>
    </w:p>
    <w:p w:rsidR="00F610CE" w:rsidRDefault="00F610CE" w:rsidP="00A2013A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610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15. Виллизиев круг образован ветвями артерии:</w:t>
      </w: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позвоночной, внутренней сонной</w:t>
      </w: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подключичной, позвоночной</w:t>
      </w: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внутренней сонной, наружной сонной</w:t>
      </w:r>
    </w:p>
    <w:p w:rsid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наружной сонной</w:t>
      </w:r>
    </w:p>
    <w:p w:rsid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610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16. Артерия, участвующая в кровоснабжении органов малого таза:</w:t>
      </w: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бедренная</w:t>
      </w: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</w:t>
      </w: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общая сонная</w:t>
      </w: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внутренняя подвздошная</w:t>
      </w:r>
    </w:p>
    <w:p w:rsid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</w:t>
      </w: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наружная подвздошная</w:t>
      </w:r>
    </w:p>
    <w:p w:rsid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87C98" w:rsidRPr="00587C98" w:rsidRDefault="0014527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1</w:t>
      </w:r>
      <w:r w:rsidR="00F04D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</w:t>
      </w:r>
      <w:r w:rsidR="00587C98"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В ворота, какого органа входит воротная вена?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 ворота селезёнки 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 ворота лёгкого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 ворота почки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 ворота печени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87C98" w:rsidRPr="00587C98" w:rsidRDefault="0014527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F04D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="00587C98"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Воротная вена собирает кровь от органов: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от желудка, тонкой и толстой кишок, поджелудочной железы, селезёнки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от печени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от селезёнки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от почек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628C1818" wp14:editId="33852B02">
            <wp:simplePos x="0" y="0"/>
            <wp:positionH relativeFrom="column">
              <wp:posOffset>4686300</wp:posOffset>
            </wp:positionH>
            <wp:positionV relativeFrom="paragraph">
              <wp:posOffset>128905</wp:posOffset>
            </wp:positionV>
            <wp:extent cx="1018540" cy="2842260"/>
            <wp:effectExtent l="0" t="0" r="0" b="0"/>
            <wp:wrapTight wrapText="bothSides">
              <wp:wrapPolygon edited="0">
                <wp:start x="0" y="0"/>
                <wp:lineTo x="0" y="21426"/>
                <wp:lineTo x="21007" y="21426"/>
                <wp:lineTo x="2100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а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C98" w:rsidRPr="00587C98" w:rsidRDefault="0014527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F04D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</w:t>
      </w:r>
      <w:r w:rsidR="00587C98"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 называется вена, отмеченная на рисунке номером 6?</w:t>
      </w:r>
      <w:r w:rsidR="00587C98" w:rsidRPr="00587C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латеральная подкожная вена руки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медиальная подкожная вена руки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промежуточная вена предплечья</w:t>
      </w:r>
    </w:p>
    <w:p w:rsid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плечевая вена</w:t>
      </w:r>
    </w:p>
    <w:p w:rsidR="00587C98" w:rsidRDefault="00587C98" w:rsidP="00A2013A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87C98" w:rsidRPr="00587C98" w:rsidRDefault="00221D53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</w:t>
      </w:r>
      <w:r w:rsidR="00587C98"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В какую вену оттекает кровь из органов головы и шеи?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 яремную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 подключичную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 подмышечную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4.в полунепарную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87C98" w:rsidRPr="00587C98" w:rsidRDefault="00221D53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21</w:t>
      </w:r>
      <w:r w:rsidR="00587C98" w:rsidRPr="00587C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Верхнюю полую вену образуют: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верхняя и нижняя полые вены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правая и левая плечеголовные вены</w:t>
      </w:r>
    </w:p>
    <w:p w:rsidR="00587C98" w:rsidRP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верхняя и нижняя брыжеечные вены, селезеночная вена</w:t>
      </w:r>
    </w:p>
    <w:p w:rsidR="00587C98" w:rsidRDefault="00587C98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87C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правая и левая общие подвздошные вены</w:t>
      </w:r>
    </w:p>
    <w:p w:rsidR="00F44EC2" w:rsidRDefault="00F44EC2" w:rsidP="00587C9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44EC2" w:rsidRPr="00F44EC2" w:rsidRDefault="00145278" w:rsidP="00F44EC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F44EC2" w:rsidRPr="00F44EC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Внечерепными ветвями внутренней яремной вены являются</w:t>
      </w:r>
      <w:r w:rsidR="00F44EC2" w:rsidRPr="00F44EC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F44EC2" w:rsidRPr="00F44EC2" w:rsidRDefault="00F44EC2" w:rsidP="00F44EC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4EC2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5458B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F44E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задняя ушная</w:t>
      </w:r>
    </w:p>
    <w:p w:rsidR="00F44EC2" w:rsidRPr="00F44EC2" w:rsidRDefault="00F44EC2" w:rsidP="00F44EC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4EC2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5458B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F44E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лицевая</w:t>
      </w:r>
    </w:p>
    <w:p w:rsidR="00F44EC2" w:rsidRPr="00F44EC2" w:rsidRDefault="00F44EC2" w:rsidP="00F44EC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4EC2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5458B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F44E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передняя яремная</w:t>
      </w:r>
    </w:p>
    <w:p w:rsidR="00F44EC2" w:rsidRDefault="00F44EC2" w:rsidP="00F44EC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44EC2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="005458B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F44E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затылочная</w:t>
      </w:r>
    </w:p>
    <w:p w:rsidR="005458B5" w:rsidRDefault="005458B5" w:rsidP="00F44EC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458B5" w:rsidRPr="00F44EC2" w:rsidRDefault="00221D53" w:rsidP="005458B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23</w:t>
      </w:r>
      <w:r w:rsidR="005458B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Внутри</w:t>
      </w:r>
      <w:r w:rsidR="005458B5" w:rsidRPr="00F44EC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черепными ветвями внутренней яремной вены являются</w:t>
      </w:r>
      <w:r w:rsidR="005458B5" w:rsidRPr="00F44EC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5458B5" w:rsidRPr="00F44EC2" w:rsidRDefault="005458B5" w:rsidP="005458B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вены лабиринта</w:t>
      </w:r>
    </w:p>
    <w:p w:rsidR="005458B5" w:rsidRPr="00F44EC2" w:rsidRDefault="005458B5" w:rsidP="005458B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глоточная</w:t>
      </w:r>
    </w:p>
    <w:p w:rsidR="005458B5" w:rsidRPr="00F44EC2" w:rsidRDefault="005458B5" w:rsidP="005458B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язычная</w:t>
      </w:r>
    </w:p>
    <w:p w:rsidR="005458B5" w:rsidRDefault="005458B5" w:rsidP="005458B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позвоночная</w:t>
      </w:r>
    </w:p>
    <w:p w:rsidR="00F44EC2" w:rsidRPr="00F44EC2" w:rsidRDefault="00F44EC2" w:rsidP="005458B5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44EC2" w:rsidRPr="005458B5" w:rsidRDefault="00145278" w:rsidP="00F44EC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="00F44EC2" w:rsidRPr="005458B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Нижняя полая вена образуется на уровне поясничного позвонка:</w:t>
      </w:r>
    </w:p>
    <w:p w:rsidR="00F44EC2" w:rsidRPr="00F44EC2" w:rsidRDefault="005458B5" w:rsidP="00F44EC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F44EC2" w:rsidRPr="00F44E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</w:t>
      </w:r>
    </w:p>
    <w:p w:rsidR="00F44EC2" w:rsidRPr="00F44EC2" w:rsidRDefault="005458B5" w:rsidP="00F44EC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F44EC2" w:rsidRPr="00F44E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</w:t>
      </w:r>
    </w:p>
    <w:p w:rsidR="00F44EC2" w:rsidRPr="00F44EC2" w:rsidRDefault="005458B5" w:rsidP="00F44EC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F44EC2" w:rsidRPr="00F44E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4-5</w:t>
      </w:r>
    </w:p>
    <w:p w:rsidR="00F44EC2" w:rsidRDefault="005458B5" w:rsidP="00F44EC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4.</w:t>
      </w:r>
      <w:r w:rsidR="00F44EC2" w:rsidRPr="00F44E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5-7</w:t>
      </w:r>
    </w:p>
    <w:p w:rsidR="005458B5" w:rsidRDefault="005458B5" w:rsidP="00F44EC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278" w:rsidRDefault="005458B5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58B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</w:t>
      </w:r>
      <w:r w:rsidR="0014527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</w:t>
      </w:r>
      <w:r w:rsidRPr="005458B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Венозная кровь находится</w:t>
      </w:r>
      <w:r w:rsidR="0014527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  <w:r w:rsidRPr="005458B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5458B5" w:rsidRPr="005458B5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</w:t>
      </w:r>
      <w:r w:rsidR="005458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="005458B5" w:rsidRPr="005458B5">
        <w:rPr>
          <w:rFonts w:ascii="Times New Roman" w:eastAsia="Times New Roman" w:hAnsi="Times New Roman" w:cs="Times New Roman"/>
          <w:sz w:val="24"/>
          <w:szCs w:val="24"/>
          <w:lang w:eastAsia="ar-SA"/>
        </w:rPr>
        <w:t>артерия</w:t>
      </w:r>
      <w:r w:rsidR="003E4557">
        <w:rPr>
          <w:rFonts w:ascii="Times New Roman" w:eastAsia="Times New Roman" w:hAnsi="Times New Roman" w:cs="Times New Roman"/>
          <w:sz w:val="24"/>
          <w:szCs w:val="24"/>
          <w:lang w:eastAsia="ar-SA"/>
        </w:rPr>
        <w:t>х большого круга кровообращения</w:t>
      </w:r>
    </w:p>
    <w:p w:rsidR="005458B5" w:rsidRPr="005458B5" w:rsidRDefault="005458B5" w:rsidP="005458B5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</w:t>
      </w:r>
      <w:r w:rsid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5458B5">
        <w:rPr>
          <w:rFonts w:ascii="Times New Roman" w:eastAsia="Times New Roman" w:hAnsi="Times New Roman" w:cs="Times New Roman"/>
          <w:sz w:val="24"/>
          <w:szCs w:val="24"/>
          <w:lang w:eastAsia="ar-SA"/>
        </w:rPr>
        <w:t>вена</w:t>
      </w:r>
      <w:r w:rsidR="003E4557">
        <w:rPr>
          <w:rFonts w:ascii="Times New Roman" w:eastAsia="Times New Roman" w:hAnsi="Times New Roman" w:cs="Times New Roman"/>
          <w:sz w:val="24"/>
          <w:szCs w:val="24"/>
          <w:lang w:eastAsia="ar-SA"/>
        </w:rPr>
        <w:t>х большого круга кровообращения</w:t>
      </w:r>
    </w:p>
    <w:p w:rsidR="005458B5" w:rsidRPr="005458B5" w:rsidRDefault="005458B5" w:rsidP="005458B5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</w:t>
      </w:r>
      <w:r w:rsid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5458B5">
        <w:rPr>
          <w:rFonts w:ascii="Times New Roman" w:eastAsia="Times New Roman" w:hAnsi="Times New Roman" w:cs="Times New Roman"/>
          <w:sz w:val="24"/>
          <w:szCs w:val="24"/>
          <w:lang w:eastAsia="ar-SA"/>
        </w:rPr>
        <w:t>артер</w:t>
      </w:r>
      <w:r w:rsidR="003E4557">
        <w:rPr>
          <w:rFonts w:ascii="Times New Roman" w:eastAsia="Times New Roman" w:hAnsi="Times New Roman" w:cs="Times New Roman"/>
          <w:sz w:val="24"/>
          <w:szCs w:val="24"/>
          <w:lang w:eastAsia="ar-SA"/>
        </w:rPr>
        <w:t>иях малого круга кровообращения</w:t>
      </w:r>
    </w:p>
    <w:p w:rsidR="005458B5" w:rsidRDefault="005458B5" w:rsidP="005458B5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5458B5">
        <w:rPr>
          <w:rFonts w:ascii="Times New Roman" w:eastAsia="Times New Roman" w:hAnsi="Times New Roman" w:cs="Times New Roman"/>
          <w:sz w:val="24"/>
          <w:szCs w:val="24"/>
          <w:lang w:eastAsia="ar-SA"/>
        </w:rPr>
        <w:t>венах малого круга кровообращения</w:t>
      </w:r>
    </w:p>
    <w:p w:rsidR="005458B5" w:rsidRPr="003E4557" w:rsidRDefault="005458B5" w:rsidP="005458B5">
      <w:pPr>
        <w:tabs>
          <w:tab w:val="left" w:pos="284"/>
          <w:tab w:val="num" w:pos="1080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</w:p>
    <w:p w:rsidR="005458B5" w:rsidRPr="005458B5" w:rsidRDefault="005458B5" w:rsidP="005458B5">
      <w:pPr>
        <w:tabs>
          <w:tab w:val="left" w:pos="284"/>
          <w:tab w:val="num" w:pos="1080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455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</w:t>
      </w:r>
      <w:r w:rsidR="0014527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</w:t>
      </w:r>
      <w:r w:rsidRPr="003E455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В нижнюю полую вену впадают</w:t>
      </w:r>
      <w:r w:rsidRPr="005458B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5458B5" w:rsidRPr="005458B5" w:rsidRDefault="003E4557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</w:t>
      </w:r>
      <w:r w:rsidR="005458B5" w:rsidRPr="005458B5">
        <w:rPr>
          <w:rFonts w:ascii="Times New Roman" w:eastAsia="Times New Roman" w:hAnsi="Times New Roman" w:cs="Times New Roman"/>
          <w:sz w:val="24"/>
          <w:szCs w:val="24"/>
          <w:lang w:eastAsia="ar-SA"/>
        </w:rPr>
        <w:t>печено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чные</w:t>
      </w:r>
      <w:r w:rsid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вены</w:t>
      </w:r>
    </w:p>
    <w:p w:rsidR="005458B5" w:rsidRPr="005458B5" w:rsidRDefault="003E4557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</w:t>
      </w:r>
      <w:r w:rsidR="005458B5" w:rsidRPr="005458B5">
        <w:rPr>
          <w:rFonts w:ascii="Times New Roman" w:eastAsia="Times New Roman" w:hAnsi="Times New Roman" w:cs="Times New Roman"/>
          <w:sz w:val="24"/>
          <w:szCs w:val="24"/>
          <w:lang w:eastAsia="ar-SA"/>
        </w:rPr>
        <w:t>поч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ечные и надпочечниковые</w:t>
      </w:r>
    </w:p>
    <w:p w:rsidR="005458B5" w:rsidRDefault="003E4557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желудочная </w:t>
      </w:r>
    </w:p>
    <w:p w:rsidR="003E4557" w:rsidRDefault="003E4557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селезеночная</w:t>
      </w:r>
    </w:p>
    <w:p w:rsidR="003E4557" w:rsidRPr="005458B5" w:rsidRDefault="003E4557" w:rsidP="003E4557">
      <w:pPr>
        <w:tabs>
          <w:tab w:val="left" w:pos="284"/>
          <w:tab w:val="center" w:pos="4677"/>
          <w:tab w:val="left" w:pos="5781"/>
        </w:tabs>
        <w:spacing w:after="0" w:line="276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278" w:rsidRPr="00145278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4527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</w:t>
      </w:r>
      <w:r w:rsidRPr="0014527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Основным венозным сосудом, собирающим кровь из вен головы и шеи, является вена:</w:t>
      </w:r>
    </w:p>
    <w:p w:rsidR="00145278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передняя яремная                            </w:t>
      </w:r>
    </w:p>
    <w:p w:rsidR="00145278" w:rsidRPr="00145278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наружная яремная </w:t>
      </w:r>
    </w:p>
    <w:p w:rsidR="00145278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внутренняя яремная                         </w:t>
      </w:r>
    </w:p>
    <w:p w:rsidR="005458B5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>4. лицевая</w:t>
      </w:r>
    </w:p>
    <w:p w:rsidR="00145278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278" w:rsidRPr="00920BFB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920BF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 Латеральная подкожная вена руки впадает в вену: </w:t>
      </w:r>
    </w:p>
    <w:p w:rsidR="00920BFB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подмышечную                                   </w:t>
      </w:r>
    </w:p>
    <w:p w:rsidR="00145278" w:rsidRPr="00145278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подключичную </w:t>
      </w:r>
    </w:p>
    <w:p w:rsidR="00920BFB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плечеголовную                                  </w:t>
      </w:r>
    </w:p>
    <w:p w:rsidR="00145278" w:rsidRPr="00145278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 в одну из плечевых вен </w:t>
      </w:r>
    </w:p>
    <w:p w:rsidR="00145278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45278" w:rsidRPr="00920BFB" w:rsidRDefault="00221D53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29.</w:t>
      </w:r>
      <w:r w:rsidR="00145278" w:rsidRPr="00920BF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Медиальная подкожная вена руки впадает в вену: </w:t>
      </w:r>
    </w:p>
    <w:p w:rsidR="00920BFB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подмышечную                                   </w:t>
      </w:r>
    </w:p>
    <w:p w:rsidR="00145278" w:rsidRPr="00145278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плечеголовную </w:t>
      </w:r>
    </w:p>
    <w:p w:rsidR="00920BFB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в одну из плечевых вен                     </w:t>
      </w:r>
    </w:p>
    <w:p w:rsidR="00145278" w:rsidRDefault="00145278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45278">
        <w:rPr>
          <w:rFonts w:ascii="Times New Roman" w:eastAsia="Times New Roman" w:hAnsi="Times New Roman" w:cs="Times New Roman"/>
          <w:sz w:val="24"/>
          <w:szCs w:val="24"/>
          <w:lang w:eastAsia="ar-SA"/>
        </w:rPr>
        <w:t>4.  подключичную</w:t>
      </w:r>
    </w:p>
    <w:p w:rsidR="00920BFB" w:rsidRDefault="00920BFB" w:rsidP="00145278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0BFB" w:rsidRPr="00920BFB" w:rsidRDefault="00221D53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30</w:t>
      </w:r>
      <w:r w:rsidR="00920BFB" w:rsidRPr="00920BF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 Продолжением бедренной вены является вена:</w:t>
      </w: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наружная подвздошная                          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внутренняя подвздошная </w:t>
      </w: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общая подвздошная                               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нижняя полая вена </w:t>
      </w: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0BFB" w:rsidRPr="00920BFB" w:rsidRDefault="00221D53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31</w:t>
      </w:r>
      <w:r w:rsidR="00920BFB" w:rsidRPr="00920BF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 Большая подкожная вена ноги впадает вену:</w:t>
      </w: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внутреннюю подвздошную                    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наружную подвздошную </w:t>
      </w: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подключичную                                        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бедренную </w:t>
      </w: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Pr="00920BF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 Малая подкожная вена ноги впадает в вену:</w:t>
      </w: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переднюю большеберцовую                 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>2. заднюю большеберцовую</w:t>
      </w: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3. подколенную                                          </w:t>
      </w: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>4. бедренную</w:t>
      </w:r>
    </w:p>
    <w:p w:rsidR="00F04D52" w:rsidRDefault="00F04D52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04D52" w:rsidRPr="00F04D52" w:rsidRDefault="00F04D52" w:rsidP="00F04D52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04D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Pr="00F04D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Продолжением бедренной вены является вена:</w:t>
      </w:r>
    </w:p>
    <w:p w:rsidR="00F04D52" w:rsidRPr="00F04D52" w:rsidRDefault="00F04D52" w:rsidP="00F04D52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04D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наружная подвздошная </w:t>
      </w:r>
    </w:p>
    <w:p w:rsidR="00F04D52" w:rsidRPr="00F04D52" w:rsidRDefault="00F04D52" w:rsidP="00F04D52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04D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внутренняя подвздошная </w:t>
      </w:r>
    </w:p>
    <w:p w:rsidR="00F04D52" w:rsidRPr="00F04D52" w:rsidRDefault="00F04D52" w:rsidP="00F04D52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04D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общая подвздошная </w:t>
      </w:r>
    </w:p>
    <w:p w:rsidR="00F04D52" w:rsidRPr="00F04D52" w:rsidRDefault="00F04D52" w:rsidP="00F04D52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04D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нижняя полая вена </w:t>
      </w:r>
    </w:p>
    <w:p w:rsidR="005458B5" w:rsidRDefault="005458B5" w:rsidP="00F44EC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0BFB" w:rsidRDefault="00920BFB" w:rsidP="00F44EC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920B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Тема 5.4. Физиология сердечно – сосудистой системы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  Сердечный цикл состоит из: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сокращения предсердий и желудочков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 сокращения предсердий, сокращения желудочков и расслабления предсердий и желудочков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общего расслабления предсердий и желудочков</w:t>
      </w: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 систолы и диастолы</w:t>
      </w:r>
    </w:p>
    <w:p w:rsidR="00F610CE" w:rsidRDefault="00F610CE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610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Первая фаза цикла сердечной деятельности характеризуется:</w:t>
      </w: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систолой предсердий, диастолой желудочков</w:t>
      </w:r>
    </w:p>
    <w:p w:rsidR="00F610CE" w:rsidRP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систолой желудочков, диастолой предсердий</w:t>
      </w:r>
    </w:p>
    <w:p w:rsidR="00F610CE" w:rsidRP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систолой предсердий и желудочков</w:t>
      </w:r>
    </w:p>
    <w:p w:rsid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диастолой предсердий и желудочков</w:t>
      </w:r>
    </w:p>
    <w:p w:rsid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Pr="00F610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Вторая </w:t>
      </w:r>
      <w:r w:rsidRPr="00F610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фаза цикла сердечной деятельности характеризуется:</w:t>
      </w:r>
    </w:p>
    <w:p w:rsidR="00F610CE" w:rsidRP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систолой предсердий, диастолой желудочков</w:t>
      </w:r>
    </w:p>
    <w:p w:rsidR="00F610CE" w:rsidRP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систолой желудочков, диастолой предсердий</w:t>
      </w:r>
    </w:p>
    <w:p w:rsidR="00F610CE" w:rsidRP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систолой предсердий и желудочков</w:t>
      </w:r>
    </w:p>
    <w:p w:rsid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диастолой предсердий и желудочков</w:t>
      </w:r>
    </w:p>
    <w:p w:rsid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Треть</w:t>
      </w:r>
      <w:r w:rsidRPr="00F610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я фаза цикла сердечной деятельности характеризуется:</w:t>
      </w:r>
    </w:p>
    <w:p w:rsidR="00F610CE" w:rsidRP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систолой предсердий, диастолой желудочков</w:t>
      </w:r>
    </w:p>
    <w:p w:rsidR="00F610CE" w:rsidRP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систолой желудочков, диастолой предсердий</w:t>
      </w:r>
    </w:p>
    <w:p w:rsidR="00F610CE" w:rsidRP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систолой предсердий и желудочков</w:t>
      </w:r>
    </w:p>
    <w:p w:rsid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диастолой предсердий и желудочков</w:t>
      </w:r>
    </w:p>
    <w:p w:rsidR="000172D4" w:rsidRDefault="000172D4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0BFB" w:rsidRPr="0035462E" w:rsidRDefault="0035462E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</w:t>
      </w:r>
      <w:r w:rsidR="00920BFB"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Какие факторы увеличивают частоту сердечных сокращений?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ионы калия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ионы кальция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импульсы парасимпатических нервов</w:t>
      </w: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импульсы блуждающего нерва</w:t>
      </w:r>
    </w:p>
    <w:p w:rsidR="0035462E" w:rsidRPr="00920BFB" w:rsidRDefault="0035462E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0BFB" w:rsidRPr="0035462E" w:rsidRDefault="0035462E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</w:t>
      </w:r>
      <w:r w:rsidR="00920BFB"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Какие факторы снижают частоту сердечных сокращений?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адреналин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тироксин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импульсы симпатических нервов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импульсы блуждающего нерва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0BFB" w:rsidRPr="0035462E" w:rsidRDefault="0035462E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</w:t>
      </w:r>
      <w:r w:rsidR="00920BFB"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В каком отделе головного мозга расположен сосудодвигательный центр?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в среднем мозге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в мосте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 продолговатом мозге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 промежуточном мозге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20BFB" w:rsidRPr="0035462E" w:rsidRDefault="0035462E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="00920BFB"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Какие факторы понижают артериальное давление?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адреналин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ангиотензин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тироксин</w:t>
      </w: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импульсы парасимпатических нервов</w:t>
      </w: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20BFB" w:rsidRPr="0035462E" w:rsidRDefault="0035462E" w:rsidP="00920BF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</w:t>
      </w:r>
      <w:r w:rsidR="00920BFB"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Пульсацию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</w:t>
      </w:r>
      <w:r w:rsidR="00920BFB"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какой артерии на запястье прощупывают при определении пульса?</w:t>
      </w:r>
    </w:p>
    <w:p w:rsidR="00920BFB" w:rsidRPr="00441DE2" w:rsidRDefault="00920BFB" w:rsidP="00920BF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AF088" wp14:editId="5B0A6A45">
            <wp:extent cx="1854459" cy="1514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чевая 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688" cy="15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FB" w:rsidRPr="00441DE2" w:rsidRDefault="00920BFB" w:rsidP="00920BFB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локтевой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лучевой</w:t>
      </w:r>
    </w:p>
    <w:p w:rsidR="00920BFB" w:rsidRP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плечевой</w:t>
      </w: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0BF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подмышечной</w:t>
      </w:r>
    </w:p>
    <w:p w:rsidR="00920BFB" w:rsidRDefault="00920BFB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610CE" w:rsidRPr="0035462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</w:t>
      </w:r>
      <w:r w:rsidR="00F610CE"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.Где 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ходится синусно-предсердный узел?</w:t>
      </w: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месте впадения верхней полой вены в правое предсердие</w:t>
      </w:r>
    </w:p>
    <w:p w:rsidR="00F610CE" w:rsidRP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между правым и левым желудочкам</w:t>
      </w:r>
    </w:p>
    <w:p w:rsidR="00F610CE" w:rsidRP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левом предсердии</w:t>
      </w:r>
    </w:p>
    <w:p w:rsidR="00F610CE" w:rsidRP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рядом с аортой</w:t>
      </w:r>
    </w:p>
    <w:p w:rsid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610CE" w:rsidRPr="0035462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11</w:t>
      </w:r>
      <w:r w:rsidR="00F610CE"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.Где находится предсердно-желудочковый узел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?</w:t>
      </w:r>
    </w:p>
    <w:p w:rsidR="00F610CE" w:rsidRP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месте впадения правого предсердия в правый желудочек</w:t>
      </w:r>
    </w:p>
    <w:p w:rsidR="00F610CE" w:rsidRP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месте впадения верхней полой вены в правое предсердие</w:t>
      </w:r>
    </w:p>
    <w:p w:rsidR="00F610CE" w:rsidRP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левом предсердии</w:t>
      </w:r>
    </w:p>
    <w:p w:rsidR="00F610CE" w:rsidRPr="00920BFB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рядом с аортой</w:t>
      </w:r>
    </w:p>
    <w:p w:rsidR="000172D4" w:rsidRPr="00920BFB" w:rsidRDefault="000172D4" w:rsidP="00920BF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610CE" w:rsidRPr="0035462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12</w:t>
      </w:r>
      <w:r w:rsidR="00F610CE"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Основным водителем ритма сердца является:</w:t>
      </w:r>
    </w:p>
    <w:p w:rsidR="00F610CE" w:rsidRP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волокна Пуркинье</w:t>
      </w:r>
    </w:p>
    <w:p w:rsidR="00F610CE" w:rsidRP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предсердно-желудочковый узел</w:t>
      </w:r>
    </w:p>
    <w:p w:rsidR="00F610CE" w:rsidRPr="00F610CE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пучок Гиса</w:t>
      </w:r>
    </w:p>
    <w:p w:rsidR="00F824DD" w:rsidRDefault="0035462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="00F610CE" w:rsidRPr="00F610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синусно-предсердный узел</w:t>
      </w:r>
    </w:p>
    <w:p w:rsidR="00F610CE" w:rsidRDefault="00F610CE" w:rsidP="00F610C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13. В условиях покоя нормальной частотой сердечных сокращений явл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яется число сокращений в минуту?</w:t>
      </w: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1.   </w:t>
      </w: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30-60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 </w:t>
      </w: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60-80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 </w:t>
      </w: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90-120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  </w:t>
      </w: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120-150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14. Тахикардией называется частоту сердечных сокращений в минуту: </w:t>
      </w:r>
    </w:p>
    <w:p w:rsidR="0035462E" w:rsidRPr="0035462E" w:rsidRDefault="00221D53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1.  </w:t>
      </w:r>
      <w:r w:rsidR="0035462E"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60-70 </w:t>
      </w:r>
    </w:p>
    <w:p w:rsidR="0035462E" w:rsidRPr="0035462E" w:rsidRDefault="00221D53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  </w:t>
      </w:r>
      <w:r w:rsidR="0035462E"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70-80 </w:t>
      </w:r>
    </w:p>
    <w:p w:rsidR="0035462E" w:rsidRPr="0035462E" w:rsidRDefault="00221D53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</w:t>
      </w:r>
      <w:r w:rsidR="0035462E"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80-90 </w:t>
      </w:r>
    </w:p>
    <w:p w:rsidR="0035462E" w:rsidRDefault="00221D53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  </w:t>
      </w:r>
      <w:r w:rsidR="0035462E"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более 90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15.  Брадикардией  называют частоту сердечных сокращений в минуту: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 </w:t>
      </w: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менее 60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 </w:t>
      </w: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60-70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 </w:t>
      </w: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70-80 </w:t>
      </w:r>
    </w:p>
    <w:p w:rsid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  </w:t>
      </w: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80-90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16.    Систола предсердий длится: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>1. 01-015 с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0,15-0,2 с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0,2-0,25 с </w:t>
      </w:r>
    </w:p>
    <w:p w:rsid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0,25-0,3 с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17.   Систола желудочков длится: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>1. 0,1 с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0,2 с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0,3 с </w:t>
      </w:r>
    </w:p>
    <w:p w:rsid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>4. 0,4 с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18.   Диастола предсердий длится: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>1. 0,55-0,6 с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0,6-0,65 с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0,65-0,7 с </w:t>
      </w:r>
    </w:p>
    <w:p w:rsid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>4. 0,7-0,75 с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35462E" w:rsidRPr="00D90271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19.   Диастола желудочков длится: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>1. 0,4-0,45 с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0,45-0,5 с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0,5-0,55 с </w:t>
      </w:r>
    </w:p>
    <w:p w:rsid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>4. 0,55-0,6 с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35462E" w:rsidRPr="00D90271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20.   Общая пауза сердца при частоте 70 сокращений в минуту длится: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0,2 с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 . 0,3 с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0,4 с </w:t>
      </w:r>
    </w:p>
    <w:p w:rsid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0,5 с </w:t>
      </w:r>
    </w:p>
    <w:p w:rsidR="00D90271" w:rsidRPr="0035462E" w:rsidRDefault="00D90271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5462E" w:rsidRPr="00D90271" w:rsidRDefault="00D90271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21.</w:t>
      </w:r>
      <w:r w:rsidR="0035462E" w:rsidRPr="00D902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В происхождении I тона сердца главного участие принимают: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1.    миокард желудочков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  предсердно-желудочковые клапаны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  полулунные клапаны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   сухожильные нити </w:t>
      </w:r>
    </w:p>
    <w:p w:rsidR="0035462E" w:rsidRPr="00D90271" w:rsidRDefault="00D90271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22.</w:t>
      </w:r>
      <w:r w:rsidR="0035462E" w:rsidRPr="00D902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В происхождении II тона сердца главного участие принимают: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  миокард желудочков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  предсердно-желудочковые клапаны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  полулунные клапаны </w:t>
      </w:r>
    </w:p>
    <w:p w:rsid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   сухожильные нити </w:t>
      </w:r>
    </w:p>
    <w:p w:rsidR="00D90271" w:rsidRPr="0035462E" w:rsidRDefault="00D90271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5462E" w:rsidRPr="00D90271" w:rsidRDefault="00D90271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23.</w:t>
      </w:r>
      <w:r w:rsidR="0035462E" w:rsidRPr="00D902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В покое ударный, или систолический, объем сердца составляет: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  60-70 мл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  70-80 мл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  80-90 мл </w:t>
      </w:r>
    </w:p>
    <w:p w:rsid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   90-100 мл </w:t>
      </w:r>
    </w:p>
    <w:p w:rsidR="00D90271" w:rsidRPr="0035462E" w:rsidRDefault="00D90271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5462E" w:rsidRPr="00D90271" w:rsidRDefault="00D90271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24.</w:t>
      </w:r>
      <w:r w:rsidR="0035462E" w:rsidRPr="00D902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Минутный объем сердца в покое составляет: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4-5 л/мин </w:t>
      </w:r>
    </w:p>
    <w:p w:rsidR="00D90271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5-6 л/мин </w:t>
      </w:r>
    </w:p>
    <w:p w:rsidR="0035462E" w:rsidRPr="0035462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6-7 л/мин </w:t>
      </w:r>
    </w:p>
    <w:p w:rsidR="00F610CE" w:rsidRDefault="0035462E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62E">
        <w:rPr>
          <w:rFonts w:ascii="Times New Roman" w:eastAsia="Times New Roman" w:hAnsi="Times New Roman" w:cs="Times New Roman"/>
          <w:sz w:val="24"/>
          <w:szCs w:val="24"/>
          <w:lang w:eastAsia="ar-SA"/>
        </w:rPr>
        <w:t>4. 7-8 л/мин</w:t>
      </w:r>
    </w:p>
    <w:p w:rsidR="00D90271" w:rsidRDefault="00D90271" w:rsidP="0035462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25.   Наибольшее сопротивление току крови  наблюдается: </w:t>
      </w: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артериях </w:t>
      </w: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артериолах </w:t>
      </w: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капиллярах </w:t>
      </w:r>
    </w:p>
    <w:p w:rsid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>венулах</w:t>
      </w:r>
    </w:p>
    <w:p w:rsid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26. Давление, характеризующее степень тонуса артериальных стенок, - это давление: </w:t>
      </w: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среднединамическое </w:t>
      </w: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систолическое </w:t>
      </w: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диастолическое </w:t>
      </w:r>
    </w:p>
    <w:p w:rsid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 пульсовое </w:t>
      </w: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27.  Давление, отражающее состояние миокарда левого желудочка, - это давление: </w:t>
      </w: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систолическое </w:t>
      </w: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диастолическое </w:t>
      </w: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пульсовое </w:t>
      </w:r>
    </w:p>
    <w:p w:rsid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среднединамическое </w:t>
      </w: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28.   Разность между величинами максимального и минимального давлений - это давление: </w:t>
      </w: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систоличеекое </w:t>
      </w: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среднединамическое </w:t>
      </w:r>
    </w:p>
    <w:p w:rsidR="00D90271" w:rsidRP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диастолическое </w:t>
      </w:r>
    </w:p>
    <w:p w:rsidR="00D90271" w:rsidRDefault="00D90271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71">
        <w:rPr>
          <w:rFonts w:ascii="Times New Roman" w:eastAsia="Times New Roman" w:hAnsi="Times New Roman" w:cs="Times New Roman"/>
          <w:sz w:val="24"/>
          <w:szCs w:val="24"/>
          <w:lang w:eastAsia="ar-SA"/>
        </w:rPr>
        <w:t>4.  пульсовое</w:t>
      </w:r>
    </w:p>
    <w:p w:rsidR="00F04D52" w:rsidRDefault="00F04D52" w:rsidP="00D90271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04D52" w:rsidRPr="00F04D52" w:rsidRDefault="00F04D52" w:rsidP="00F04D5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04D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29. Для определения частоты пульса на верхней конечности наиболее доступна артерия: </w:t>
      </w:r>
    </w:p>
    <w:p w:rsidR="00F04D52" w:rsidRPr="00F04D52" w:rsidRDefault="00F04D52" w:rsidP="00F04D5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04D5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1. подмышечная </w:t>
      </w:r>
    </w:p>
    <w:p w:rsidR="00F04D52" w:rsidRPr="00F04D52" w:rsidRDefault="00F04D52" w:rsidP="00F04D5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04D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глубокая артерия плеча </w:t>
      </w:r>
    </w:p>
    <w:p w:rsidR="00F04D52" w:rsidRPr="00F04D52" w:rsidRDefault="00F04D52" w:rsidP="00F04D5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04D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локтевая </w:t>
      </w:r>
    </w:p>
    <w:p w:rsidR="00F04D52" w:rsidRDefault="00F04D52" w:rsidP="00F04D5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04D52">
        <w:rPr>
          <w:rFonts w:ascii="Times New Roman" w:eastAsia="Times New Roman" w:hAnsi="Times New Roman" w:cs="Times New Roman"/>
          <w:sz w:val="24"/>
          <w:szCs w:val="24"/>
          <w:lang w:eastAsia="ar-SA"/>
        </w:rPr>
        <w:t>4. лучевая</w:t>
      </w:r>
    </w:p>
    <w:p w:rsidR="00221D53" w:rsidRDefault="00221D53" w:rsidP="00F04D5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21D53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 5.5. Анатомо-физиологические  особенности  лимфатической системы</w:t>
      </w:r>
    </w:p>
    <w:p w:rsid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 Регионарными лимфоузлами молочной железы являются</w:t>
      </w: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шейные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подмышечные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передние средостенные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задние средостенные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Лимфа образуется из: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крови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ликвора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серозной жидкости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тканевой жидкости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В какой лимфатический ствол оттекает лимфа из подмышечных лимфоузлов?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яремный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подключичный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бронхосредостенный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поясничный     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Длина правого лимфатического протока составляет: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1. 1см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2. 3 см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3. 5 см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4.  35 см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5. Длина грудного лимфатического протока составляет:    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1. 1см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2. 3 см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3. 5 см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4.  35 см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 На каком уровне происходит формирование грудного лимфатического протока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?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на уровне </w:t>
      </w:r>
      <w:r w:rsidRPr="00221D53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поясничного позвонка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на уровне </w:t>
      </w:r>
      <w:r w:rsidRPr="00221D53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IV</w:t>
      </w: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грудного позвонка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на уровне I</w:t>
      </w:r>
      <w:r w:rsidRPr="00221D53">
        <w:rPr>
          <w:sz w:val="24"/>
          <w:szCs w:val="24"/>
        </w:rPr>
        <w:t xml:space="preserve"> </w:t>
      </w: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>грудного позвонка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на уровне большого затылочного отверстия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Укажите место впадения грудного лимфатического протока: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 правый венозный угол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 левый</w:t>
      </w:r>
      <w:r w:rsidRPr="00221D53">
        <w:rPr>
          <w:sz w:val="24"/>
          <w:szCs w:val="24"/>
        </w:rPr>
        <w:t xml:space="preserve"> </w:t>
      </w: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>венозный угол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 верхнюю полую вену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5BD26BA1" wp14:editId="3277D967">
            <wp:simplePos x="0" y="0"/>
            <wp:positionH relativeFrom="column">
              <wp:posOffset>3848100</wp:posOffset>
            </wp:positionH>
            <wp:positionV relativeFrom="paragraph">
              <wp:posOffset>46355</wp:posOffset>
            </wp:positionV>
            <wp:extent cx="1898015" cy="2450465"/>
            <wp:effectExtent l="0" t="0" r="6985" b="6985"/>
            <wp:wrapTight wrapText="bothSides">
              <wp:wrapPolygon edited="0">
                <wp:start x="0" y="0"/>
                <wp:lineTo x="0" y="21494"/>
                <wp:lineTo x="21463" y="21494"/>
                <wp:lineTo x="21463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мфоузлы 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 нижнюю полую вену</w:t>
      </w:r>
    </w:p>
    <w:p w:rsid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21D53" w:rsidRDefault="00A33451" w:rsidP="00221D5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="00221D53" w:rsidRP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Какая группа лимфатических узлов отмечена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на рисунке зелёными стрелками?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латеральные шейные глубокие лимфоузлы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поднижнечелюстные лимфоузлы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трахеобронхиальные лимфоузлы</w:t>
      </w:r>
    </w:p>
    <w:p w:rsidR="00221D53" w:rsidRP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1D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заглоточные лимфоузлы</w:t>
      </w:r>
    </w:p>
    <w:p w:rsidR="00221D53" w:rsidRDefault="00221D53" w:rsidP="00221D53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33451" w:rsidRPr="00A33451" w:rsidRDefault="00A33451" w:rsidP="00A33451">
      <w:pPr>
        <w:spacing w:after="0" w:line="276" w:lineRule="auto"/>
        <w:ind w:left="397"/>
        <w:rPr>
          <w:rFonts w:ascii="Times New Roman" w:hAnsi="Times New Roman" w:cs="Times New Roman"/>
          <w:b/>
          <w:sz w:val="24"/>
          <w:szCs w:val="24"/>
        </w:rPr>
      </w:pPr>
      <w:r w:rsidRPr="00A33451">
        <w:rPr>
          <w:rFonts w:ascii="Times New Roman" w:hAnsi="Times New Roman" w:cs="Times New Roman"/>
          <w:b/>
          <w:sz w:val="24"/>
          <w:szCs w:val="24"/>
        </w:rPr>
        <w:t xml:space="preserve">9. Начальным звеном лимфатической системы </w:t>
      </w:r>
    </w:p>
    <w:p w:rsidR="00A33451" w:rsidRPr="00A33451" w:rsidRDefault="00A33451" w:rsidP="00A33451">
      <w:pPr>
        <w:spacing w:after="0" w:line="276" w:lineRule="auto"/>
        <w:ind w:left="397"/>
        <w:rPr>
          <w:rFonts w:ascii="Times New Roman" w:hAnsi="Times New Roman" w:cs="Times New Roman"/>
          <w:b/>
          <w:sz w:val="24"/>
          <w:szCs w:val="24"/>
        </w:rPr>
      </w:pPr>
      <w:r w:rsidRPr="00A33451">
        <w:rPr>
          <w:rFonts w:ascii="Times New Roman" w:hAnsi="Times New Roman" w:cs="Times New Roman"/>
          <w:b/>
          <w:sz w:val="24"/>
          <w:szCs w:val="24"/>
        </w:rPr>
        <w:t>являются:</w:t>
      </w:r>
    </w:p>
    <w:p w:rsidR="00A33451" w:rsidRDefault="00A33451" w:rsidP="00A33451">
      <w:pPr>
        <w:tabs>
          <w:tab w:val="left" w:pos="5220"/>
        </w:tabs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A33451">
        <w:rPr>
          <w:rFonts w:ascii="Times New Roman" w:hAnsi="Times New Roman" w:cs="Times New Roman"/>
          <w:sz w:val="24"/>
          <w:szCs w:val="24"/>
        </w:rPr>
        <w:t>стволы</w:t>
      </w:r>
      <w:r w:rsidRPr="00A33451">
        <w:rPr>
          <w:rFonts w:ascii="Times New Roman" w:hAnsi="Times New Roman" w:cs="Times New Roman"/>
          <w:sz w:val="24"/>
          <w:szCs w:val="24"/>
        </w:rPr>
        <w:tab/>
      </w:r>
    </w:p>
    <w:p w:rsidR="00A33451" w:rsidRPr="00A33451" w:rsidRDefault="00A33451" w:rsidP="00A33451">
      <w:pPr>
        <w:tabs>
          <w:tab w:val="left" w:pos="5220"/>
        </w:tabs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A33451">
        <w:rPr>
          <w:rFonts w:ascii="Times New Roman" w:hAnsi="Times New Roman" w:cs="Times New Roman"/>
          <w:sz w:val="24"/>
          <w:szCs w:val="24"/>
        </w:rPr>
        <w:t xml:space="preserve"> капилляры</w:t>
      </w:r>
    </w:p>
    <w:p w:rsidR="00A33451" w:rsidRDefault="00A33451" w:rsidP="00A33451">
      <w:pPr>
        <w:tabs>
          <w:tab w:val="left" w:pos="5220"/>
        </w:tabs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A33451">
        <w:rPr>
          <w:rFonts w:ascii="Times New Roman" w:hAnsi="Times New Roman" w:cs="Times New Roman"/>
          <w:sz w:val="24"/>
          <w:szCs w:val="24"/>
        </w:rPr>
        <w:t>сосуды</w:t>
      </w:r>
      <w:r w:rsidRPr="00A33451">
        <w:rPr>
          <w:rFonts w:ascii="Times New Roman" w:hAnsi="Times New Roman" w:cs="Times New Roman"/>
          <w:sz w:val="24"/>
          <w:szCs w:val="24"/>
        </w:rPr>
        <w:tab/>
      </w:r>
    </w:p>
    <w:p w:rsidR="00A33451" w:rsidRPr="00A33451" w:rsidRDefault="00A33451" w:rsidP="00A33451">
      <w:pPr>
        <w:tabs>
          <w:tab w:val="left" w:pos="5220"/>
        </w:tabs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A33451">
        <w:rPr>
          <w:rFonts w:ascii="Times New Roman" w:hAnsi="Times New Roman" w:cs="Times New Roman"/>
          <w:sz w:val="24"/>
          <w:szCs w:val="24"/>
        </w:rPr>
        <w:t xml:space="preserve"> протоки</w:t>
      </w:r>
    </w:p>
    <w:p w:rsidR="00A33451" w:rsidRDefault="00A33451" w:rsidP="00A33451"/>
    <w:p w:rsidR="00A33451" w:rsidRPr="00A33451" w:rsidRDefault="00A33451" w:rsidP="00A33451">
      <w:pPr>
        <w:spacing w:after="0" w:line="276" w:lineRule="auto"/>
        <w:ind w:left="397"/>
        <w:rPr>
          <w:sz w:val="24"/>
          <w:szCs w:val="24"/>
        </w:rPr>
      </w:pPr>
      <w:r w:rsidRPr="00777B1A">
        <w:rPr>
          <w:rFonts w:ascii="Times New Roman" w:hAnsi="Times New Roman" w:cs="Times New Roman"/>
          <w:b/>
          <w:sz w:val="24"/>
          <w:szCs w:val="24"/>
        </w:rPr>
        <w:t>10. Отсутствуют лимфатические капилл</w:t>
      </w:r>
      <w:r w:rsidR="00777B1A">
        <w:rPr>
          <w:rFonts w:ascii="Times New Roman" w:hAnsi="Times New Roman" w:cs="Times New Roman"/>
          <w:b/>
          <w:sz w:val="24"/>
          <w:szCs w:val="24"/>
        </w:rPr>
        <w:t>яры</w:t>
      </w:r>
      <w:r w:rsidRPr="00A33451">
        <w:rPr>
          <w:sz w:val="24"/>
          <w:szCs w:val="24"/>
        </w:rPr>
        <w:t>:</w:t>
      </w:r>
    </w:p>
    <w:p w:rsidR="00A33451" w:rsidRPr="00777B1A" w:rsidRDefault="00777B1A" w:rsidP="00777B1A">
      <w:pPr>
        <w:tabs>
          <w:tab w:val="left" w:pos="5220"/>
        </w:tabs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777B1A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777B1A">
        <w:rPr>
          <w:rFonts w:ascii="Times New Roman" w:hAnsi="Times New Roman" w:cs="Times New Roman"/>
          <w:sz w:val="24"/>
          <w:szCs w:val="24"/>
        </w:rPr>
        <w:t xml:space="preserve"> </w:t>
      </w:r>
      <w:r w:rsidR="00A33451" w:rsidRPr="00777B1A">
        <w:rPr>
          <w:rFonts w:ascii="Times New Roman" w:hAnsi="Times New Roman" w:cs="Times New Roman"/>
          <w:sz w:val="24"/>
          <w:szCs w:val="24"/>
        </w:rPr>
        <w:t>костном мозге</w:t>
      </w:r>
    </w:p>
    <w:p w:rsidR="00777B1A" w:rsidRPr="00777B1A" w:rsidRDefault="00777B1A" w:rsidP="00777B1A">
      <w:pPr>
        <w:tabs>
          <w:tab w:val="left" w:pos="5220"/>
        </w:tabs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777B1A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A33451" w:rsidRPr="00777B1A">
        <w:rPr>
          <w:rFonts w:ascii="Times New Roman" w:hAnsi="Times New Roman" w:cs="Times New Roman"/>
          <w:sz w:val="24"/>
          <w:szCs w:val="24"/>
        </w:rPr>
        <w:t>головном и спином мозге</w:t>
      </w:r>
      <w:r w:rsidR="00A33451" w:rsidRPr="00777B1A">
        <w:rPr>
          <w:rFonts w:ascii="Times New Roman" w:hAnsi="Times New Roman" w:cs="Times New Roman"/>
          <w:sz w:val="24"/>
          <w:szCs w:val="24"/>
        </w:rPr>
        <w:tab/>
      </w:r>
    </w:p>
    <w:p w:rsidR="00A33451" w:rsidRPr="00777B1A" w:rsidRDefault="00777B1A" w:rsidP="00777B1A">
      <w:pPr>
        <w:tabs>
          <w:tab w:val="left" w:pos="5220"/>
        </w:tabs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777B1A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A33451" w:rsidRPr="00777B1A">
        <w:rPr>
          <w:rFonts w:ascii="Times New Roman" w:hAnsi="Times New Roman" w:cs="Times New Roman"/>
          <w:sz w:val="24"/>
          <w:szCs w:val="24"/>
        </w:rPr>
        <w:t>глазном яблоке</w:t>
      </w:r>
    </w:p>
    <w:p w:rsidR="00A33451" w:rsidRDefault="00777B1A" w:rsidP="00777B1A">
      <w:pPr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777B1A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A33451" w:rsidRPr="00777B1A">
        <w:rPr>
          <w:rFonts w:ascii="Times New Roman" w:hAnsi="Times New Roman" w:cs="Times New Roman"/>
          <w:sz w:val="24"/>
          <w:szCs w:val="24"/>
        </w:rPr>
        <w:t>кишечнике</w:t>
      </w:r>
    </w:p>
    <w:p w:rsidR="00545709" w:rsidRDefault="00545709" w:rsidP="00777B1A">
      <w:pPr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</w:p>
    <w:p w:rsidR="00545709" w:rsidRPr="00545709" w:rsidRDefault="00545709" w:rsidP="00545709">
      <w:pPr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545709">
        <w:rPr>
          <w:rFonts w:ascii="Times New Roman" w:hAnsi="Times New Roman" w:cs="Times New Roman"/>
          <w:b/>
          <w:sz w:val="24"/>
          <w:szCs w:val="24"/>
        </w:rPr>
        <w:t>11. Грудной лимфат</w:t>
      </w:r>
      <w:r>
        <w:rPr>
          <w:rFonts w:ascii="Times New Roman" w:hAnsi="Times New Roman" w:cs="Times New Roman"/>
          <w:b/>
          <w:sz w:val="24"/>
          <w:szCs w:val="24"/>
        </w:rPr>
        <w:t>ический проток собирает лимфу</w:t>
      </w:r>
      <w:r w:rsidRPr="00545709">
        <w:rPr>
          <w:rFonts w:ascii="Times New Roman" w:hAnsi="Times New Roman" w:cs="Times New Roman"/>
          <w:sz w:val="24"/>
          <w:szCs w:val="24"/>
        </w:rPr>
        <w:t>:</w:t>
      </w:r>
    </w:p>
    <w:p w:rsidR="00545709" w:rsidRPr="00545709" w:rsidRDefault="00545709" w:rsidP="00545709">
      <w:pPr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545709">
        <w:rPr>
          <w:rFonts w:ascii="Times New Roman" w:hAnsi="Times New Roman" w:cs="Times New Roman"/>
          <w:sz w:val="24"/>
          <w:szCs w:val="24"/>
        </w:rPr>
        <w:t>1)</w:t>
      </w:r>
      <w:r w:rsidRPr="005457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545709">
        <w:rPr>
          <w:rFonts w:ascii="Times New Roman" w:hAnsi="Times New Roman" w:cs="Times New Roman"/>
          <w:sz w:val="24"/>
          <w:szCs w:val="24"/>
        </w:rPr>
        <w:t>органов и стенок таза</w:t>
      </w:r>
    </w:p>
    <w:p w:rsidR="00545709" w:rsidRPr="00545709" w:rsidRDefault="00545709" w:rsidP="00545709">
      <w:pPr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545709">
        <w:rPr>
          <w:rFonts w:ascii="Times New Roman" w:hAnsi="Times New Roman" w:cs="Times New Roman"/>
          <w:sz w:val="24"/>
          <w:szCs w:val="24"/>
        </w:rPr>
        <w:t>2)</w:t>
      </w:r>
      <w:r w:rsidRPr="00545709">
        <w:rPr>
          <w:rFonts w:ascii="Times New Roman" w:hAnsi="Times New Roman" w:cs="Times New Roman"/>
          <w:sz w:val="24"/>
          <w:szCs w:val="24"/>
        </w:rPr>
        <w:tab/>
        <w:t>правой руки</w:t>
      </w:r>
    </w:p>
    <w:p w:rsidR="00545709" w:rsidRPr="00545709" w:rsidRDefault="00545709" w:rsidP="00545709">
      <w:pPr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545709">
        <w:rPr>
          <w:rFonts w:ascii="Times New Roman" w:hAnsi="Times New Roman" w:cs="Times New Roman"/>
          <w:sz w:val="24"/>
          <w:szCs w:val="24"/>
        </w:rPr>
        <w:t>3)</w:t>
      </w:r>
      <w:r w:rsidRPr="005457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правой половины груди</w:t>
      </w:r>
    </w:p>
    <w:p w:rsidR="00545709" w:rsidRPr="00777B1A" w:rsidRDefault="00545709" w:rsidP="00545709">
      <w:pPr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545709">
        <w:rPr>
          <w:rFonts w:ascii="Times New Roman" w:hAnsi="Times New Roman" w:cs="Times New Roman"/>
          <w:sz w:val="24"/>
          <w:szCs w:val="24"/>
        </w:rPr>
        <w:t>5)</w:t>
      </w:r>
      <w:r w:rsidRPr="00545709">
        <w:rPr>
          <w:rFonts w:ascii="Times New Roman" w:hAnsi="Times New Roman" w:cs="Times New Roman"/>
          <w:sz w:val="24"/>
          <w:szCs w:val="24"/>
        </w:rPr>
        <w:tab/>
        <w:t>правой половины головы и шеи</w:t>
      </w:r>
    </w:p>
    <w:p w:rsidR="00A33451" w:rsidRDefault="00A33451" w:rsidP="00A33451"/>
    <w:p w:rsidR="00545709" w:rsidRPr="00545709" w:rsidRDefault="00F13415" w:rsidP="00545709">
      <w:pPr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545709" w:rsidRPr="0054570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45709">
        <w:rPr>
          <w:rFonts w:ascii="Times New Roman" w:hAnsi="Times New Roman" w:cs="Times New Roman"/>
          <w:b/>
          <w:sz w:val="24"/>
          <w:szCs w:val="24"/>
        </w:rPr>
        <w:t>Правый</w:t>
      </w:r>
      <w:r w:rsidR="00545709" w:rsidRPr="00545709">
        <w:rPr>
          <w:rFonts w:ascii="Times New Roman" w:hAnsi="Times New Roman" w:cs="Times New Roman"/>
          <w:b/>
          <w:sz w:val="24"/>
          <w:szCs w:val="24"/>
        </w:rPr>
        <w:t xml:space="preserve"> лимфат</w:t>
      </w:r>
      <w:r w:rsidR="00545709">
        <w:rPr>
          <w:rFonts w:ascii="Times New Roman" w:hAnsi="Times New Roman" w:cs="Times New Roman"/>
          <w:b/>
          <w:sz w:val="24"/>
          <w:szCs w:val="24"/>
        </w:rPr>
        <w:t xml:space="preserve">ический проток </w:t>
      </w:r>
      <w:r>
        <w:rPr>
          <w:rFonts w:ascii="Times New Roman" w:hAnsi="Times New Roman" w:cs="Times New Roman"/>
          <w:b/>
          <w:sz w:val="24"/>
          <w:szCs w:val="24"/>
        </w:rPr>
        <w:t xml:space="preserve">Не </w:t>
      </w:r>
      <w:r w:rsidR="00545709">
        <w:rPr>
          <w:rFonts w:ascii="Times New Roman" w:hAnsi="Times New Roman" w:cs="Times New Roman"/>
          <w:b/>
          <w:sz w:val="24"/>
          <w:szCs w:val="24"/>
        </w:rPr>
        <w:t>собирает лимфу</w:t>
      </w:r>
      <w:r w:rsidR="00545709" w:rsidRPr="00545709">
        <w:rPr>
          <w:rFonts w:ascii="Times New Roman" w:hAnsi="Times New Roman" w:cs="Times New Roman"/>
          <w:sz w:val="24"/>
          <w:szCs w:val="24"/>
        </w:rPr>
        <w:t>:</w:t>
      </w:r>
    </w:p>
    <w:p w:rsidR="00545709" w:rsidRPr="00545709" w:rsidRDefault="00545709" w:rsidP="00545709">
      <w:pPr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545709">
        <w:rPr>
          <w:rFonts w:ascii="Times New Roman" w:hAnsi="Times New Roman" w:cs="Times New Roman"/>
          <w:sz w:val="24"/>
          <w:szCs w:val="24"/>
        </w:rPr>
        <w:t>1)</w:t>
      </w:r>
      <w:r w:rsidRPr="00545709">
        <w:rPr>
          <w:rFonts w:ascii="Times New Roman" w:hAnsi="Times New Roman" w:cs="Times New Roman"/>
          <w:sz w:val="24"/>
          <w:szCs w:val="24"/>
        </w:rPr>
        <w:tab/>
      </w:r>
      <w:r w:rsidR="00F13415">
        <w:rPr>
          <w:rFonts w:ascii="Times New Roman" w:hAnsi="Times New Roman" w:cs="Times New Roman"/>
          <w:sz w:val="24"/>
          <w:szCs w:val="24"/>
        </w:rPr>
        <w:t>правой половины груди</w:t>
      </w:r>
    </w:p>
    <w:p w:rsidR="00545709" w:rsidRPr="00545709" w:rsidRDefault="00545709" w:rsidP="00545709">
      <w:pPr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545709">
        <w:rPr>
          <w:rFonts w:ascii="Times New Roman" w:hAnsi="Times New Roman" w:cs="Times New Roman"/>
          <w:sz w:val="24"/>
          <w:szCs w:val="24"/>
        </w:rPr>
        <w:t>2)</w:t>
      </w:r>
      <w:r w:rsidRPr="00545709">
        <w:rPr>
          <w:rFonts w:ascii="Times New Roman" w:hAnsi="Times New Roman" w:cs="Times New Roman"/>
          <w:sz w:val="24"/>
          <w:szCs w:val="24"/>
        </w:rPr>
        <w:tab/>
        <w:t>правой руки</w:t>
      </w:r>
    </w:p>
    <w:p w:rsidR="00545709" w:rsidRPr="00545709" w:rsidRDefault="00545709" w:rsidP="00545709">
      <w:pPr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545709">
        <w:rPr>
          <w:rFonts w:ascii="Times New Roman" w:hAnsi="Times New Roman" w:cs="Times New Roman"/>
          <w:sz w:val="24"/>
          <w:szCs w:val="24"/>
        </w:rPr>
        <w:t>3)</w:t>
      </w:r>
      <w:r w:rsidRPr="0054570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правой ноги</w:t>
      </w:r>
    </w:p>
    <w:p w:rsidR="00545709" w:rsidRPr="00777B1A" w:rsidRDefault="00545709" w:rsidP="00545709">
      <w:pPr>
        <w:spacing w:after="0" w:line="276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545709">
        <w:rPr>
          <w:rFonts w:ascii="Times New Roman" w:hAnsi="Times New Roman" w:cs="Times New Roman"/>
          <w:sz w:val="24"/>
          <w:szCs w:val="24"/>
        </w:rPr>
        <w:t>5)</w:t>
      </w:r>
      <w:r w:rsidRPr="00545709">
        <w:rPr>
          <w:rFonts w:ascii="Times New Roman" w:hAnsi="Times New Roman" w:cs="Times New Roman"/>
          <w:sz w:val="24"/>
          <w:szCs w:val="24"/>
        </w:rPr>
        <w:tab/>
        <w:t>правой половины головы и шеи</w:t>
      </w:r>
    </w:p>
    <w:p w:rsid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13415" w:rsidRDefault="00F13415" w:rsidP="00F1341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134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 6 Анатомо-физиологические особенности системы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F824DD" w:rsidRDefault="00F13415" w:rsidP="00F1341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134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органов пищеварения</w:t>
      </w:r>
    </w:p>
    <w:p w:rsidR="00F13415" w:rsidRPr="00F13415" w:rsidRDefault="00F13415" w:rsidP="00F1341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F1341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Тема 6.1. Анатомо-физиологические особенности полости рта, глотки, </w:t>
      </w:r>
    </w:p>
    <w:p w:rsidR="00F13415" w:rsidRPr="00F13415" w:rsidRDefault="00F13415" w:rsidP="00F1341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F1341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пищевода, желудка, кишечника</w:t>
      </w:r>
    </w:p>
    <w:p w:rsid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C0789" w:rsidRDefault="007C0789" w:rsidP="007C0789">
      <w:pPr>
        <w:spacing w:after="0"/>
        <w:rPr>
          <w:rFonts w:ascii="Times New Roman" w:hAnsi="Times New Roman" w:cs="Times New Roman"/>
          <w:b/>
        </w:rPr>
      </w:pPr>
    </w:p>
    <w:p w:rsidR="007C0789" w:rsidRDefault="007C0789" w:rsidP="007C0789">
      <w:pPr>
        <w:spacing w:after="0"/>
        <w:rPr>
          <w:rFonts w:ascii="Times New Roman" w:hAnsi="Times New Roman" w:cs="Times New Roman"/>
          <w:b/>
        </w:rPr>
      </w:pPr>
    </w:p>
    <w:p w:rsidR="007C0789" w:rsidRPr="00E5495D" w:rsidRDefault="00E5495D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b/>
          <w:sz w:val="24"/>
          <w:szCs w:val="24"/>
        </w:rPr>
        <w:t>1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 В образовании полости рта не участвует: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>1. твёрдое и мягкое небо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2. мышечная диафрагма и язык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3. губы и щеки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4. ротовая часть глотки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E5495D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 Преддверие рта сообщается с собственно полостью рта при сомкнутых челюстях через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>1. щель позади последних коренных зубов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2. хоаны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3. зев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4. евстахиеву трубу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E5495D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 В языке отсутствует следующая часть: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1. корень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2. основание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3. тело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4. верхушка</w:t>
      </w:r>
    </w:p>
    <w:p w:rsidR="00E5495D" w:rsidRPr="00E5495D" w:rsidRDefault="00E5495D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E5495D" w:rsidRPr="00E5495D" w:rsidRDefault="00E5495D" w:rsidP="00E5495D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E5495D">
        <w:rPr>
          <w:rFonts w:ascii="Times New Roman" w:hAnsi="Times New Roman" w:cs="Times New Roman"/>
          <w:b/>
          <w:sz w:val="24"/>
          <w:szCs w:val="24"/>
        </w:rPr>
        <w:t xml:space="preserve">. Укажите место расположения язычной миндалины. </w:t>
      </w:r>
    </w:p>
    <w:p w:rsidR="00E5495D" w:rsidRPr="00E5495D" w:rsidRDefault="00E5495D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 1. кончик языка </w:t>
      </w:r>
    </w:p>
    <w:p w:rsidR="00E5495D" w:rsidRPr="00E5495D" w:rsidRDefault="00E5495D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 2. тело языка </w:t>
      </w:r>
    </w:p>
    <w:p w:rsidR="00E5495D" w:rsidRPr="00E5495D" w:rsidRDefault="00E5495D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 3. боковая поверхность языка </w:t>
      </w:r>
    </w:p>
    <w:p w:rsidR="00E5495D" w:rsidRPr="00E5495D" w:rsidRDefault="00E5495D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 4. корень языка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E5495D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 Не является составной частью зуба: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>1. коронка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2. головка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3. шейка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4. Корень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b/>
          <w:sz w:val="24"/>
          <w:szCs w:val="24"/>
        </w:rPr>
        <w:t>6.  В твердое вещество зуба не входит:</w:t>
      </w:r>
      <w:r w:rsidRPr="00E5495D">
        <w:rPr>
          <w:rFonts w:ascii="Times New Roman" w:hAnsi="Times New Roman" w:cs="Times New Roman"/>
          <w:b/>
          <w:sz w:val="24"/>
          <w:szCs w:val="24"/>
        </w:rPr>
        <w:br/>
      </w:r>
      <w:r w:rsidRPr="00E5495D">
        <w:rPr>
          <w:rFonts w:ascii="Times New Roman" w:hAnsi="Times New Roman" w:cs="Times New Roman"/>
          <w:sz w:val="24"/>
          <w:szCs w:val="24"/>
        </w:rPr>
        <w:t>1. дентин</w:t>
      </w:r>
      <w:r w:rsidRPr="00E5495D">
        <w:rPr>
          <w:rFonts w:ascii="Times New Roman" w:hAnsi="Times New Roman" w:cs="Times New Roman"/>
          <w:sz w:val="24"/>
          <w:szCs w:val="24"/>
        </w:rPr>
        <w:br/>
        <w:t>2. эмаль</w:t>
      </w:r>
      <w:r w:rsidRPr="00E5495D">
        <w:rPr>
          <w:rFonts w:ascii="Times New Roman" w:hAnsi="Times New Roman" w:cs="Times New Roman"/>
          <w:sz w:val="24"/>
          <w:szCs w:val="24"/>
        </w:rPr>
        <w:br/>
        <w:t>3. пульпа</w:t>
      </w:r>
      <w:r w:rsidRPr="00E5495D">
        <w:rPr>
          <w:rFonts w:ascii="Times New Roman" w:hAnsi="Times New Roman" w:cs="Times New Roman"/>
          <w:sz w:val="24"/>
          <w:szCs w:val="24"/>
        </w:rPr>
        <w:br/>
        <w:t xml:space="preserve">4. цемент 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b/>
          <w:sz w:val="24"/>
          <w:szCs w:val="24"/>
        </w:rPr>
        <w:t>7.  К 18 - 25 годам у человека имеется постоянных зубов:</w:t>
      </w:r>
      <w:r w:rsidRPr="00E5495D">
        <w:rPr>
          <w:rFonts w:ascii="Times New Roman" w:hAnsi="Times New Roman" w:cs="Times New Roman"/>
          <w:b/>
          <w:sz w:val="24"/>
          <w:szCs w:val="24"/>
        </w:rPr>
        <w:br/>
      </w:r>
      <w:r w:rsidRPr="00E5495D">
        <w:rPr>
          <w:rFonts w:ascii="Times New Roman" w:hAnsi="Times New Roman" w:cs="Times New Roman"/>
          <w:sz w:val="24"/>
          <w:szCs w:val="24"/>
        </w:rPr>
        <w:t>1. 32</w:t>
      </w:r>
      <w:r w:rsidRPr="00E5495D">
        <w:rPr>
          <w:rFonts w:ascii="Times New Roman" w:hAnsi="Times New Roman" w:cs="Times New Roman"/>
          <w:sz w:val="24"/>
          <w:szCs w:val="24"/>
        </w:rPr>
        <w:br/>
        <w:t>2. 28</w:t>
      </w:r>
      <w:r w:rsidRPr="00E5495D">
        <w:rPr>
          <w:rFonts w:ascii="Times New Roman" w:hAnsi="Times New Roman" w:cs="Times New Roman"/>
          <w:sz w:val="24"/>
          <w:szCs w:val="24"/>
        </w:rPr>
        <w:br/>
        <w:t>3. 24</w:t>
      </w:r>
      <w:r w:rsidRPr="00E5495D">
        <w:rPr>
          <w:rFonts w:ascii="Times New Roman" w:hAnsi="Times New Roman" w:cs="Times New Roman"/>
          <w:sz w:val="24"/>
          <w:szCs w:val="24"/>
        </w:rPr>
        <w:br/>
        <w:t>4. 20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E5495D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b/>
          <w:sz w:val="24"/>
          <w:szCs w:val="24"/>
        </w:rPr>
        <w:t>8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 В отличие от взрослого человека у ребенка до 6-7 лет отсутствует: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>1. резцы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2. клыки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3. малые коренные зубы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4. большие коренные зубы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E5495D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b/>
          <w:sz w:val="24"/>
          <w:szCs w:val="24"/>
        </w:rPr>
        <w:t>9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 xml:space="preserve">. Выводной проток околоушной железы открывается в: 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>1. подъязычной сосочек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 xml:space="preserve">2. уздечку языка 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 xml:space="preserve">3. мягкое небо 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4. преддверие рта</w:t>
      </w:r>
    </w:p>
    <w:p w:rsidR="00E5495D" w:rsidRPr="00E5495D" w:rsidRDefault="00E5495D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E5495D" w:rsidRPr="00E5495D" w:rsidRDefault="00E5495D" w:rsidP="00E5495D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</w:t>
      </w:r>
      <w:r w:rsidRPr="00E5495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Проток поднижнечелюстной слюнной железы открывается:</w:t>
      </w:r>
    </w:p>
    <w:p w:rsidR="00E5495D" w:rsidRPr="00E5495D" w:rsidRDefault="00E5495D" w:rsidP="00E5495D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49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У корня языка.</w:t>
      </w:r>
    </w:p>
    <w:p w:rsidR="00E5495D" w:rsidRPr="00E5495D" w:rsidRDefault="00E5495D" w:rsidP="00E5495D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495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2. В области мягкого нёба.</w:t>
      </w:r>
    </w:p>
    <w:p w:rsidR="00E5495D" w:rsidRPr="00E5495D" w:rsidRDefault="00E5495D" w:rsidP="00E5495D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49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На внутренней стенке щеки в области второго верхнего большого коренного зуба.</w:t>
      </w:r>
    </w:p>
    <w:p w:rsidR="00E5495D" w:rsidRPr="00E5495D" w:rsidRDefault="00E5495D" w:rsidP="00E5495D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49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На подъязычном сосочке</w:t>
      </w:r>
    </w:p>
    <w:p w:rsidR="007C0789" w:rsidRPr="00E5495D" w:rsidRDefault="007C0789" w:rsidP="00E549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b/>
          <w:sz w:val="24"/>
          <w:szCs w:val="24"/>
        </w:rPr>
        <w:t>1</w:t>
      </w:r>
      <w:r w:rsidR="00E5495D">
        <w:rPr>
          <w:rFonts w:ascii="Times New Roman" w:hAnsi="Times New Roman" w:cs="Times New Roman"/>
          <w:b/>
          <w:sz w:val="24"/>
          <w:szCs w:val="24"/>
        </w:rPr>
        <w:t>1</w:t>
      </w:r>
      <w:r w:rsidRPr="00E5495D">
        <w:rPr>
          <w:rFonts w:ascii="Times New Roman" w:hAnsi="Times New Roman" w:cs="Times New Roman"/>
          <w:b/>
          <w:sz w:val="24"/>
          <w:szCs w:val="24"/>
        </w:rPr>
        <w:t xml:space="preserve">.  В слюне содержится пищеварительные ферменты: </w:t>
      </w:r>
      <w:r w:rsidRPr="00E5495D">
        <w:rPr>
          <w:rFonts w:ascii="Times New Roman" w:hAnsi="Times New Roman" w:cs="Times New Roman"/>
          <w:b/>
          <w:sz w:val="24"/>
          <w:szCs w:val="24"/>
        </w:rPr>
        <w:br/>
      </w:r>
      <w:r w:rsidRPr="00E5495D">
        <w:rPr>
          <w:rFonts w:ascii="Times New Roman" w:hAnsi="Times New Roman" w:cs="Times New Roman"/>
          <w:sz w:val="24"/>
          <w:szCs w:val="24"/>
        </w:rPr>
        <w:t>1. птиалин /амилаза/, мальтаза</w:t>
      </w:r>
      <w:r w:rsidRPr="00E5495D">
        <w:rPr>
          <w:rFonts w:ascii="Times New Roman" w:hAnsi="Times New Roman" w:cs="Times New Roman"/>
          <w:sz w:val="24"/>
          <w:szCs w:val="24"/>
        </w:rPr>
        <w:br/>
        <w:t>2. сахараза, лактаза</w:t>
      </w:r>
      <w:r w:rsidRPr="00E5495D">
        <w:rPr>
          <w:rFonts w:ascii="Times New Roman" w:hAnsi="Times New Roman" w:cs="Times New Roman"/>
          <w:sz w:val="24"/>
          <w:szCs w:val="24"/>
        </w:rPr>
        <w:br/>
        <w:t>3. фосфатаза, липаза</w:t>
      </w:r>
      <w:r w:rsidRPr="00E5495D">
        <w:rPr>
          <w:rFonts w:ascii="Times New Roman" w:hAnsi="Times New Roman" w:cs="Times New Roman"/>
          <w:sz w:val="24"/>
          <w:szCs w:val="24"/>
        </w:rPr>
        <w:br/>
        <w:t>4. пепсин, химозин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b/>
          <w:sz w:val="24"/>
          <w:szCs w:val="24"/>
        </w:rPr>
        <w:t>1</w:t>
      </w:r>
      <w:r w:rsidR="00E5495D">
        <w:rPr>
          <w:rFonts w:ascii="Times New Roman" w:hAnsi="Times New Roman" w:cs="Times New Roman"/>
          <w:b/>
          <w:sz w:val="24"/>
          <w:szCs w:val="24"/>
        </w:rPr>
        <w:t>2</w:t>
      </w:r>
      <w:r w:rsidRPr="00E5495D">
        <w:rPr>
          <w:rFonts w:ascii="Times New Roman" w:hAnsi="Times New Roman" w:cs="Times New Roman"/>
          <w:b/>
          <w:sz w:val="24"/>
          <w:szCs w:val="24"/>
        </w:rPr>
        <w:t>.  Фермент птиалин /амилаза/ действует гидролитически на :</w:t>
      </w:r>
      <w:r w:rsidRPr="00E5495D">
        <w:rPr>
          <w:rFonts w:ascii="Times New Roman" w:hAnsi="Times New Roman" w:cs="Times New Roman"/>
          <w:sz w:val="24"/>
          <w:szCs w:val="24"/>
        </w:rPr>
        <w:br/>
        <w:t xml:space="preserve">1. белки </w:t>
      </w:r>
      <w:r w:rsidRPr="00E5495D">
        <w:rPr>
          <w:rFonts w:ascii="Times New Roman" w:hAnsi="Times New Roman" w:cs="Times New Roman"/>
          <w:sz w:val="24"/>
          <w:szCs w:val="24"/>
        </w:rPr>
        <w:br/>
        <w:t xml:space="preserve">2. жиры </w:t>
      </w:r>
      <w:r w:rsidRPr="00E5495D">
        <w:rPr>
          <w:rFonts w:ascii="Times New Roman" w:hAnsi="Times New Roman" w:cs="Times New Roman"/>
          <w:sz w:val="24"/>
          <w:szCs w:val="24"/>
        </w:rPr>
        <w:br/>
        <w:t>3. полисахариды</w:t>
      </w:r>
      <w:r w:rsidRPr="00E5495D">
        <w:rPr>
          <w:rFonts w:ascii="Times New Roman" w:hAnsi="Times New Roman" w:cs="Times New Roman"/>
          <w:sz w:val="24"/>
          <w:szCs w:val="24"/>
        </w:rPr>
        <w:br/>
        <w:t>4. дисахариды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b/>
          <w:sz w:val="24"/>
          <w:szCs w:val="24"/>
        </w:rPr>
        <w:t>1</w:t>
      </w:r>
      <w:r w:rsidR="00E5495D">
        <w:rPr>
          <w:rFonts w:ascii="Times New Roman" w:hAnsi="Times New Roman" w:cs="Times New Roman"/>
          <w:b/>
          <w:sz w:val="24"/>
          <w:szCs w:val="24"/>
        </w:rPr>
        <w:t>3</w:t>
      </w:r>
      <w:r w:rsidRPr="00E5495D">
        <w:rPr>
          <w:rFonts w:ascii="Times New Roman" w:hAnsi="Times New Roman" w:cs="Times New Roman"/>
          <w:b/>
          <w:sz w:val="24"/>
          <w:szCs w:val="24"/>
        </w:rPr>
        <w:t>.  Слюна имеет реакцию:</w:t>
      </w:r>
      <w:r w:rsidRPr="00E5495D">
        <w:rPr>
          <w:rFonts w:ascii="Times New Roman" w:hAnsi="Times New Roman" w:cs="Times New Roman"/>
          <w:b/>
          <w:sz w:val="24"/>
          <w:szCs w:val="24"/>
        </w:rPr>
        <w:br/>
      </w:r>
      <w:r w:rsidRPr="00E5495D">
        <w:rPr>
          <w:rFonts w:ascii="Times New Roman" w:hAnsi="Times New Roman" w:cs="Times New Roman"/>
          <w:sz w:val="24"/>
          <w:szCs w:val="24"/>
        </w:rPr>
        <w:t>1. слабокислую</w:t>
      </w:r>
      <w:r w:rsidRPr="00E5495D">
        <w:rPr>
          <w:rFonts w:ascii="Times New Roman" w:hAnsi="Times New Roman" w:cs="Times New Roman"/>
          <w:sz w:val="24"/>
          <w:szCs w:val="24"/>
        </w:rPr>
        <w:br/>
        <w:t>2. слабощелочную</w:t>
      </w:r>
      <w:r w:rsidRPr="00E5495D">
        <w:rPr>
          <w:rFonts w:ascii="Times New Roman" w:hAnsi="Times New Roman" w:cs="Times New Roman"/>
          <w:sz w:val="24"/>
          <w:szCs w:val="24"/>
        </w:rPr>
        <w:br/>
        <w:t>3. нейтральную</w:t>
      </w:r>
      <w:r w:rsidRPr="00E5495D">
        <w:rPr>
          <w:rFonts w:ascii="Times New Roman" w:hAnsi="Times New Roman" w:cs="Times New Roman"/>
          <w:sz w:val="24"/>
          <w:szCs w:val="24"/>
        </w:rPr>
        <w:br/>
        <w:t>4. выраженнокислую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b/>
          <w:sz w:val="24"/>
          <w:szCs w:val="24"/>
        </w:rPr>
        <w:t>1</w:t>
      </w:r>
      <w:r w:rsidR="00E5495D">
        <w:rPr>
          <w:rFonts w:ascii="Times New Roman" w:hAnsi="Times New Roman" w:cs="Times New Roman"/>
          <w:b/>
          <w:sz w:val="24"/>
          <w:szCs w:val="24"/>
        </w:rPr>
        <w:t>4</w:t>
      </w:r>
      <w:r w:rsidRPr="00E5495D">
        <w:rPr>
          <w:rFonts w:ascii="Times New Roman" w:hAnsi="Times New Roman" w:cs="Times New Roman"/>
          <w:b/>
          <w:sz w:val="24"/>
          <w:szCs w:val="24"/>
        </w:rPr>
        <w:t>.  Глотка переходит в пищевод у взрослых на уровне позвонков:</w:t>
      </w:r>
      <w:r w:rsidRPr="00E5495D">
        <w:rPr>
          <w:rFonts w:ascii="Times New Roman" w:hAnsi="Times New Roman" w:cs="Times New Roman"/>
          <w:b/>
          <w:sz w:val="24"/>
          <w:szCs w:val="24"/>
        </w:rPr>
        <w:br/>
      </w:r>
      <w:r w:rsidRPr="00E5495D">
        <w:rPr>
          <w:rFonts w:ascii="Times New Roman" w:hAnsi="Times New Roman" w:cs="Times New Roman"/>
          <w:sz w:val="24"/>
          <w:szCs w:val="24"/>
        </w:rPr>
        <w:t>1. 4-5 шейных</w:t>
      </w:r>
      <w:r w:rsidRPr="00E5495D">
        <w:rPr>
          <w:rFonts w:ascii="Times New Roman" w:hAnsi="Times New Roman" w:cs="Times New Roman"/>
          <w:sz w:val="24"/>
          <w:szCs w:val="24"/>
        </w:rPr>
        <w:br/>
        <w:t>2. 6-7 шейных</w:t>
      </w:r>
      <w:r w:rsidRPr="00E5495D">
        <w:rPr>
          <w:rFonts w:ascii="Times New Roman" w:hAnsi="Times New Roman" w:cs="Times New Roman"/>
          <w:sz w:val="24"/>
          <w:szCs w:val="24"/>
        </w:rPr>
        <w:br/>
        <w:t>3. 1-2 грудных</w:t>
      </w:r>
      <w:r w:rsidRPr="00E5495D">
        <w:rPr>
          <w:rFonts w:ascii="Times New Roman" w:hAnsi="Times New Roman" w:cs="Times New Roman"/>
          <w:sz w:val="24"/>
          <w:szCs w:val="24"/>
        </w:rPr>
        <w:br/>
        <w:t>4. 3-4 грудных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b/>
          <w:sz w:val="24"/>
          <w:szCs w:val="24"/>
        </w:rPr>
        <w:t>1</w:t>
      </w:r>
      <w:r w:rsidR="00E5495D">
        <w:rPr>
          <w:rFonts w:ascii="Times New Roman" w:hAnsi="Times New Roman" w:cs="Times New Roman"/>
          <w:b/>
          <w:sz w:val="24"/>
          <w:szCs w:val="24"/>
        </w:rPr>
        <w:t>5</w:t>
      </w:r>
      <w:r w:rsidRPr="00E5495D">
        <w:rPr>
          <w:rFonts w:ascii="Times New Roman" w:hAnsi="Times New Roman" w:cs="Times New Roman"/>
          <w:b/>
          <w:sz w:val="24"/>
          <w:szCs w:val="24"/>
        </w:rPr>
        <w:t>. В глотке отсутствует  одна из частей:</w:t>
      </w:r>
      <w:r w:rsidRPr="00E5495D">
        <w:rPr>
          <w:rFonts w:ascii="Times New Roman" w:hAnsi="Times New Roman" w:cs="Times New Roman"/>
          <w:b/>
          <w:sz w:val="24"/>
          <w:szCs w:val="24"/>
        </w:rPr>
        <w:br/>
      </w:r>
      <w:r w:rsidRPr="00E5495D">
        <w:rPr>
          <w:rFonts w:ascii="Times New Roman" w:hAnsi="Times New Roman" w:cs="Times New Roman"/>
          <w:sz w:val="24"/>
          <w:szCs w:val="24"/>
        </w:rPr>
        <w:t xml:space="preserve">1. носовая </w:t>
      </w:r>
      <w:r w:rsidRPr="00E5495D">
        <w:rPr>
          <w:rFonts w:ascii="Times New Roman" w:hAnsi="Times New Roman" w:cs="Times New Roman"/>
          <w:sz w:val="24"/>
          <w:szCs w:val="24"/>
        </w:rPr>
        <w:br/>
        <w:t>2. ротовая</w:t>
      </w:r>
      <w:r w:rsidRPr="00E5495D">
        <w:rPr>
          <w:rFonts w:ascii="Times New Roman" w:hAnsi="Times New Roman" w:cs="Times New Roman"/>
          <w:sz w:val="24"/>
          <w:szCs w:val="24"/>
        </w:rPr>
        <w:br/>
        <w:t>3. пищеводная</w:t>
      </w:r>
      <w:r w:rsidRPr="00E5495D">
        <w:rPr>
          <w:rFonts w:ascii="Times New Roman" w:hAnsi="Times New Roman" w:cs="Times New Roman"/>
          <w:sz w:val="24"/>
          <w:szCs w:val="24"/>
        </w:rPr>
        <w:br/>
        <w:t>4.гортанная</w:t>
      </w:r>
    </w:p>
    <w:p w:rsidR="00333317" w:rsidRDefault="00333317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333317" w:rsidRPr="00333317" w:rsidRDefault="00333317" w:rsidP="0033331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16</w:t>
      </w:r>
      <w:r w:rsidRPr="0033331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Какой орган отмечен на рисунке зелёной стрелкой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?</w:t>
      </w:r>
    </w:p>
    <w:p w:rsidR="00333317" w:rsidRPr="00FD7FC5" w:rsidRDefault="00333317" w:rsidP="0033331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2F398CB1" wp14:editId="4DD72C8E">
            <wp:simplePos x="0" y="0"/>
            <wp:positionH relativeFrom="column">
              <wp:posOffset>2293620</wp:posOffset>
            </wp:positionH>
            <wp:positionV relativeFrom="paragraph">
              <wp:posOffset>61595</wp:posOffset>
            </wp:positionV>
            <wp:extent cx="1638300" cy="1973580"/>
            <wp:effectExtent l="0" t="0" r="0" b="7620"/>
            <wp:wrapTight wrapText="bothSides">
              <wp:wrapPolygon edited="0">
                <wp:start x="0" y="0"/>
                <wp:lineTo x="0" y="21475"/>
                <wp:lineTo x="21349" y="21475"/>
                <wp:lineTo x="2134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гит 3 стрелка носовая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4" b="12795"/>
                    <a:stretch/>
                  </pic:blipFill>
                  <pic:spPr bwMode="auto">
                    <a:xfrm>
                      <a:off x="0" y="0"/>
                      <a:ext cx="1638300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носовая полость</w:t>
      </w:r>
    </w:p>
    <w:p w:rsidR="00333317" w:rsidRPr="00FD7FC5" w:rsidRDefault="00333317" w:rsidP="0033331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носовая часть глотки</w:t>
      </w:r>
    </w:p>
    <w:p w:rsidR="00333317" w:rsidRPr="00FD7FC5" w:rsidRDefault="00333317" w:rsidP="0033331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ротовая  часть глотки</w:t>
      </w:r>
    </w:p>
    <w:p w:rsidR="00333317" w:rsidRPr="00FD7FC5" w:rsidRDefault="00333317" w:rsidP="0033331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гортанная часть глотки</w:t>
      </w:r>
    </w:p>
    <w:p w:rsidR="00333317" w:rsidRPr="00E5495D" w:rsidRDefault="00333317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Default="007C0789" w:rsidP="00E5495D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333317" w:rsidRDefault="00333317" w:rsidP="00E5495D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333317" w:rsidRDefault="00333317" w:rsidP="00E5495D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333317" w:rsidRDefault="00333317" w:rsidP="00E5495D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333317" w:rsidRDefault="00333317" w:rsidP="00E5495D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333317" w:rsidRPr="00E5495D" w:rsidRDefault="00333317" w:rsidP="00E5495D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333317" w:rsidRPr="00333317" w:rsidRDefault="00333317" w:rsidP="0033331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3331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17. Глотка вверху прикрепляется </w:t>
      </w:r>
    </w:p>
    <w:p w:rsidR="00333317" w:rsidRPr="00FD7FC5" w:rsidRDefault="00333317" w:rsidP="0033331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к костям черепа </w:t>
      </w:r>
    </w:p>
    <w:p w:rsidR="00333317" w:rsidRPr="00FD7FC5" w:rsidRDefault="00333317" w:rsidP="0033331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к корню языка </w:t>
      </w:r>
    </w:p>
    <w:p w:rsidR="00333317" w:rsidRPr="00FD7FC5" w:rsidRDefault="00333317" w:rsidP="0033331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3.  к хоанам </w:t>
      </w:r>
    </w:p>
    <w:p w:rsidR="00333317" w:rsidRPr="00FD7FC5" w:rsidRDefault="00333317" w:rsidP="0033331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к зеву </w:t>
      </w:r>
    </w:p>
    <w:p w:rsidR="00333317" w:rsidRDefault="00333317" w:rsidP="0033331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0789" w:rsidRPr="00E5495D" w:rsidRDefault="00333317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Пищевод не имеет сужения: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>1. у его начала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 xml:space="preserve">2. на уровне раздвоения трахеи 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3. при прохождении через диафрагму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4. ниже диафрагмы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E5495D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333317">
        <w:rPr>
          <w:rFonts w:ascii="Times New Roman" w:hAnsi="Times New Roman" w:cs="Times New Roman"/>
          <w:b/>
          <w:sz w:val="24"/>
          <w:szCs w:val="24"/>
        </w:rPr>
        <w:t>9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В пищеводе не выделяют часть: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 xml:space="preserve">1. шейную 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2. грудную  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3. брюшную 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>4. поясничную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333317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Вместимость желудка у взрослого человека составляет в среднем около: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 xml:space="preserve">1. </w:t>
      </w:r>
      <w:smartTag w:uri="urn:schemas-microsoft-com:office:smarttags" w:element="metricconverter">
        <w:smartTagPr>
          <w:attr w:name="ProductID" w:val="0,5 л"/>
        </w:smartTagPr>
        <w:r w:rsidR="007C0789" w:rsidRPr="00E5495D">
          <w:rPr>
            <w:rFonts w:ascii="Times New Roman" w:hAnsi="Times New Roman" w:cs="Times New Roman"/>
            <w:sz w:val="24"/>
            <w:szCs w:val="24"/>
          </w:rPr>
          <w:t>0,5 л</w:t>
        </w:r>
      </w:smartTag>
      <w:r w:rsidR="007C0789" w:rsidRPr="00E5495D">
        <w:rPr>
          <w:rFonts w:ascii="Times New Roman" w:hAnsi="Times New Roman" w:cs="Times New Roman"/>
          <w:sz w:val="24"/>
          <w:szCs w:val="24"/>
        </w:rPr>
        <w:t xml:space="preserve">.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2. </w:t>
      </w:r>
      <w:smartTag w:uri="urn:schemas-microsoft-com:office:smarttags" w:element="metricconverter">
        <w:smartTagPr>
          <w:attr w:name="ProductID" w:val="1 л"/>
        </w:smartTagPr>
        <w:r w:rsidRPr="00E5495D">
          <w:rPr>
            <w:rFonts w:ascii="Times New Roman" w:hAnsi="Times New Roman" w:cs="Times New Roman"/>
            <w:sz w:val="24"/>
            <w:szCs w:val="24"/>
          </w:rPr>
          <w:t>1 л</w:t>
        </w:r>
      </w:smartTag>
      <w:r w:rsidRPr="00E5495D">
        <w:rPr>
          <w:rFonts w:ascii="Times New Roman" w:hAnsi="Times New Roman" w:cs="Times New Roman"/>
          <w:sz w:val="24"/>
          <w:szCs w:val="24"/>
        </w:rPr>
        <w:t xml:space="preserve">.    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3. </w:t>
      </w:r>
      <w:smartTag w:uri="urn:schemas-microsoft-com:office:smarttags" w:element="metricconverter">
        <w:smartTagPr>
          <w:attr w:name="ProductID" w:val="3 л"/>
        </w:smartTagPr>
        <w:r w:rsidRPr="00E5495D">
          <w:rPr>
            <w:rFonts w:ascii="Times New Roman" w:hAnsi="Times New Roman" w:cs="Times New Roman"/>
            <w:sz w:val="24"/>
            <w:szCs w:val="24"/>
          </w:rPr>
          <w:t>3 л</w:t>
        </w:r>
      </w:smartTag>
      <w:r w:rsidRPr="00E5495D">
        <w:rPr>
          <w:rFonts w:ascii="Times New Roman" w:hAnsi="Times New Roman" w:cs="Times New Roman"/>
          <w:sz w:val="24"/>
          <w:szCs w:val="24"/>
        </w:rPr>
        <w:t xml:space="preserve">.             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4. </w:t>
      </w:r>
      <w:smartTag w:uri="urn:schemas-microsoft-com:office:smarttags" w:element="metricconverter">
        <w:smartTagPr>
          <w:attr w:name="ProductID" w:val="5 л"/>
        </w:smartTagPr>
        <w:r w:rsidRPr="00E5495D">
          <w:rPr>
            <w:rFonts w:ascii="Times New Roman" w:hAnsi="Times New Roman" w:cs="Times New Roman"/>
            <w:sz w:val="24"/>
            <w:szCs w:val="24"/>
          </w:rPr>
          <w:t>5 л</w:t>
        </w:r>
      </w:smartTag>
      <w:r w:rsidRPr="00E5495D">
        <w:rPr>
          <w:rFonts w:ascii="Times New Roman" w:hAnsi="Times New Roman" w:cs="Times New Roman"/>
          <w:sz w:val="24"/>
          <w:szCs w:val="24"/>
        </w:rPr>
        <w:t>.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E5495D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3317">
        <w:rPr>
          <w:rFonts w:ascii="Times New Roman" w:hAnsi="Times New Roman" w:cs="Times New Roman"/>
          <w:b/>
          <w:sz w:val="24"/>
          <w:szCs w:val="24"/>
        </w:rPr>
        <w:t>21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Суточное количество желудочного сока у взрослого человека составляет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1. 1,5-</w:t>
      </w:r>
      <w:smartTag w:uri="urn:schemas-microsoft-com:office:smarttags" w:element="metricconverter">
        <w:smartTagPr>
          <w:attr w:name="ProductID" w:val="2,0 л"/>
        </w:smartTagPr>
        <w:r w:rsidR="007C0789" w:rsidRPr="00E5495D">
          <w:rPr>
            <w:rFonts w:ascii="Times New Roman" w:hAnsi="Times New Roman" w:cs="Times New Roman"/>
            <w:sz w:val="24"/>
            <w:szCs w:val="24"/>
          </w:rPr>
          <w:t>2,0 л</w:t>
        </w:r>
      </w:smartTag>
      <w:r w:rsidR="007C0789" w:rsidRPr="00E5495D">
        <w:rPr>
          <w:rFonts w:ascii="Times New Roman" w:hAnsi="Times New Roman" w:cs="Times New Roman"/>
          <w:sz w:val="24"/>
          <w:szCs w:val="24"/>
        </w:rPr>
        <w:t xml:space="preserve">.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>2. 0,5-</w:t>
      </w:r>
      <w:smartTag w:uri="urn:schemas-microsoft-com:office:smarttags" w:element="metricconverter">
        <w:smartTagPr>
          <w:attr w:name="ProductID" w:val="1,5 л"/>
        </w:smartTagPr>
        <w:r w:rsidRPr="00E5495D">
          <w:rPr>
            <w:rFonts w:ascii="Times New Roman" w:hAnsi="Times New Roman" w:cs="Times New Roman"/>
            <w:sz w:val="24"/>
            <w:szCs w:val="24"/>
          </w:rPr>
          <w:t>1,5 л</w:t>
        </w:r>
      </w:smartTag>
      <w:r w:rsidRPr="00E5495D">
        <w:rPr>
          <w:rFonts w:ascii="Times New Roman" w:hAnsi="Times New Roman" w:cs="Times New Roman"/>
          <w:sz w:val="24"/>
          <w:szCs w:val="24"/>
        </w:rPr>
        <w:t xml:space="preserve">.      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3. до </w:t>
      </w:r>
      <w:smartTag w:uri="urn:schemas-microsoft-com:office:smarttags" w:element="metricconverter">
        <w:smartTagPr>
          <w:attr w:name="ProductID" w:val="0,5 л"/>
        </w:smartTagPr>
        <w:r w:rsidRPr="00E5495D">
          <w:rPr>
            <w:rFonts w:ascii="Times New Roman" w:hAnsi="Times New Roman" w:cs="Times New Roman"/>
            <w:sz w:val="24"/>
            <w:szCs w:val="24"/>
          </w:rPr>
          <w:t>0,5 л</w:t>
        </w:r>
      </w:smartTag>
      <w:r w:rsidRPr="00E5495D">
        <w:rPr>
          <w:rFonts w:ascii="Times New Roman" w:hAnsi="Times New Roman" w:cs="Times New Roman"/>
          <w:sz w:val="24"/>
          <w:szCs w:val="24"/>
        </w:rPr>
        <w:t xml:space="preserve">.           </w:t>
      </w:r>
    </w:p>
    <w:p w:rsidR="007C0789" w:rsidRPr="00E5495D" w:rsidRDefault="00E5495D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C0789" w:rsidRPr="00E5495D">
        <w:rPr>
          <w:rFonts w:ascii="Times New Roman" w:hAnsi="Times New Roman" w:cs="Times New Roman"/>
          <w:sz w:val="24"/>
          <w:szCs w:val="24"/>
        </w:rPr>
        <w:t>. более 2,5 л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b/>
          <w:sz w:val="24"/>
          <w:szCs w:val="24"/>
        </w:rPr>
        <w:t>2</w:t>
      </w:r>
      <w:r w:rsidR="00333317">
        <w:rPr>
          <w:rFonts w:ascii="Times New Roman" w:hAnsi="Times New Roman" w:cs="Times New Roman"/>
          <w:b/>
          <w:sz w:val="24"/>
          <w:szCs w:val="24"/>
        </w:rPr>
        <w:t>2</w:t>
      </w:r>
      <w:r w:rsidRPr="00E5495D">
        <w:rPr>
          <w:rFonts w:ascii="Times New Roman" w:hAnsi="Times New Roman" w:cs="Times New Roman"/>
          <w:b/>
          <w:sz w:val="24"/>
          <w:szCs w:val="24"/>
        </w:rPr>
        <w:t>.  Желудочный сок содержит в норме соляной кислоты в пределах:</w:t>
      </w:r>
      <w:r w:rsidRPr="00E5495D">
        <w:rPr>
          <w:rFonts w:ascii="Times New Roman" w:hAnsi="Times New Roman" w:cs="Times New Roman"/>
          <w:sz w:val="24"/>
          <w:szCs w:val="24"/>
        </w:rPr>
        <w:t xml:space="preserve"> </w:t>
      </w:r>
      <w:r w:rsidRPr="00E5495D">
        <w:rPr>
          <w:rFonts w:ascii="Times New Roman" w:hAnsi="Times New Roman" w:cs="Times New Roman"/>
          <w:sz w:val="24"/>
          <w:szCs w:val="24"/>
        </w:rPr>
        <w:br/>
        <w:t xml:space="preserve">1. 0,1-0,3 %       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2. 0,4-0,6 %      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3. 0,8- 6,0 %          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>4. 1-1,2 %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333317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 Соляную кислоту в желудке вырабатывают железистые клетки: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>1. главные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2. обкладочные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3. добавочные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4. эндокриноциты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333317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Слизь в желудке  выделяют железистые клетки: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>1.  главные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2. обкладочные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3. добавочные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4 эндокриноциты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333317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.Гормон гастрин стимулирует обильную секрецию: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 xml:space="preserve">1. слюны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2. желудочного сока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3. желчи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>4. кишечного сока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333317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 xml:space="preserve">. Ферменты пепсин и гастриксин расщепляют белки пищи до: 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>1. пептонов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2. полипептидов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3. пептидов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4. аминокислот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333317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27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 Липаза желудочного сока действует гидролитически на: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>1. молочный сахар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2. растительные жиры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3. жир молока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4. тростниковый сахар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333317" w:rsidP="00E5495D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Входной отдел желудка называется: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>1  кардиальный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>2  пилорический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>3  илеоцекальный</w:t>
      </w:r>
    </w:p>
    <w:p w:rsidR="00333317" w:rsidRDefault="007C0789" w:rsidP="00333317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>4  нет верного ответа</w:t>
      </w:r>
    </w:p>
    <w:p w:rsidR="005C2684" w:rsidRDefault="005C2684" w:rsidP="00333317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5C2684" w:rsidRPr="005C2684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C268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29. Ферменты желудочного сока действуют в среде: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</w:t>
      </w: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нейтральной                                                 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</w:t>
      </w: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>слабощелочной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</w:t>
      </w: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кислой                                                           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</w:t>
      </w: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щелочной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2684" w:rsidRPr="005C2684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C268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30. Какой орган прилежит к передней поверхности желудка? 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левая почка 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печень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поджелудочная железа  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левый надпочечник 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2684" w:rsidRPr="005C2684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C268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31.  В какую область живота проецируется пустой желудок?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 правую подрёберную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 левую подрёберную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 пупочную область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 правую подвздошно-паховую область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2684" w:rsidRPr="005C2684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C268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32. Укажите части желудка. 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тело, кардиальная часть, дно, привратниковая часть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головка, тело, хвост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дно, тело, шейка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верхушка, тело, дно, шейка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C2684" w:rsidRPr="005C2684" w:rsidRDefault="005C2684" w:rsidP="005C268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C268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33. Каким номером на рисунке отмечен пилорический отдел желудка?</w:t>
      </w:r>
    </w:p>
    <w:p w:rsidR="005C2684" w:rsidRPr="00BF0C49" w:rsidRDefault="005C2684" w:rsidP="005C268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371DBA0D" wp14:editId="0A7749F6">
            <wp:simplePos x="0" y="0"/>
            <wp:positionH relativeFrom="column">
              <wp:posOffset>891540</wp:posOffset>
            </wp:positionH>
            <wp:positionV relativeFrom="paragraph">
              <wp:posOffset>-114300</wp:posOffset>
            </wp:positionV>
            <wp:extent cx="1918970" cy="1701165"/>
            <wp:effectExtent l="0" t="0" r="5080" b="0"/>
            <wp:wrapTight wrapText="bothSides">
              <wp:wrapPolygon edited="0">
                <wp:start x="0" y="0"/>
                <wp:lineTo x="0" y="21286"/>
                <wp:lineTo x="21443" y="21286"/>
                <wp:lineTo x="21443" y="0"/>
                <wp:lineTo x="0" y="0"/>
              </wp:wrapPolygon>
            </wp:wrapTight>
            <wp:docPr id="23552" name="Рисунок 2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удок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1. 1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2. 2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3. 8</w:t>
      </w:r>
    </w:p>
    <w:p w:rsidR="005C2684" w:rsidRPr="00FD7FC5" w:rsidRDefault="005C2684" w:rsidP="005C268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4. 9</w:t>
      </w:r>
    </w:p>
    <w:p w:rsidR="005C2684" w:rsidRPr="00E5495D" w:rsidRDefault="005C2684" w:rsidP="00333317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5C2684" w:rsidRDefault="005C2684" w:rsidP="00E5495D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5C2684" w:rsidRDefault="005C2684" w:rsidP="00E5495D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5C2684" w:rsidRDefault="005C2684" w:rsidP="00E5495D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7C0789" w:rsidRPr="00E5495D" w:rsidRDefault="005C2684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34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 xml:space="preserve">.  В состав тонкого кишечника не входит: 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 xml:space="preserve">1. слепая кишка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2. ДПК  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3. тощая кишка 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 4. подвздошная кишка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333317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5C2684">
        <w:rPr>
          <w:rFonts w:ascii="Times New Roman" w:hAnsi="Times New Roman" w:cs="Times New Roman"/>
          <w:b/>
          <w:sz w:val="24"/>
          <w:szCs w:val="24"/>
        </w:rPr>
        <w:t>5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Для тонкого кишечника нехарактерно наличие: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 xml:space="preserve">1. кишечных ворсинок 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 xml:space="preserve">2. круговых складок 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3. микроворсинок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4. сальниковых отростков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333317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5C2684">
        <w:rPr>
          <w:rFonts w:ascii="Times New Roman" w:hAnsi="Times New Roman" w:cs="Times New Roman"/>
          <w:b/>
          <w:sz w:val="24"/>
          <w:szCs w:val="24"/>
        </w:rPr>
        <w:t>6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В ДПК открывается протоки , за исключением: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 xml:space="preserve">1. главного протока поджелудочной железы 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 xml:space="preserve">2. добавочного протока  поджелудочной железы 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3. общего печеночного потока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4. общего желчного протока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b/>
          <w:sz w:val="24"/>
          <w:szCs w:val="24"/>
        </w:rPr>
        <w:t>3</w:t>
      </w:r>
      <w:r w:rsidR="005C2684">
        <w:rPr>
          <w:rFonts w:ascii="Times New Roman" w:hAnsi="Times New Roman" w:cs="Times New Roman"/>
          <w:b/>
          <w:sz w:val="24"/>
          <w:szCs w:val="24"/>
        </w:rPr>
        <w:t>7</w:t>
      </w:r>
      <w:r w:rsidRPr="00E5495D">
        <w:rPr>
          <w:rFonts w:ascii="Times New Roman" w:hAnsi="Times New Roman" w:cs="Times New Roman"/>
          <w:b/>
          <w:sz w:val="24"/>
          <w:szCs w:val="24"/>
        </w:rPr>
        <w:t>.  Групповые лимфоидные узелки /пейровы бляшки/ встречаются только в слизистой оболочке кишки:</w:t>
      </w:r>
      <w:r w:rsidRPr="00E5495D">
        <w:rPr>
          <w:rFonts w:ascii="Times New Roman" w:hAnsi="Times New Roman" w:cs="Times New Roman"/>
          <w:b/>
          <w:sz w:val="24"/>
          <w:szCs w:val="24"/>
        </w:rPr>
        <w:br/>
      </w:r>
      <w:r w:rsidRPr="00E5495D">
        <w:rPr>
          <w:rFonts w:ascii="Times New Roman" w:hAnsi="Times New Roman" w:cs="Times New Roman"/>
          <w:sz w:val="24"/>
          <w:szCs w:val="24"/>
        </w:rPr>
        <w:t xml:space="preserve">1. двенадцатиперстной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2. тощей  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3. подвздошной             </w:t>
      </w:r>
    </w:p>
    <w:p w:rsidR="007C0789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>4. слепой</w:t>
      </w:r>
    </w:p>
    <w:p w:rsidR="005C2684" w:rsidRDefault="005C2684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  <w:r w:rsidRPr="005C2684">
        <w:rPr>
          <w:rFonts w:ascii="Times New Roman" w:hAnsi="Times New Roman" w:cs="Times New Roman"/>
          <w:b/>
          <w:sz w:val="24"/>
          <w:szCs w:val="24"/>
        </w:rPr>
        <w:t xml:space="preserve">38. Укажите орган, в который открываются общий жёлчный и панкреатический протоки. 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sz w:val="24"/>
          <w:szCs w:val="24"/>
        </w:rPr>
        <w:t xml:space="preserve">  1. слепая кишка 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sz w:val="24"/>
          <w:szCs w:val="24"/>
        </w:rPr>
        <w:t xml:space="preserve">  2. подвздошная кишка  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sz w:val="24"/>
          <w:szCs w:val="24"/>
        </w:rPr>
        <w:t xml:space="preserve">  3. тощая кишка 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sz w:val="24"/>
          <w:szCs w:val="24"/>
        </w:rPr>
        <w:t xml:space="preserve">  4. двенадцатиперстная кишка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  <w:r w:rsidRPr="005C2684">
        <w:rPr>
          <w:rFonts w:ascii="Times New Roman" w:hAnsi="Times New Roman" w:cs="Times New Roman"/>
          <w:b/>
          <w:sz w:val="24"/>
          <w:szCs w:val="24"/>
        </w:rPr>
        <w:t>39. Укажите отделы тонкой кишки в правильной последовательности: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sz w:val="24"/>
          <w:szCs w:val="24"/>
        </w:rPr>
        <w:t xml:space="preserve">  1. двенадцатиперстная,  слепая кишка, подвздошная кишка  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sz w:val="24"/>
          <w:szCs w:val="24"/>
        </w:rPr>
        <w:t xml:space="preserve">  2. двенадцатиперстная, тощая кишка, подвздошная кишка  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sz w:val="24"/>
          <w:szCs w:val="24"/>
        </w:rPr>
        <w:t xml:space="preserve">  3. тощая кишка, подвздошная кишка  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sz w:val="24"/>
          <w:szCs w:val="24"/>
        </w:rPr>
        <w:t xml:space="preserve">  4. двенадцатиперстная, подвздошная, тощая кишка 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b/>
          <w:sz w:val="24"/>
          <w:szCs w:val="24"/>
        </w:rPr>
        <w:t>40. Укажите протоки, открывающиеся на большом сосочке 12-ти перстной кишки</w:t>
      </w:r>
      <w:r w:rsidRPr="005C26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sz w:val="24"/>
          <w:szCs w:val="24"/>
        </w:rPr>
        <w:t xml:space="preserve">  1. общий желчный проток  и главный проток поджелудочной железы 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sz w:val="24"/>
          <w:szCs w:val="24"/>
        </w:rPr>
        <w:t xml:space="preserve">  2. общий желчный проток  и добавочный проток поджелудочной железы 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sz w:val="24"/>
          <w:szCs w:val="24"/>
        </w:rPr>
        <w:t xml:space="preserve">  3. общий печеночный проток и добавочный проток поджелудочной железы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sz w:val="24"/>
          <w:szCs w:val="24"/>
        </w:rPr>
        <w:t xml:space="preserve">  4. общий печеночный проток и главный проток поджелудочной железы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  <w:r w:rsidRPr="005C2684">
        <w:rPr>
          <w:rFonts w:ascii="Times New Roman" w:hAnsi="Times New Roman" w:cs="Times New Roman"/>
          <w:b/>
          <w:sz w:val="24"/>
          <w:szCs w:val="24"/>
        </w:rPr>
        <w:lastRenderedPageBreak/>
        <w:t>41. Наиболее эффективно всасывание веществ происходит: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sz w:val="24"/>
          <w:szCs w:val="24"/>
        </w:rPr>
        <w:t xml:space="preserve">  1.  в толстой кишке                                      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sz w:val="24"/>
          <w:szCs w:val="24"/>
        </w:rPr>
        <w:t xml:space="preserve">  2.  в ротовой полости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sz w:val="24"/>
          <w:szCs w:val="24"/>
        </w:rPr>
        <w:t xml:space="preserve">  3.  в желудке                                                             </w:t>
      </w:r>
    </w:p>
    <w:p w:rsidR="005C2684" w:rsidRPr="005C2684" w:rsidRDefault="005C2684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C2684">
        <w:rPr>
          <w:rFonts w:ascii="Times New Roman" w:hAnsi="Times New Roman" w:cs="Times New Roman"/>
          <w:sz w:val="24"/>
          <w:szCs w:val="24"/>
        </w:rPr>
        <w:t xml:space="preserve">  4.  в тонкой кишке</w:t>
      </w:r>
    </w:p>
    <w:p w:rsidR="005C2684" w:rsidRDefault="00A619D5" w:rsidP="005C2684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704607BA" wp14:editId="49A351BF">
            <wp:simplePos x="0" y="0"/>
            <wp:positionH relativeFrom="column">
              <wp:posOffset>3764280</wp:posOffset>
            </wp:positionH>
            <wp:positionV relativeFrom="paragraph">
              <wp:posOffset>30480</wp:posOffset>
            </wp:positionV>
            <wp:extent cx="168529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242" y="21411"/>
                <wp:lineTo x="21242" y="0"/>
                <wp:lineTo x="0" y="0"/>
              </wp:wrapPolygon>
            </wp:wrapTight>
            <wp:docPr id="23553" name="Рисунок 2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дочная 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684" w:rsidRDefault="005C2684" w:rsidP="005C268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C268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42. Какой орган отмечен зелёной стрелкой?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слепая кишка 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подвздошная кишка  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тощая кишка 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двенадцатиперстная кишка</w:t>
      </w:r>
    </w:p>
    <w:p w:rsidR="005C2684" w:rsidRDefault="005C2684" w:rsidP="005C268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2684" w:rsidRDefault="005C2684" w:rsidP="005C268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2684" w:rsidRDefault="005C2684" w:rsidP="005C268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2684" w:rsidRDefault="005C2684" w:rsidP="005C268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2684" w:rsidRDefault="005C2684" w:rsidP="005C268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2684" w:rsidRDefault="005C2684" w:rsidP="005C268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C2684" w:rsidRDefault="005C2684" w:rsidP="005C268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619D5" w:rsidRPr="00A619D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43</w:t>
      </w:r>
      <w:r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Укажите части толстой кишки</w:t>
      </w:r>
      <w:r w:rsidRPr="00A619D5">
        <w:rPr>
          <w:b/>
          <w:sz w:val="24"/>
          <w:szCs w:val="24"/>
        </w:rPr>
        <w:t xml:space="preserve"> </w:t>
      </w:r>
      <w:r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 правильной последовательности: 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восходящая ободочная, поперечная ободочная, нисходящая ободочная, сигмовидная, прямая</w:t>
      </w:r>
    </w:p>
    <w:p w:rsidR="00A619D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слепая,</w:t>
      </w:r>
      <w:r w:rsidRPr="00FD7FC5">
        <w:rPr>
          <w:sz w:val="24"/>
          <w:szCs w:val="24"/>
        </w:rPr>
        <w:t xml:space="preserve"> </w:t>
      </w: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нисходящая ободочная, поперечная ободочная, восходящая ободочная, сигмовидная,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>прямая</w:t>
      </w:r>
    </w:p>
    <w:p w:rsidR="00A619D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слепая, восходящая ободочная, поперечная ободочная, нисходящая ободочная, сигмовидная, 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прямая 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слепая, восходящая ободочная, поперечная ободочная, нисходящая ободочная, сигмовидная, прямая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619D5" w:rsidRPr="00A619D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44. Илеоцекальный клапан - это место перехода: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пищевода в желудок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желудка в ДПК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тонкой кишки в толстую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глотки в пищевод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619D5" w:rsidRPr="00A619D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45</w:t>
      </w:r>
      <w:r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Илеоцекальный клапан находится между: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 Пищеводом и желудком.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 Двенадцатиперстной и тощей кишкой.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 Подвздошной и толстой кишкой.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 Сигмовидной и ободочной кишкой.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619D5" w:rsidRPr="00A619D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46.  В какую область живота проецируется червеобразный отросток?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 правую подрёберную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 левую подрёберную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 пупочную область</w:t>
      </w:r>
    </w:p>
    <w:p w:rsidR="00A619D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 правую подвздошно-паховую область</w:t>
      </w:r>
    </w:p>
    <w:p w:rsidR="00A619D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619D5" w:rsidRPr="00A619D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47. Где располагаются почки, мочеточники, надпочечники, поджелудочная железа, двенадцатиперстная кишка?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 брюшной полости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2. в средостении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 забрюшинном пространстве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 брюшинной полости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619D5" w:rsidRPr="00A619D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Какова роль бифидобактерий и лактобактерий, живущих в толстой кишке?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</w:t>
      </w:r>
      <w:r w:rsidRPr="00FD7FC5">
        <w:rPr>
          <w:sz w:val="24"/>
          <w:szCs w:val="24"/>
        </w:rPr>
        <w:t xml:space="preserve"> </w:t>
      </w: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подавляют размножение патогенных микроорганизмов и синтезируют витамины группы В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синтезируют витамин </w:t>
      </w:r>
      <w:r w:rsidRPr="00FD7FC5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D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вызывают воспаление стенки кишки и брожение содержимого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превращают непрямой билирубин в прямой билирубин</w:t>
      </w:r>
    </w:p>
    <w:p w:rsidR="005C2684" w:rsidRDefault="005C2684" w:rsidP="00A619D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C2684" w:rsidRDefault="005C2684" w:rsidP="00333317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333317" w:rsidRPr="00333317" w:rsidRDefault="00333317" w:rsidP="00333317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  <w:r w:rsidRPr="00333317">
        <w:rPr>
          <w:rFonts w:ascii="Times New Roman" w:hAnsi="Times New Roman" w:cs="Times New Roman"/>
          <w:b/>
          <w:sz w:val="24"/>
          <w:szCs w:val="24"/>
        </w:rPr>
        <w:t xml:space="preserve">Тема 6.2. Анатомо-физиологические особенности  пищеварительных желёз. </w:t>
      </w:r>
    </w:p>
    <w:p w:rsidR="00333317" w:rsidRDefault="00333317" w:rsidP="00333317">
      <w:pPr>
        <w:spacing w:after="0"/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317">
        <w:rPr>
          <w:rFonts w:ascii="Times New Roman" w:hAnsi="Times New Roman" w:cs="Times New Roman"/>
          <w:b/>
          <w:sz w:val="24"/>
          <w:szCs w:val="24"/>
        </w:rPr>
        <w:t>Физиология пищеварения</w:t>
      </w:r>
    </w:p>
    <w:p w:rsidR="00A619D5" w:rsidRDefault="00A619D5" w:rsidP="00E5495D">
      <w:pPr>
        <w:spacing w:after="0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7C0789" w:rsidRPr="00E5495D" w:rsidRDefault="00A619D5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Масса печени у взрослого человека в норме составляет около: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>1. 1-</w:t>
      </w:r>
      <w:smartTag w:uri="urn:schemas-microsoft-com:office:smarttags" w:element="metricconverter">
        <w:smartTagPr>
          <w:attr w:name="ProductID" w:val="1,5 кг"/>
        </w:smartTagPr>
        <w:r w:rsidR="007C0789" w:rsidRPr="00E5495D">
          <w:rPr>
            <w:rFonts w:ascii="Times New Roman" w:hAnsi="Times New Roman" w:cs="Times New Roman"/>
            <w:sz w:val="24"/>
            <w:szCs w:val="24"/>
          </w:rPr>
          <w:t>1,5 кг</w:t>
        </w:r>
      </w:smartTag>
      <w:r w:rsidR="007C0789" w:rsidRPr="00E5495D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>2. 1,5-</w:t>
      </w:r>
      <w:smartTag w:uri="urn:schemas-microsoft-com:office:smarttags" w:element="metricconverter">
        <w:smartTagPr>
          <w:attr w:name="ProductID" w:val="2 кг"/>
        </w:smartTagPr>
        <w:r w:rsidRPr="00E5495D">
          <w:rPr>
            <w:rFonts w:ascii="Times New Roman" w:hAnsi="Times New Roman" w:cs="Times New Roman"/>
            <w:sz w:val="24"/>
            <w:szCs w:val="24"/>
          </w:rPr>
          <w:t>2 кг</w:t>
        </w:r>
      </w:smartTag>
      <w:r w:rsidRPr="00E5495D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 xml:space="preserve">3. 2- </w:t>
      </w:r>
      <w:smartTag w:uri="urn:schemas-microsoft-com:office:smarttags" w:element="metricconverter">
        <w:smartTagPr>
          <w:attr w:name="ProductID" w:val="2,5 кг"/>
        </w:smartTagPr>
        <w:r w:rsidRPr="00E5495D">
          <w:rPr>
            <w:rFonts w:ascii="Times New Roman" w:hAnsi="Times New Roman" w:cs="Times New Roman"/>
            <w:sz w:val="24"/>
            <w:szCs w:val="24"/>
          </w:rPr>
          <w:t>2,5 кг</w:t>
        </w:r>
      </w:smartTag>
      <w:r w:rsidRPr="00E5495D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>4. 2,5-3 кг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A619D5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 Из многообразных функций печени у взрослого человека нетипичной является функция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 xml:space="preserve">1. обменная 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 xml:space="preserve">2. барьерная 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3. гомеостатическая</w:t>
      </w:r>
      <w:r w:rsidR="007C0789" w:rsidRPr="00E5495D">
        <w:rPr>
          <w:rFonts w:ascii="Times New Roman" w:hAnsi="Times New Roman" w:cs="Times New Roman"/>
          <w:sz w:val="24"/>
          <w:szCs w:val="24"/>
        </w:rPr>
        <w:br/>
        <w:t>4. кроветворная</w:t>
      </w:r>
    </w:p>
    <w:p w:rsidR="007C0789" w:rsidRPr="00E5495D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</w:p>
    <w:p w:rsidR="007C0789" w:rsidRPr="00E5495D" w:rsidRDefault="00333317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t>.  Основной структурно-функциональной единицей печени является:</w:t>
      </w:r>
      <w:r w:rsidR="007C0789" w:rsidRPr="00E5495D">
        <w:rPr>
          <w:rFonts w:ascii="Times New Roman" w:hAnsi="Times New Roman" w:cs="Times New Roman"/>
          <w:b/>
          <w:sz w:val="24"/>
          <w:szCs w:val="24"/>
        </w:rPr>
        <w:br/>
      </w:r>
      <w:r w:rsidR="007C0789" w:rsidRPr="00E5495D">
        <w:rPr>
          <w:rFonts w:ascii="Times New Roman" w:hAnsi="Times New Roman" w:cs="Times New Roman"/>
          <w:sz w:val="24"/>
          <w:szCs w:val="24"/>
        </w:rPr>
        <w:t xml:space="preserve">1.  доля       </w:t>
      </w:r>
    </w:p>
    <w:p w:rsidR="00333317" w:rsidRDefault="007C0789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E5495D">
        <w:rPr>
          <w:rFonts w:ascii="Times New Roman" w:hAnsi="Times New Roman" w:cs="Times New Roman"/>
          <w:sz w:val="24"/>
          <w:szCs w:val="24"/>
        </w:rPr>
        <w:t>2.  сегмент</w:t>
      </w:r>
    </w:p>
    <w:p w:rsidR="00333317" w:rsidRDefault="00333317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ацинус</w:t>
      </w:r>
    </w:p>
    <w:p w:rsidR="007C0789" w:rsidRPr="00E5495D" w:rsidRDefault="00333317" w:rsidP="00E5495D">
      <w:pPr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долька</w:t>
      </w:r>
      <w:r w:rsidR="007C0789" w:rsidRPr="00E5495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A619D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="00FD7FC5"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Орган пищеварительной системы, где происходит концентрирование  желчи:</w:t>
      </w:r>
    </w:p>
    <w:p w:rsidR="00FD7FC5" w:rsidRPr="00FD7FC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печень                                                                                         </w:t>
      </w:r>
    </w:p>
    <w:p w:rsidR="00FD7FC5" w:rsidRPr="00FD7FC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>2.  поджелудочная железа</w:t>
      </w:r>
    </w:p>
    <w:p w:rsidR="00FD7FC5" w:rsidRPr="00FD7FC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желчный  пузырь                                                                       </w:t>
      </w:r>
    </w:p>
    <w:p w:rsidR="00FD7FC5" w:rsidRPr="00FD7FC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>4.  селезёнка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A619D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</w:t>
      </w:r>
      <w:r w:rsidR="00FD7FC5"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Общий жёлчный проток образуется при слиянии:</w:t>
      </w:r>
    </w:p>
    <w:p w:rsidR="00FD7FC5" w:rsidRPr="00FD7FC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>1.  правого и левого печеночных протоков</w:t>
      </w:r>
    </w:p>
    <w:p w:rsidR="00FD7FC5" w:rsidRPr="00FD7FC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>2.  общего печеночного и пузырного протоков</w:t>
      </w:r>
    </w:p>
    <w:p w:rsidR="00FD7FC5" w:rsidRPr="00FD7FC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междольковых протоков </w:t>
      </w:r>
    </w:p>
    <w:p w:rsidR="00FD7FC5" w:rsidRPr="00FD7FC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>4.  внутридольковых протоков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A619D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</w:t>
      </w:r>
      <w:r w:rsidR="00FD7FC5"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Островки Лангерганса расположены в:</w:t>
      </w:r>
    </w:p>
    <w:p w:rsidR="00FD7FC5" w:rsidRPr="00FD7FC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>1.   печени.</w:t>
      </w:r>
    </w:p>
    <w:p w:rsidR="00FD7FC5" w:rsidRPr="00FD7FC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>2.   стенке желудка.</w:t>
      </w:r>
    </w:p>
    <w:p w:rsidR="00FD7FC5" w:rsidRPr="00FD7FC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>3.   подвздошной кишке</w:t>
      </w:r>
    </w:p>
    <w:p w:rsidR="00FD7FC5" w:rsidRPr="00FD7FC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  поджелудочной железе 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FD7FC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</w:t>
      </w:r>
      <w:r w:rsidR="00FD7FC5"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Орган пищеварительной системы, где происходит очищение организма от токсинов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FD7FC5" w:rsidRPr="00FD7FC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печень                                                                                         </w:t>
      </w:r>
    </w:p>
    <w:p w:rsidR="00FD7FC5" w:rsidRPr="00FD7FC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>2.  поджелудочная железа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желчный  пузырь                                                                       </w:t>
      </w:r>
    </w:p>
    <w:p w:rsid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прямая кишка</w:t>
      </w:r>
    </w:p>
    <w:p w:rsidR="00A619D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619D5" w:rsidRPr="00A619D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8. Укажите анатомические образования, которые входят в ворота печени. 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печеночная артерия, воротная вена, нервы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общий печёночный проток и лимфатические сосуды</w:t>
      </w: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печёночные вены</w:t>
      </w: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A619D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нижняя полая вена, аорта</w:t>
      </w:r>
    </w:p>
    <w:p w:rsidR="00A619D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619D5" w:rsidRPr="00A619D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9.  В какую область живота проецируется </w:t>
      </w:r>
      <w:r w:rsid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большая часть печени</w:t>
      </w:r>
      <w:r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?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 правую подрёберную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 левую подрёберную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 пупочную область</w:t>
      </w:r>
    </w:p>
    <w:p w:rsidR="00A619D5" w:rsidRPr="00FD7FC5" w:rsidRDefault="00A619D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 правую подвздошно-паховую область</w:t>
      </w:r>
    </w:p>
    <w:p w:rsidR="00FD7FC5" w:rsidRPr="00FD7FC5" w:rsidRDefault="00FD7FC5" w:rsidP="00A619D5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A619D5" w:rsidRDefault="001E4D32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</w:t>
      </w:r>
      <w:r w:rsidR="00FD7FC5"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Проток поджелудочной железы впадает: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 желудок                                                                                     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 желчный пузырь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 двенадцатиперстную кишку                                                    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 печень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A619D5" w:rsidRDefault="001E4D32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11</w:t>
      </w:r>
      <w:r w:rsidR="00FD7FC5"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Какой  из пищеварительных соков эмульгирует жиры?</w:t>
      </w:r>
    </w:p>
    <w:p w:rsidR="00FD7FC5" w:rsidRPr="00FD7FC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же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лчь                                                                                              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кишечный сок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желудочный сок                                                                             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сок поджелудочной железы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D7FC5" w:rsidRPr="00A619D5" w:rsidRDefault="00A619D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FD7FC5" w:rsidRPr="00A619D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Укажите, с какими органами соприкасается поджелудочная железа. 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печень, передняя брюшная стенка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диафрагма, передняя брюшная стенка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</w:t>
      </w:r>
      <w:r w:rsidRPr="00FD7FC5">
        <w:rPr>
          <w:sz w:val="24"/>
          <w:szCs w:val="24"/>
        </w:rPr>
        <w:t xml:space="preserve"> </w:t>
      </w: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>12-ти перстная кишка, желудок, селезёнка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сигмовидная кишка, передняя брюшная стенка</w:t>
      </w:r>
    </w:p>
    <w:p w:rsidR="00FD7FC5" w:rsidRPr="00FD7FC5" w:rsidRDefault="00FD7FC5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1E4D32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1E4D32"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В чём заключается экзокринная функция поджелудочной железы?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выработка панкреатического сока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выработка глюкагона и инсулина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выработка глюкагона 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выработка инсулина</w:t>
      </w:r>
    </w:p>
    <w:p w:rsidR="00FD7FC5" w:rsidRPr="00FD7FC5" w:rsidRDefault="00FD7FC5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1E4D32" w:rsidRDefault="001E4D32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14</w:t>
      </w:r>
      <w:r w:rsidR="00FD7FC5"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Укажите, каким номером обозначен большой дуоденальный сосочек.</w:t>
      </w:r>
    </w:p>
    <w:p w:rsidR="00FD7FC5" w:rsidRPr="00FD7FC5" w:rsidRDefault="001E4D32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21C4B80E" wp14:editId="12D5AFBB">
            <wp:simplePos x="0" y="0"/>
            <wp:positionH relativeFrom="column">
              <wp:posOffset>1661160</wp:posOffset>
            </wp:positionH>
            <wp:positionV relativeFrom="paragraph">
              <wp:posOffset>73025</wp:posOffset>
            </wp:positionV>
            <wp:extent cx="224853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11" y="21370"/>
                <wp:lineTo x="21411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пк 3.jpe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1. 7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2. 8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3. 16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4. 17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Default="001E4D32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Default="001E4D32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Default="001E4D32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1E4D32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1E4D32"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</w:t>
      </w: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Укажите, на уровне</w:t>
      </w:r>
      <w:r w:rsidR="001E4D32"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</w:t>
      </w: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каких позвонков располагается поджелудочная железа. 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XII-го грудного - 1-го поясничного позвонка  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  I- III поясничных позвонков   </w:t>
      </w:r>
    </w:p>
    <w:p w:rsidR="00FD7FC5" w:rsidRPr="00FD7FC5" w:rsidRDefault="001E4D32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IV поясничного позвонка  </w:t>
      </w:r>
    </w:p>
    <w:p w:rsidR="00FD7FC5" w:rsidRPr="00FD7FC5" w:rsidRDefault="001E4D32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D7FC5"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>4.  XI  грудного позвонка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1E4D32" w:rsidRDefault="001E4D32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16</w:t>
      </w:r>
      <w:r w:rsidR="00FD7FC5"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Укажите части, которые имеет поджелудочная железа. 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тело, кардиальная часть, дно, привратниковая часть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головка, тело, хвост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дно, тело, шейка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верхушка, тело, дно, шейка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1E4D32" w:rsidRDefault="001E4D32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17</w:t>
      </w:r>
      <w:r w:rsidR="00FD7FC5"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Укажите связки печени: 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серповидная связка, круглая связка,</w:t>
      </w:r>
      <w:r w:rsidRPr="00FD7FC5">
        <w:rPr>
          <w:sz w:val="24"/>
          <w:szCs w:val="24"/>
        </w:rPr>
        <w:t xml:space="preserve"> </w:t>
      </w: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>венечная связка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широкие связки, круглые связки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желудочно-ободочная связка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желудочно-селезёночная связка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1E4D32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1E4D32"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Укажите какие протоки печени, сливаясь образуют общий печеночный проток. 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внутридольковые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правый печеночный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пузырный 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левый печеночный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1E4D32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</w:t>
      </w: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В какой сосуд впадают печеночные вены?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в воротную вену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в нижнюю полую вену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в центральную вену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в вены кишечника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1E4D32" w:rsidRDefault="001E4D32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</w:t>
      </w:r>
      <w:r w:rsidR="00FD7FC5"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Укажите ферменты, которые содержится в поджелудочном соке: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амилаза, липаза, трипсин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пепсин, химозин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амилаза, мальтаза</w:t>
      </w:r>
    </w:p>
    <w:p w:rsidR="00FD7FC5" w:rsidRPr="00FD7FC5" w:rsidRDefault="001E4D32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энтерокиназа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1E4D32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1E4D32"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Ферменты поджелудочной железы действуют в среде: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 нейтральной                                                 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2.   слабокислой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 кислой                                                           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D7FC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 щелочной</w:t>
      </w:r>
    </w:p>
    <w:p w:rsidR="00FD7FC5" w:rsidRPr="00FD7FC5" w:rsidRDefault="00FD7FC5" w:rsidP="00FD7FC5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D7FC5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1E4D32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 6.3. Обмен веществ и энергии</w:t>
      </w:r>
    </w:p>
    <w:p w:rsid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1. Метаболизм - это...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это химические и физические превращения веществ и энергии, происходящие в живом организме и обеспечивающие его жизнедеятельность.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это химические процессы, при которых простые вещества, соединяются друг с другом, образуя сложные вещества, способствуя построению и росту.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это расщепление, распад сложных веществ на простые с высвобождением энергии.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это обмен воды в организме.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2. Какой вид энергии является для организма основным?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тепловая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механическая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электрическая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химическая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3. Какая пища содержит большое количество белков? 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г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речневая каша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т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елятина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м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олоко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б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ананы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4. Какой белок отвечает за поддержание онкотического давления?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</w:t>
      </w:r>
      <w:r w:rsidR="00407408">
        <w:rPr>
          <w:rFonts w:ascii="Times New Roman" w:eastAsia="Times New Roman" w:hAnsi="Times New Roman" w:cs="Times New Roman"/>
          <w:sz w:val="24"/>
          <w:szCs w:val="24"/>
          <w:lang w:eastAsia="ar-SA"/>
        </w:rPr>
        <w:t>г</w:t>
      </w: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емоглобин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а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льбумин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м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иозин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ф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ибриноген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5. Какая пища содержит большое количество углеводов? 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с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винина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т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ворог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х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леб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р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ыба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 Какое из соединений является сложным углеводом?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ф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руктоза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г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люкоза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г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алактоза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г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ликоген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7. Какой гормон отвечает за превращение глюкозы в гликоген? 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т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ироксин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2. а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дреналин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оматотропин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и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нсулин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8. Какая пища содержит большое количество жиров? 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с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ыр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м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акароны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м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орковь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к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укурузная каша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9. Какое из соединений является сложным липидом? 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ф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осфолипид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г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лицерин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н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асыщенная жирная кислота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енасыщенная жирная кислота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10. Какую функцию выполняют жиры? 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у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частвуют в свёртывании крови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у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частвуют в терморегуляции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оддерживают онкотическое давление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оддерживают осмотическое давление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11. Как называется давление, создаваемое солями? 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о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смотическое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</w:t>
      </w:r>
      <w:r w:rsid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нкотическое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г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идростатическое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а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ртериальное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12. Какую функцию выполняет кальций в организме? 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о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твечает за рост волос и ногтей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у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частвует в свертывании крови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у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частвует в синтезе гормонов щитовидной железы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ходит в состав гемоглобина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13. Какой из витаминов является жирорастворимым?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итамин С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итамин Д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итамин В1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итамин В6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14. Где находится тепловой центр (центр терморегуляции)? 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спинном мозге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продолговатом мозге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гипоталамусе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гипофизе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15. В каком органе наиболее интенсивно образуется тепло? 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1.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головном мозге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селезёнке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печени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сердце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16. При понижении температуры внешней среды происходит ... 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р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асширение сосудов кожи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с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ужение сосудов кожи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р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асширение сосудов сердца</w:t>
      </w:r>
    </w:p>
    <w:p w:rsid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с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ужение сосудов сердца</w:t>
      </w:r>
    </w:p>
    <w:p w:rsidR="004F1B27" w:rsidRDefault="004F1B27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F1B27" w:rsidRDefault="004F1B27" w:rsidP="004F1B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24CC">
        <w:rPr>
          <w:rFonts w:ascii="Times New Roman" w:hAnsi="Times New Roman" w:cs="Times New Roman"/>
          <w:b/>
          <w:bCs/>
          <w:sz w:val="24"/>
          <w:szCs w:val="24"/>
        </w:rPr>
        <w:t>Ра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здел 7. Анатомо-физиологические </w:t>
      </w:r>
      <w:r w:rsidRPr="000A24CC">
        <w:rPr>
          <w:rFonts w:ascii="Times New Roman" w:hAnsi="Times New Roman" w:cs="Times New Roman"/>
          <w:b/>
          <w:bCs/>
          <w:sz w:val="24"/>
          <w:szCs w:val="24"/>
        </w:rPr>
        <w:t>особенности системы органов</w:t>
      </w:r>
    </w:p>
    <w:p w:rsidR="004F1B27" w:rsidRPr="001E4D32" w:rsidRDefault="004F1B27" w:rsidP="004F1B2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A24CC">
        <w:rPr>
          <w:rFonts w:ascii="Times New Roman" w:hAnsi="Times New Roman" w:cs="Times New Roman"/>
          <w:b/>
          <w:bCs/>
          <w:sz w:val="24"/>
          <w:szCs w:val="24"/>
        </w:rPr>
        <w:t>мочеобразования и мочевыделения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F1B27" w:rsidRPr="004F1B27" w:rsidRDefault="004F1B27" w:rsidP="004F1B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F1B27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 7.1.Анатомо-физиологические особенности системы органов</w:t>
      </w:r>
    </w:p>
    <w:p w:rsidR="001E4D32" w:rsidRPr="004F1B27" w:rsidRDefault="004F1B27" w:rsidP="004F1B2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F1B27">
        <w:rPr>
          <w:rFonts w:ascii="Times New Roman" w:hAnsi="Times New Roman" w:cs="Times New Roman"/>
          <w:b/>
          <w:bCs/>
          <w:sz w:val="24"/>
          <w:szCs w:val="24"/>
          <w:u w:val="single"/>
        </w:rPr>
        <w:t>мочеобразования и мочевыделения</w:t>
      </w:r>
    </w:p>
    <w:p w:rsidR="004F1B27" w:rsidRDefault="004F1B27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1. Какой из перечисленных органов не относится к мочевой системе?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Почка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Мочеточник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Семявыносящий проток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Мочеиспускательный канал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2. Как называется структурно-функциональная единица почки?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Нефрон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Нейрон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малая почечная чашка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почечная пирамида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3. На каком уровне располагаются почки?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На уровне средних грудных позвонков.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на уровне XII грудного – II поясничного позвонков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На уровне VIII грудного – I поясничного позвонков.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Справа и слева от крестца.</w:t>
      </w:r>
    </w:p>
    <w:p w:rsidR="001E4D32" w:rsidRPr="001E4D32" w:rsidRDefault="004F1B27" w:rsidP="004F1B2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525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072E9906" wp14:editId="21B12A03">
            <wp:simplePos x="0" y="0"/>
            <wp:positionH relativeFrom="column">
              <wp:posOffset>4404360</wp:posOffset>
            </wp:positionH>
            <wp:positionV relativeFrom="paragraph">
              <wp:posOffset>46990</wp:posOffset>
            </wp:positionV>
            <wp:extent cx="1676400" cy="2232660"/>
            <wp:effectExtent l="0" t="0" r="0" b="0"/>
            <wp:wrapTight wrapText="bothSides">
              <wp:wrapPolygon edited="0">
                <wp:start x="0" y="0"/>
                <wp:lineTo x="0" y="21379"/>
                <wp:lineTo x="21355" y="21379"/>
                <wp:lineTo x="21355" y="0"/>
                <wp:lineTo x="0" y="0"/>
              </wp:wrapPolygon>
            </wp:wrapTight>
            <wp:docPr id="23556" name="Рисунок 23556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4. Какой элемент строения почки отмечен номером 5?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Почечный сосочек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Малая почечная чашка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Мозговое вещество почки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Пирамида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F1B27" w:rsidRDefault="004F1B27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F1B27" w:rsidRDefault="004F1B27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F1B27" w:rsidRDefault="004F1B27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5. Какая из мышц участвует в образовании почечного ложа?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Квадратная мышца поясницы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2. Прямая мышца живота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Поперечная мышца живота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Грушевидная мышца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6. Где располагаются почки?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 предбрюшинной клетчатке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 брюшной полости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 средостении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 забрюшинном пространстве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Правая и левая почки: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 расположены на одном уровне.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 правая ниже левой.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 левая ниже правой.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 у разных людей по-разному</w:t>
      </w:r>
    </w:p>
    <w:p w:rsidR="001E4D32" w:rsidRPr="001E4D32" w:rsidRDefault="001E4D32" w:rsidP="004F1B2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8. Какая из оболочек мочеточника является внутренней? 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м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ышечная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с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ерозная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а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двентиция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с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лизистая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9. Как называется кровеносный сосуд, отмеченный на рисунке зелёной стрелкой? </w:t>
      </w:r>
      <w:r w:rsidR="004F1B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20DC1" wp14:editId="4A967716">
            <wp:extent cx="1110783" cy="22555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фрон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5" r="15266" b="8644"/>
                    <a:stretch/>
                  </pic:blipFill>
                  <pic:spPr bwMode="auto">
                    <a:xfrm>
                      <a:off x="0" y="0"/>
                      <a:ext cx="1111311" cy="225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очечная артерия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риносящая артериола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ыносящая артериола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с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осудистый клубочек</w:t>
      </w:r>
    </w:p>
    <w:p w:rsidR="001E4D32" w:rsidRPr="001E4D32" w:rsidRDefault="001E4D32" w:rsidP="004F1B2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4F1B27"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0</w:t>
      </w: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Укажите части мочевого пузыря.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тело, кардиальная часть, дно, привратниковая часть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головка, тело, хвост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дно, тело, перешеек, шейка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верхушка, тело, дно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F1B2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4F1B27"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4F1B2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Какой орган прилежит спереди к мочевому пузырю у мужчин? 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1. п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редстательная железа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т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онкая кишка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л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обковый симфиз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рямая кишка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07408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0740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407408" w:rsidRPr="0040740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Pr="0040740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Каким номером отмечен мочевой пузырь на этом рисунке? </w:t>
      </w:r>
    </w:p>
    <w:p w:rsidR="001E4D32" w:rsidRPr="001E4D32" w:rsidRDefault="00407408" w:rsidP="0040740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525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B44D0" wp14:editId="5D9BBC2C">
            <wp:extent cx="2598420" cy="3028672"/>
            <wp:effectExtent l="0" t="0" r="0" b="635"/>
            <wp:docPr id="42" name="Рисунок 4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63" cy="30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08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 номер 4  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2. номер 8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3. номер 14</w:t>
      </w:r>
    </w:p>
    <w:p w:rsidR="001E4D32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4. номер 25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0740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407408" w:rsidRPr="0040740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Pr="0040740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Назовите части мужского мочеиспускательного канала</w:t>
      </w: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воронка, ампула, перешеек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предстательная, перепончатая,  губчатая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брюшная, тазовая, внутристеночная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яичковая, канатиковая, паховая, тазовая часть.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07408" w:rsidRDefault="00407408" w:rsidP="0040740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0740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Тема 7.2. Физиология органов мочеобраз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овательной и мочевыделительной </w:t>
      </w:r>
      <w:r w:rsidRPr="0040740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системы</w:t>
      </w:r>
    </w:p>
    <w:p w:rsidR="00407408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07408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07408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0740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1E4D32" w:rsidRPr="0040740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В каком отделе нефрона происходит фильтрация?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проксимальном извитом канальце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почечном тельце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дистальном извитом канальце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петле Генле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07408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0740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1E4D32" w:rsidRPr="0040740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В каком отделе нефрона происходит реабсорбция?</w:t>
      </w:r>
    </w:p>
    <w:p w:rsidR="00407408" w:rsidRPr="001E4D32" w:rsidRDefault="00407408" w:rsidP="0040740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1. в</w:t>
      </w: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проксимальном извитом канальце</w:t>
      </w:r>
    </w:p>
    <w:p w:rsidR="00407408" w:rsidRPr="001E4D32" w:rsidRDefault="001D2FBB" w:rsidP="0040740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</w:t>
      </w:r>
      <w:r w:rsidR="00407408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почечном тельце</w:t>
      </w:r>
    </w:p>
    <w:p w:rsidR="00407408" w:rsidRPr="001E4D32" w:rsidRDefault="001D2FBB" w:rsidP="0040740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</w:t>
      </w:r>
      <w:r w:rsidR="00407408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дистальном извитом канальце</w:t>
      </w:r>
    </w:p>
    <w:p w:rsid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4. </w:t>
      </w:r>
      <w:r w:rsid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сосудистом клубочке</w:t>
      </w:r>
    </w:p>
    <w:p w:rsidR="00407408" w:rsidRPr="001E4D32" w:rsidRDefault="00407408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D2FBB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="001E4D32" w:rsidRPr="001D2FB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 называется процесс обратного всасывания в канальцах нефрона?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фильтрация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реабсорбция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секреция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синтез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D2FBB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="001E4D32" w:rsidRPr="001D2FB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Какое вещество не должно содержаться в моче? 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м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очевина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к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реатинин</w:t>
      </w:r>
    </w:p>
    <w:p w:rsidR="001E4D32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г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люкоза</w:t>
      </w:r>
    </w:p>
    <w:p w:rsid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у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робилин</w:t>
      </w:r>
    </w:p>
    <w:p w:rsidR="001D2FBB" w:rsidRPr="001E4D32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D2FBB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</w:t>
      </w:r>
      <w:r w:rsidR="001E4D32" w:rsidRPr="001D2FB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Суточное количество  конечной  мочи: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0,5 л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1,5 л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15  л</w:t>
      </w:r>
    </w:p>
    <w:p w:rsid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50  л</w:t>
      </w:r>
    </w:p>
    <w:p w:rsidR="001D2FBB" w:rsidRDefault="001D2FBB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6. Конечный продукт азотистого обмена является: 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моча; 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мочевина; 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вода; 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4.  белок.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7. Какого отдела в строении нефрона нет? 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сосудистого клубочка и капсулы; 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проксимального извитого канальца; 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 дистального канальца; 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4.  собирательных трубочек.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8. В каком отделе нефрона  реабсорбируется большое количество воды?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в проксимальных канальцах; 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в дистальных канальцах; 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в петле Генле; 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4.  в собирательных трубочках.</w:t>
      </w:r>
    </w:p>
    <w:p w:rsidR="001D2FBB" w:rsidRPr="001D2FBB" w:rsidRDefault="001D2FBB" w:rsidP="004D0C9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4D0C97" w:rsidRDefault="004D0C97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D0C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</w:t>
      </w:r>
      <w:r w:rsidR="001D2FBB" w:rsidRPr="004D0C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В отличие от плазмы крови, в первичной моче нет: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 глюкозы                                                                       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2.  белков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 солей                                                                             </w:t>
      </w:r>
    </w:p>
    <w:p w:rsid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4.  нет верного ответа.</w:t>
      </w:r>
    </w:p>
    <w:p w:rsidR="004D0C97" w:rsidRDefault="004D0C97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0C97" w:rsidRPr="004D0C97" w:rsidRDefault="004D0C97" w:rsidP="004D0C9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D0C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10. За сутки образуется первичной мочи:</w:t>
      </w:r>
    </w:p>
    <w:p w:rsidR="004D0C97" w:rsidRPr="004D0C97" w:rsidRDefault="004D0C97" w:rsidP="004D0C9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C97">
        <w:rPr>
          <w:rFonts w:ascii="Times New Roman" w:eastAsia="Times New Roman" w:hAnsi="Times New Roman" w:cs="Times New Roman"/>
          <w:sz w:val="24"/>
          <w:szCs w:val="24"/>
          <w:lang w:eastAsia="ar-SA"/>
        </w:rPr>
        <w:t>1.  1, 5 л</w:t>
      </w:r>
      <w:r w:rsidRPr="004D0C97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4D0C97" w:rsidRPr="004D0C97" w:rsidRDefault="004D0C97" w:rsidP="004D0C9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C97">
        <w:rPr>
          <w:rFonts w:ascii="Times New Roman" w:eastAsia="Times New Roman" w:hAnsi="Times New Roman" w:cs="Times New Roman"/>
          <w:sz w:val="24"/>
          <w:szCs w:val="24"/>
          <w:lang w:eastAsia="ar-SA"/>
        </w:rPr>
        <w:t>2.  150–180 мл</w:t>
      </w:r>
    </w:p>
    <w:p w:rsidR="004D0C97" w:rsidRPr="004D0C97" w:rsidRDefault="004D0C97" w:rsidP="004D0C9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C97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3.  150-170 л</w:t>
      </w:r>
    </w:p>
    <w:p w:rsidR="004D0C97" w:rsidRPr="001D2FBB" w:rsidRDefault="004D0C97" w:rsidP="004D0C9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C97">
        <w:rPr>
          <w:rFonts w:ascii="Times New Roman" w:eastAsia="Times New Roman" w:hAnsi="Times New Roman" w:cs="Times New Roman"/>
          <w:sz w:val="24"/>
          <w:szCs w:val="24"/>
          <w:lang w:eastAsia="ar-SA"/>
        </w:rPr>
        <w:t>4.  1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30-20</w:t>
      </w:r>
      <w:r w:rsidRPr="004D0C97">
        <w:rPr>
          <w:rFonts w:ascii="Times New Roman" w:eastAsia="Times New Roman" w:hAnsi="Times New Roman" w:cs="Times New Roman"/>
          <w:sz w:val="24"/>
          <w:szCs w:val="24"/>
          <w:lang w:eastAsia="ar-SA"/>
        </w:rPr>
        <w:t>0 мл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0C97" w:rsidRPr="004D0C97" w:rsidRDefault="004D0C97" w:rsidP="004D0C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0C97">
        <w:rPr>
          <w:rFonts w:ascii="Times New Roman" w:hAnsi="Times New Roman" w:cs="Times New Roman"/>
          <w:b/>
          <w:bCs/>
          <w:sz w:val="28"/>
          <w:szCs w:val="28"/>
        </w:rPr>
        <w:t>Раздел 8. Анатомо-физиологические особенности репродуктивной системы человека.</w:t>
      </w:r>
    </w:p>
    <w:p w:rsidR="004D0C97" w:rsidRPr="004D0C97" w:rsidRDefault="004D0C97" w:rsidP="004D0C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D0C97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а 8.1. Анатомия и физиология муж</w:t>
      </w:r>
      <w:r w:rsidRPr="004D0C97">
        <w:rPr>
          <w:rFonts w:ascii="Times New Roman" w:hAnsi="Times New Roman" w:cs="Times New Roman"/>
          <w:b/>
          <w:bCs/>
          <w:sz w:val="24"/>
          <w:szCs w:val="24"/>
          <w:u w:val="single"/>
        </w:rPr>
        <w:t>ской репродуктивной системы</w:t>
      </w:r>
    </w:p>
    <w:p w:rsidR="001E4D32" w:rsidRPr="001E4D32" w:rsidRDefault="001E4D32" w:rsidP="004D0C97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D0C9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D0C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1. На какие отделы подразделяются мужские половые органы?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На внутренние и наружные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На внутренние и внешние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На эндокринные и экзокринные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На половые и мочевые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D0C9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D0C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2. Какие гормоны вырабатывает яичко? </w:t>
      </w:r>
    </w:p>
    <w:p w:rsidR="001E4D32" w:rsidRPr="001E4D32" w:rsidRDefault="00A70E73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э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строгены</w:t>
      </w:r>
    </w:p>
    <w:p w:rsidR="001E4D32" w:rsidRPr="001E4D32" w:rsidRDefault="00A70E73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т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естостерон</w:t>
      </w:r>
    </w:p>
    <w:p w:rsidR="001E4D32" w:rsidRPr="001E4D32" w:rsidRDefault="00A70E73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к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ортизол</w:t>
      </w:r>
    </w:p>
    <w:p w:rsidR="001E4D32" w:rsidRPr="001E4D32" w:rsidRDefault="00A70E73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а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дреналин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D0C9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D0C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3. Какая часть органа отмечена на рисунке?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A70E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09888" wp14:editId="58D8914A">
            <wp:extent cx="1664624" cy="21945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ичко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62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семенной пузырек  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придаток яичка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семенной канатик   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бульбоуретральная железа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D0C9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D0C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4. Для какой железы семявыносящий проток является выводным протоком? </w:t>
      </w:r>
    </w:p>
    <w:p w:rsidR="001E4D32" w:rsidRPr="001E4D32" w:rsidRDefault="00A70E73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б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ульбоуретральная железа</w:t>
      </w:r>
    </w:p>
    <w:p w:rsidR="001E4D32" w:rsidRPr="001E4D32" w:rsidRDefault="00A70E73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с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еменной пузырёк</w:t>
      </w:r>
    </w:p>
    <w:p w:rsidR="001E4D32" w:rsidRPr="001E4D32" w:rsidRDefault="00A70E73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я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ичко</w:t>
      </w:r>
    </w:p>
    <w:p w:rsidR="001E4D32" w:rsidRPr="001E4D32" w:rsidRDefault="00A70E73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редстательная железа</w:t>
      </w:r>
    </w:p>
    <w:p w:rsidR="001E4D32" w:rsidRPr="001E4D32" w:rsidRDefault="001E4D32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4D0C97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D0C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5. Каким номером на рисунке отмечена средняя доля предстательной железы?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</w:t>
      </w:r>
      <w:r w:rsidR="00A70E73">
        <w:rPr>
          <w:noProof/>
          <w:lang w:eastAsia="ru-RU"/>
        </w:rPr>
        <w:drawing>
          <wp:inline distT="0" distB="0" distL="0" distR="0" wp14:anchorId="50F9A857" wp14:editId="14BBE7DA">
            <wp:extent cx="2263140" cy="2712575"/>
            <wp:effectExtent l="0" t="0" r="3810" b="0"/>
            <wp:docPr id="2031321142" name="Рисунок 44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756" cy="271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 номер 6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номер 7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номер12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номер 14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A70E73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70E7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6. Какой орган прилежит к предстательной железе сзади? </w:t>
      </w:r>
    </w:p>
    <w:p w:rsidR="001E4D32" w:rsidRPr="001E4D32" w:rsidRDefault="00A70E73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м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очевой пузырь</w:t>
      </w:r>
    </w:p>
    <w:p w:rsidR="001E4D32" w:rsidRPr="001E4D32" w:rsidRDefault="00A70E73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м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ошонка</w:t>
      </w:r>
    </w:p>
    <w:p w:rsidR="001E4D32" w:rsidRPr="001E4D32" w:rsidRDefault="00A70E73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л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обковый симфиз</w:t>
      </w:r>
    </w:p>
    <w:p w:rsidR="001E4D32" w:rsidRPr="001E4D32" w:rsidRDefault="00A70E73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рямая кишка</w:t>
      </w:r>
    </w:p>
    <w:p w:rsidR="001E4D32" w:rsidRPr="001E4D32" w:rsidRDefault="001E4D32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A70E73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70E7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7. Какую роль выполняют бульбоуретральные железы? </w:t>
      </w:r>
    </w:p>
    <w:p w:rsidR="001E4D32" w:rsidRPr="001E4D32" w:rsidRDefault="00A70E73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н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ейтрализуют кислую реакцию мочи в уретре</w:t>
      </w:r>
    </w:p>
    <w:p w:rsidR="001E4D32" w:rsidRPr="001E4D32" w:rsidRDefault="00A70E73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ырабатывают сперму</w:t>
      </w:r>
    </w:p>
    <w:p w:rsidR="001E4D32" w:rsidRPr="001E4D32" w:rsidRDefault="00A70E73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ырабатывают мужские половые гормоны</w:t>
      </w:r>
    </w:p>
    <w:p w:rsidR="001E4D32" w:rsidRPr="001E4D32" w:rsidRDefault="00A70E73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ыделяют слизь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A70E73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70E7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8. Какие железы являются эндокринными? </w:t>
      </w:r>
    </w:p>
    <w:p w:rsidR="001E4D32" w:rsidRPr="001E4D32" w:rsidRDefault="00A70E73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бульбоуретральные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железы</w:t>
      </w:r>
    </w:p>
    <w:p w:rsidR="001E4D32" w:rsidRPr="001E4D32" w:rsidRDefault="00A70E73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с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еменные пузырьки</w:t>
      </w:r>
    </w:p>
    <w:p w:rsidR="001E4D32" w:rsidRPr="001E4D32" w:rsidRDefault="00A70E73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ростата</w:t>
      </w:r>
    </w:p>
    <w:p w:rsidR="001E4D32" w:rsidRDefault="00A70E73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я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ички</w:t>
      </w:r>
    </w:p>
    <w:p w:rsidR="00A70E73" w:rsidRPr="001E4D32" w:rsidRDefault="00A70E73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A70E73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70E7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9. Что находится в паховом канале у мужчин?</w:t>
      </w:r>
    </w:p>
    <w:p w:rsidR="001E4D32" w:rsidRPr="001E4D32" w:rsidRDefault="001E4D32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семенной пузырек   </w:t>
      </w:r>
    </w:p>
    <w:p w:rsidR="001E4D32" w:rsidRPr="001E4D32" w:rsidRDefault="001E4D32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круглая связка</w:t>
      </w:r>
    </w:p>
    <w:p w:rsidR="001E4D32" w:rsidRPr="001E4D32" w:rsidRDefault="001E4D32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семенной канатик    </w:t>
      </w:r>
    </w:p>
    <w:p w:rsidR="001E4D32" w:rsidRPr="001E4D32" w:rsidRDefault="001E4D32" w:rsidP="00A70E73">
      <w:pPr>
        <w:tabs>
          <w:tab w:val="left" w:pos="284"/>
          <w:tab w:val="center" w:pos="4677"/>
          <w:tab w:val="left" w:pos="5781"/>
        </w:tabs>
        <w:spacing w:after="0" w:line="276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предстательная железа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D0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10. Сперматозоиды образуются:</w:t>
      </w: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извитых канальцах яичка</w:t>
      </w: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2.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прямых канальцах яичка</w:t>
      </w: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семенных пузырьках</w:t>
      </w:r>
    </w:p>
    <w:p w:rsid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куперовых железах</w:t>
      </w: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D0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11. Начальная часть мужского мочеиспускательного канала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губчатая</w:t>
      </w: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перепончатая</w:t>
      </w: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кавернозная</w:t>
      </w:r>
    </w:p>
    <w:p w:rsid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предстательная</w:t>
      </w: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D0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12. Произвольный сфинктер расположен в части мужского мочеиспускательного канала:</w:t>
      </w: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губчатой</w:t>
      </w: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перепончатой</w:t>
      </w: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предстательной</w:t>
      </w:r>
    </w:p>
    <w:p w:rsidR="00A70E73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кавернозной</w:t>
      </w:r>
    </w:p>
    <w:p w:rsidR="00A70E73" w:rsidRDefault="00A70E73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D0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13. В состав спермы не входит продукция:</w:t>
      </w: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семенных пузырьков</w:t>
      </w: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куперовых желез</w:t>
      </w:r>
    </w:p>
    <w:p w:rsidR="00AB3D09" w:rsidRPr="00AB3D09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предстательной железы</w:t>
      </w:r>
    </w:p>
    <w:p w:rsidR="00A70E73" w:rsidRDefault="00AB3D09" w:rsidP="00AB3D09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AB3D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надпочечников</w:t>
      </w:r>
    </w:p>
    <w:p w:rsid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506B" w:rsidRP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050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14. В состав спермы не входит продукция:</w:t>
      </w:r>
    </w:p>
    <w:p w:rsidR="0070506B" w:rsidRP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7050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семенных пузырьков</w:t>
      </w:r>
    </w:p>
    <w:p w:rsidR="0070506B" w:rsidRP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7050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куперовых желез</w:t>
      </w:r>
    </w:p>
    <w:p w:rsidR="0070506B" w:rsidRP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7050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предстательной железы</w:t>
      </w:r>
    </w:p>
    <w:p w:rsid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7050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надпочечников</w:t>
      </w:r>
    </w:p>
    <w:p w:rsid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506B" w:rsidRP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15</w:t>
      </w:r>
      <w:r w:rsidRPr="007050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Положение семенного пузырька:</w:t>
      </w:r>
    </w:p>
    <w:p w:rsidR="0070506B" w:rsidRP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7050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между мочевым пузырем и прямой кишкой</w:t>
      </w:r>
    </w:p>
    <w:p w:rsidR="0070506B" w:rsidRP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7050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под дном мочевого пузыря</w:t>
      </w:r>
    </w:p>
    <w:p w:rsidR="0070506B" w:rsidRP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7050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промежности</w:t>
      </w:r>
    </w:p>
    <w:p w:rsid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7050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паховом канале</w:t>
      </w:r>
    </w:p>
    <w:p w:rsidR="0070506B" w:rsidRP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506B" w:rsidRP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16</w:t>
      </w:r>
      <w:r w:rsidRPr="0070506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Предстательная железа находится:</w:t>
      </w:r>
    </w:p>
    <w:p w:rsidR="0070506B" w:rsidRP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7050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между мочевым пузырем и прямой кишкой</w:t>
      </w:r>
    </w:p>
    <w:p w:rsidR="0070506B" w:rsidRP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7050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под дном мочевого пузыря</w:t>
      </w:r>
    </w:p>
    <w:p w:rsidR="0070506B" w:rsidRP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7050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промежности</w:t>
      </w:r>
    </w:p>
    <w:p w:rsid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7050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паховом канале</w:t>
      </w:r>
    </w:p>
    <w:p w:rsid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506B" w:rsidRPr="0070506B" w:rsidRDefault="0070506B" w:rsidP="007050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0506B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 8.1. Анатомия и физиология женской репродуктивной системы</w:t>
      </w:r>
    </w:p>
    <w:p w:rsidR="0070506B" w:rsidRDefault="0070506B" w:rsidP="0070506B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D727D5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Полый мышечный орган грушевидной формы, расположенный в малом тазу у женщины: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1. яичники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2.матка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3. маточные трубы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4.мочевой пузырь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Нормальное положение матки: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1. наклонена назад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2.смещена в сторону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3.наклонена вперед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4.стоит вертикально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Отторжение слизистой оболочки матки, сопровождающиеся кровотечением, называется: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1. овуляция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2. овогенез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3.менструация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4.сперматогенез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Маточные трубы, яйцеводы или: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1.евстахиевы трубы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2.фаллопиевы трубы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3.боталов проток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4.слезные каналы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В яичниках образуются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1. сперматозоиды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2. яйцеклетки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3.половые гормоны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4. яйцеклетки и женские половые гормоны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Эстрадиол и прогестерон – это: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1. женские половые гормоны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2.мужские половые гормоны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3.андрогены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4.гонадотропины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Женская половая клетка называется: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1.овоцит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2.яйцеклетка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3.овогония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4.овотида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 называется рост и развитие яйцеклетки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?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1.гаметогенез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2.овуляция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3.овогенез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4.эякуляция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Где рас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положен фолликул до его разрыва?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1.в канальцах яичек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2.в корковом слое яичников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3. в мозговом веществе яичников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4, нет верного ответа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2E6A9F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0</w:t>
      </w: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На месте лопнувшего фолликула, при наступлении беременности образуется: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1.плацента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2. желтое тело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3. желтое пятно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4.новый фолликул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2E6A9F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Какой гормон вырабатывается в желтом теле: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1.эстрадиол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2.меланин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3.прогестерон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4.тестостерон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2E6A9F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Средняя оболочка матки носит название: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1. эндометрий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2. периметрий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3. миометрий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4.параметрий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13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Наружная оболочка матки носит название: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1.эндометрий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2.периметрий</w:t>
      </w:r>
    </w:p>
    <w:p w:rsidR="001D2FBB" w:rsidRPr="001D2FBB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D2FBB"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3. миометрий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4.параметрий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14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Внутренняя оболочка матки носит название: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1.эндометрий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2.периметрий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3. миометрий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4.параметрий</w:t>
      </w:r>
    </w:p>
    <w:p w:rsidR="001D2FBB" w:rsidRPr="001D2FBB" w:rsidRDefault="001D2FBB" w:rsidP="002E6A9F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15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Функции маточных труб: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1.место оплодотворения яйцеклетки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2.проведение яйцеклетки в полость матки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3.захват яйцеклетки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4.все верно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1D2FBB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16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Слизистая оболочка маточных труб представлена</w:t>
      </w:r>
      <w:r w:rsidR="001D2FBB"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1. мерцательным эпителием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2. цилиндрическим эпителием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3.железистым эпителием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4.кубическим эпителием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17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Гормоны, выделяемые, яичниками: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1. эстрогены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2.андрогены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3.фолликулостимулирующий</w:t>
      </w:r>
    </w:p>
    <w:p w:rsidR="001D2FBB" w:rsidRPr="001D2FBB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D2FBB"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4. лютеинизирующий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18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Функция эстрогенов: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1.развитие вторичных женских половых признаков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2.рост матки при беременности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3.усиление роста слизистой матки в первую половину менструального цикла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4.способствует имплантации и развитию плода в матке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19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Система жизнеобеспечения для развивающегося эмбриона – это: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1.молочные железы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2.плацента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3.плодные оболочки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4. стенка матки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2E6A9F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0</w:t>
      </w: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Внедрение оплодотворенной яйцеклетки в разросшийся эндометрий называется: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1.секреция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2.овуляция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3.имплантация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4. эпителизация</w:t>
      </w:r>
    </w:p>
    <w:p w:rsidR="001D2FBB" w:rsidRPr="001D2FBB" w:rsidRDefault="001D2FBB" w:rsidP="002E6A9F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2E6A9F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21</w:t>
      </w:r>
      <w:r w:rsidR="001D2FBB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Угасание функции яичников, прекращение овуляции и менструации называется: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1.лактация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2. овогенез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>3.климакс (менопауза)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4.стимуляция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D2FBB" w:rsidRPr="002E6A9F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2E6A9F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Гормон желтого тела – прогестерон – способствует: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прекращению беременности      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2.созреванию фолликула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3.развитию яйцеклетки                  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4.сохранению беременности, росту молочных желез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2FBB" w:rsidRPr="002E6A9F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2</w:t>
      </w:r>
      <w:r w:rsidR="002E6A9F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Пространство между малыми половыми губами называется</w:t>
      </w:r>
      <w:r w:rsid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1.половая щель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2.мочеполовая диафрагма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3.преддверие влагалища</w:t>
      </w:r>
    </w:p>
    <w:p w:rsidR="001D2FBB" w:rsidRPr="001D2FBB" w:rsidRDefault="001D2FBB" w:rsidP="001D2FB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2F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4.промежность</w:t>
      </w:r>
    </w:p>
    <w:p w:rsidR="001E4D32" w:rsidRPr="001E4D32" w:rsidRDefault="001E4D32" w:rsidP="002E6A9F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2E6A9F" w:rsidRDefault="002E6A9F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24</w:t>
      </w:r>
      <w:r w:rsidR="001E4D32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</w:t>
      </w:r>
      <w:r w:rsidR="001E4D32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внутренним </w:t>
      </w: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женским </w:t>
      </w:r>
      <w:r w:rsidR="001E4D32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половым органам</w:t>
      </w: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относят:</w:t>
      </w:r>
      <w:r w:rsidR="001E4D32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большие половые губы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клитор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влагалище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большая железа преддверия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2E6A9F" w:rsidRDefault="002E6A9F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25</w:t>
      </w:r>
      <w:r w:rsidR="001E4D32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Какая из связок матки отмечена на рисунке красными точками?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E6A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FD172" wp14:editId="12E2F1E9">
            <wp:extent cx="2804617" cy="1821180"/>
            <wp:effectExtent l="0" t="0" r="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ка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24" cy="182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D32" w:rsidRPr="001E4D32" w:rsidRDefault="002E6A9F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к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руглая связка матки</w:t>
      </w:r>
    </w:p>
    <w:p w:rsidR="001E4D32" w:rsidRPr="001E4D32" w:rsidRDefault="002E6A9F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ш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ирокая связка матки</w:t>
      </w:r>
    </w:p>
    <w:p w:rsidR="001E4D32" w:rsidRPr="001E4D32" w:rsidRDefault="002E6A9F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вязка, подвешивающая яичник</w:t>
      </w:r>
    </w:p>
    <w:p w:rsidR="001E4D32" w:rsidRPr="001E4D32" w:rsidRDefault="002E6A9F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с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ерповидная связка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2E6A9F" w:rsidRDefault="002E6A9F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26</w:t>
      </w:r>
      <w:r w:rsidR="001E4D32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В строении матки различают части: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тело, кардиальная часть, дно, привратниковая часть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головка, тело, хвост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дно, тело, шейка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верхушка, тело, дно</w:t>
      </w:r>
    </w:p>
    <w:p w:rsidR="001E4D32" w:rsidRPr="001E4D32" w:rsidRDefault="001E4D32" w:rsidP="002E6A9F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2E6A9F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1E4D32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 Зародыш человека в норме развивается в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 матке.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 маточной трубе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 шейке матки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 брюшной полости</w:t>
      </w:r>
    </w:p>
    <w:p w:rsidR="001E4D32" w:rsidRPr="001E4D32" w:rsidRDefault="001E4D32" w:rsidP="002E6A9F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2E6A9F" w:rsidRDefault="002E6A9F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28</w:t>
      </w:r>
      <w:r w:rsidR="001E4D32" w:rsidRPr="002E6A9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Какой орган находится позади влагалища? </w:t>
      </w:r>
    </w:p>
    <w:p w:rsidR="001E4D32" w:rsidRPr="001E4D32" w:rsidRDefault="002E6A9F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м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атка</w:t>
      </w:r>
    </w:p>
    <w:p w:rsidR="001E4D32" w:rsidRPr="001E4D32" w:rsidRDefault="002E6A9F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м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очевой пузырь</w:t>
      </w:r>
    </w:p>
    <w:p w:rsidR="001E4D32" w:rsidRPr="001E4D32" w:rsidRDefault="002E6A9F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м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очеиспускательный канал</w:t>
      </w:r>
    </w:p>
    <w:p w:rsidR="001E4D32" w:rsidRPr="001E4D32" w:rsidRDefault="00F23D54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B77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231641A8" wp14:editId="27E17DE2">
            <wp:simplePos x="0" y="0"/>
            <wp:positionH relativeFrom="column">
              <wp:posOffset>2857500</wp:posOffset>
            </wp:positionH>
            <wp:positionV relativeFrom="paragraph">
              <wp:posOffset>48260</wp:posOffset>
            </wp:positionV>
            <wp:extent cx="2543175" cy="2773680"/>
            <wp:effectExtent l="0" t="0" r="9525" b="7620"/>
            <wp:wrapTight wrapText="bothSides">
              <wp:wrapPolygon edited="0">
                <wp:start x="0" y="0"/>
                <wp:lineTo x="0" y="21511"/>
                <wp:lineTo x="21519" y="21511"/>
                <wp:lineTo x="21519" y="0"/>
                <wp:lineTo x="0" y="0"/>
              </wp:wrapPolygon>
            </wp:wrapTight>
            <wp:docPr id="47" name="Рисунок 47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A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рямая кишка</w:t>
      </w:r>
    </w:p>
    <w:p w:rsidR="00F23D54" w:rsidRDefault="00F23D54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23D54" w:rsidRDefault="00F23D54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29</w:t>
      </w:r>
      <w:r w:rsidR="001E4D32"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Под каким номером на рисунке </w:t>
      </w:r>
    </w:p>
    <w:p w:rsidR="001E4D32" w:rsidRPr="00F23D54" w:rsidRDefault="001E4D32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отмечено влагалище?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номер 10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номер 16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номер 17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номер 19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F23D54" w:rsidRDefault="00F23D54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30</w:t>
      </w:r>
      <w:r w:rsidR="001E4D32"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Каким номером отмечена шейка матки?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23D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D484E" wp14:editId="10EBA1C5">
            <wp:extent cx="3027449" cy="1874520"/>
            <wp:effectExtent l="0" t="0" r="190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53" cy="187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номер 1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номер 14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номер 15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номер 16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23D54" w:rsidRPr="00F23D54" w:rsidRDefault="00F23D54" w:rsidP="00F23D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3D54">
        <w:rPr>
          <w:rFonts w:ascii="Times New Roman" w:hAnsi="Times New Roman" w:cs="Times New Roman"/>
          <w:b/>
          <w:bCs/>
          <w:sz w:val="28"/>
          <w:szCs w:val="28"/>
        </w:rPr>
        <w:t>Раздел 9. Внутренняя среда организма. Кровь.</w:t>
      </w:r>
    </w:p>
    <w:p w:rsidR="00F23D54" w:rsidRDefault="00F23D54" w:rsidP="00F23D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23D54" w:rsidRPr="00F23D54" w:rsidRDefault="00F23D54" w:rsidP="00F23D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3D54">
        <w:rPr>
          <w:rFonts w:ascii="Times New Roman" w:hAnsi="Times New Roman" w:cs="Times New Roman"/>
          <w:b/>
          <w:sz w:val="24"/>
          <w:szCs w:val="24"/>
          <w:u w:val="single"/>
        </w:rPr>
        <w:t>Тема 9.1. Гомеостаз. Состав, свойства, функции крови.</w:t>
      </w:r>
    </w:p>
    <w:p w:rsidR="00F23D54" w:rsidRDefault="00F23D54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F23D54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 Реакция крови в норме: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слабокислая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слабощелочная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нейтральная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очень кислая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F23D54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Эритроциты у взрослых образуются: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в красном костном мозге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в печени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в селезёнке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в лимфатических узлах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F23D54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 К свойствам лейкоцитов относится: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выработка антител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выработка ферментов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выработка антигенов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выработка антитоксинов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Одной из главных функций гемоглобина является</w:t>
      </w: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ферментативная</w:t>
      </w:r>
    </w:p>
    <w:p w:rsidR="001E4D32" w:rsidRPr="001E4D32" w:rsidRDefault="00F23D54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транспорт кислорода</w:t>
      </w:r>
    </w:p>
    <w:p w:rsidR="001E4D32" w:rsidRPr="001E4D32" w:rsidRDefault="00F23D54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участие в свёртывании крови</w:t>
      </w:r>
    </w:p>
    <w:p w:rsidR="001E4D32" w:rsidRPr="001E4D32" w:rsidRDefault="00F23D54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</w:t>
      </w:r>
      <w:r w:rsidR="001E4D32"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>иммунная защита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F23D54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 Основная функция тромбоцитов - это: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 ферментативная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 транспорт кислорода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 участие в свёртывании крови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 иммунная защита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F23D54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 Если из крови удалить форменные элементы, то останется</w:t>
      </w:r>
      <w:r w:rsid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сыворотка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вода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лимфа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плазма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F23D54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Основная функция лейкоцитов - это: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 ферментативная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 транспорт кислорода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 участие в свёртывании крови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 иммунная защита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F23D54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8. Какие клетки способны к амёбовидному передвижению за пределами сосудистого русла?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эритроциты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лейкоциты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тромбоциты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эндотелиальные клетки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F23D54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9. Какие клетки крови относится к зернистым лейкоцитам (гранулоцитам)?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эритроциты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тромбоциты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лимфоциты, моноциты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базофилы, эозинофилы, нейтрофилы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F23D54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10. Какие клетки крови относится к незернистым лейкоцитам (агранулоцитам)?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эритроциты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тромбоциты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лимфоциты, моноциты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базофилы, эозинофилы, нейтрофилы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F23D54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11. В основе иммунитета лежит способность клеток крови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образовывать тромб при ранениях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участвовать в выработке антител и фагоцитозе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осуществлять пластический обмен веществ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осуществлять энергетический обмен веществ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F23D54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12. Сущность свертывания крови заключается в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склеивании эритроцитов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превращении фибриногена в фибрин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превращении В-лимфоцитов в плазматические клетки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4.  склеивании лейкоцитов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F23D54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13. Что из перечисленного является плазменными факторами свёртывания?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фибриноген, протромбин, кальций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гепарин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фибринолизин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гемоглобин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F23D54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14. Что из перечисленного является антикоагулянтами?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фибриноген, протромбин, кальций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гепарин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фибринолизин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гемоглобин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E4D32" w:rsidRPr="00F23D54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15. Что из перечисленного способно растворять фибрин и тромбы?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фибриноген, протромбин, кальций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гепарин</w:t>
      </w:r>
    </w:p>
    <w:p w:rsidR="001E4D32" w:rsidRP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фибринолизин</w:t>
      </w:r>
    </w:p>
    <w:p w:rsidR="001E4D32" w:rsidRDefault="001E4D32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E4D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гемоглобин</w:t>
      </w:r>
    </w:p>
    <w:p w:rsidR="00F23D54" w:rsidRDefault="00F23D54" w:rsidP="001E4D32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23D54" w:rsidRPr="00F23D54" w:rsidRDefault="00F23D54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16. Количество эритроцитов в 1 мм3 (мкл) крови у мужчин составляет:</w:t>
      </w:r>
    </w:p>
    <w:p w:rsidR="00F23D54" w:rsidRP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2 - 3 млн</w:t>
      </w:r>
    </w:p>
    <w:p w:rsidR="00F23D54" w:rsidRP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3 - 4 млн</w:t>
      </w:r>
    </w:p>
    <w:p w:rsidR="00F23D54" w:rsidRP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4,5 – 5,0 млн</w:t>
      </w:r>
    </w:p>
    <w:p w:rsid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4,5 - 5,5 млн</w:t>
      </w:r>
    </w:p>
    <w:p w:rsidR="00F23D54" w:rsidRDefault="00F23D54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23D54" w:rsidRPr="00F23D54" w:rsidRDefault="00F23D54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17. Количество эритроцитов в 1 мм3 (мкл) крови у женщин составляет:</w:t>
      </w:r>
    </w:p>
    <w:p w:rsidR="00F23D54" w:rsidRP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2,7-3,7 млн</w:t>
      </w:r>
    </w:p>
    <w:p w:rsidR="00F23D54" w:rsidRP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4,0 - 4,5 млн</w:t>
      </w:r>
    </w:p>
    <w:p w:rsidR="00F23D54" w:rsidRP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4,7-5,0 млн</w:t>
      </w:r>
    </w:p>
    <w:p w:rsid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5,7-6,7 млн</w:t>
      </w:r>
    </w:p>
    <w:p w:rsidR="00F23D54" w:rsidRDefault="00F23D54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23D54" w:rsidRPr="00F23D54" w:rsidRDefault="00F23D54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18. В 1 л крови у мужчин в норме содержится гемоглобина в среднем:</w:t>
      </w:r>
    </w:p>
    <w:p w:rsidR="00F23D54" w:rsidRP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100-130 г</w:t>
      </w:r>
    </w:p>
    <w:p w:rsidR="00F23D54" w:rsidRP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140-155 г</w:t>
      </w:r>
    </w:p>
    <w:p w:rsidR="00F23D54" w:rsidRP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160-190 г</w:t>
      </w:r>
    </w:p>
    <w:p w:rsid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130- 160 г</w:t>
      </w:r>
    </w:p>
    <w:p w:rsidR="00F23D54" w:rsidRPr="00F23D54" w:rsidRDefault="00F23D54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23D54" w:rsidRPr="00F23D54" w:rsidRDefault="00F23D54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19. В 1л  крови у женщин в норме содержится гемоглобина в среднем:</w:t>
      </w:r>
    </w:p>
    <w:p w:rsidR="00F23D54" w:rsidRP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100-120 г</w:t>
      </w:r>
    </w:p>
    <w:p w:rsidR="00F23D54" w:rsidRP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120-140 г</w:t>
      </w:r>
    </w:p>
    <w:p w:rsidR="00F23D54" w:rsidRP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140-150 г</w:t>
      </w:r>
    </w:p>
    <w:p w:rsid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160-180 г</w:t>
      </w:r>
    </w:p>
    <w:p w:rsidR="00F23D54" w:rsidRPr="00F23D54" w:rsidRDefault="00F23D54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23D54" w:rsidRPr="00F23D54" w:rsidRDefault="00F23D54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23D5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20. Число лейкоцитов в 1 мм3 (мкл) крови у человека в норме должно быть в диапазоне:</w:t>
      </w:r>
    </w:p>
    <w:p w:rsidR="00F23D54" w:rsidRP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3-8 тыс.</w:t>
      </w:r>
    </w:p>
    <w:p w:rsidR="00F23D54" w:rsidRP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4-9 тыс.</w:t>
      </w:r>
    </w:p>
    <w:p w:rsidR="00F23D54" w:rsidRPr="00F23D54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3.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5-10 тыс.</w:t>
      </w:r>
    </w:p>
    <w:p w:rsidR="00F23D54" w:rsidRPr="001E4D32" w:rsidRDefault="00055E48" w:rsidP="00F23D5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="00F23D54" w:rsidRPr="00F23D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6-11 тыс.</w:t>
      </w:r>
    </w:p>
    <w:p w:rsidR="001E4D32" w:rsidRDefault="001E4D32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5E4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21. Количество тромбоцитов в 1 мм3 (мкл) крови у человека в норме составляет: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180- 360 тыс.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260-320 тыс.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280-420 тыс.</w:t>
      </w:r>
    </w:p>
    <w:p w:rsidR="00F824DD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380-520 тыс.</w:t>
      </w:r>
    </w:p>
    <w:p w:rsid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b/>
        </w:rPr>
      </w:pPr>
      <w:r w:rsidRPr="00055E4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22.</w:t>
      </w:r>
      <w:r w:rsidRPr="00055E48">
        <w:rPr>
          <w:b/>
        </w:rPr>
        <w:t xml:space="preserve"> </w:t>
      </w:r>
      <w:r w:rsidRPr="00055E4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СОЭ в норме у мужчин составляет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0-1 мм/ч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1-10 мм/ч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2-15 мм/ч</w:t>
      </w:r>
    </w:p>
    <w:p w:rsid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20-30 мм/ч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5E4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</w:t>
      </w:r>
      <w:r w:rsidRPr="00055E4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СОЭ в норме у женщин составляет: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2-15 мм/ч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1-10 мм/ч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10-25 мм/ч</w:t>
      </w:r>
    </w:p>
    <w:p w:rsid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15-30 мм/ч</w:t>
      </w:r>
    </w:p>
    <w:p w:rsid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5E4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24. Сущность свертывания крови заключается в: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склеивании эритроцитов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превращении фибриногена в фибрин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превращении лейкоцитов в лимфоциты</w:t>
      </w:r>
    </w:p>
    <w:p w:rsid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склеивании лейкоцитов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5E4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25. Лейкоцитарная формула это: 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% соотношение отдельных видов лейкоцитов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% соотношение лейкоцитов и эритроцитов 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% соотношение эозинофилов и нейтрофилов </w:t>
      </w:r>
    </w:p>
    <w:p w:rsid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% соотношение всех форменных элементов крови между собой.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55E4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26. Переливание нес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овместимой крови может вызвать: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снижение осмотической плотности эритроцитов; 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повышение онкотического давления крови; 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гемотрансфузионный шок; </w:t>
      </w:r>
    </w:p>
    <w:p w:rsid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замедление СОЭ крови.</w:t>
      </w:r>
    </w:p>
    <w:p w:rsid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55E4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27. При переливании крови необходимо учитывать: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группу крови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2.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резус-фактор</w:t>
      </w:r>
    </w:p>
    <w:p w:rsidR="00055E48" w:rsidRP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3.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группу крови и резус-фактор</w:t>
      </w:r>
    </w:p>
    <w:p w:rsidR="00055E48" w:rsidRDefault="00055E48" w:rsidP="00055E48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055E4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все верно</w:t>
      </w:r>
    </w:p>
    <w:p w:rsid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24DD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262D2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Тема 10.1. </w:t>
      </w:r>
      <w:r w:rsidRPr="00262D2B">
        <w:rPr>
          <w:rFonts w:ascii="Times New Roman" w:hAnsi="Times New Roman" w:cs="Times New Roman"/>
          <w:b/>
          <w:sz w:val="24"/>
          <w:szCs w:val="24"/>
          <w:u w:val="single"/>
        </w:rPr>
        <w:t>Анатомо-физиологические особенности формирования защиты организма человека.</w:t>
      </w:r>
      <w:r w:rsidRPr="00262D2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262D2B">
        <w:rPr>
          <w:rFonts w:ascii="Times New Roman" w:hAnsi="Times New Roman" w:cs="Times New Roman"/>
          <w:b/>
          <w:sz w:val="24"/>
          <w:szCs w:val="24"/>
          <w:u w:val="single"/>
        </w:rPr>
        <w:t>Особенности иммунной системы.</w:t>
      </w:r>
    </w:p>
    <w:p w:rsidR="00F824DD" w:rsidRPr="00262D2B" w:rsidRDefault="00F824DD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1. Назовите функцию иммунной системы: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Формирование реакции в ответ на внедрение чужеродного антигена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Образование лимфы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Поддержание артериального давления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Агглютинация эритроцитов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2. Какой орган относится к центральным органам иммунной системы?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Аппендикс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Селезёнка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Миндалины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Вилочковая железа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3. Какой орган относится к периферическим органам иммунной системы?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Красный костный мозг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Селезёнка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Тимус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Вилочковая железа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4. В каких костях находится красный костный мозг?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 диафизах трубчатых костей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 эпифизах трубчатых костей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 метафизах трубчатых костей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 апофизах трубчатых костей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5. Какие клетки формируются в вилочковой железе?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Т-лимфоциты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В-лимфоциты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Нулевые лимфоциты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Моноциты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 Какие клетки осуществляют реакции клеточного иммунитета, то есть разрушают клетки собственного организма, поражённые вирусами или бактериями и опухолевые клетки?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В-лимфоциты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Т-хелперы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Т-супрессоры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Т-киллеры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7. Какие клетки после трансформации начинают синтезировать антитела?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Макрофаги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Т-лимфоциты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В-лимфоциты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Нейтрофилы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8. Сколько миндалин входит в состав лимфоидного кольца Пирогова – Вальдейера?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1. 4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2. 5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3. 6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4. 10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9. Где расположена селезёнка?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 брюшной полости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 средостении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 забрюшинном пространстве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 брюшинной полости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10. В какую область живота проецируется аппендикс?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Надлобковую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Правую подвздошно-паховую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Левую подвздошно-паховую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Пупочную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11. К какой разновидности относится иммунитет после вакцинации?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Врождённый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Приобретённый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Первичный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Вторичный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12. Какие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</w:t>
      </w:r>
      <w:r w:rsidRPr="00262D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из перечисленных являются факторами специфического иммунитета?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Кожа и слизистые оболочки.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Нормальная микрофлора организма.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Фагоцитоз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Антитела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13. Как называется процесс активного поглощения клетками попадающих в организм патогенных живых или убитых микробов и других чужеродных частиц с последующим перевариванием?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Гемолиз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Фагоцитоз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Хемотаксис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Агглютинация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14. Какие клетки способны синтезировать α-интерферон ?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Бактерии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Вирусы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Клетки, инфицированные вирусом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Эндотелиальные клетки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15. Как называется способность иммунной системы при повторной встрече с антигеном формировать более активную и быструю иммунную реакцию?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Фагоцитоз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Иммунологическая память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3. Аллергия</w:t>
      </w:r>
    </w:p>
    <w:p w:rsidR="00F824DD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Хемотаксис</w:t>
      </w:r>
    </w:p>
    <w:p w:rsid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2D2B">
        <w:rPr>
          <w:rFonts w:ascii="Times New Roman" w:hAnsi="Times New Roman" w:cs="Times New Roman"/>
          <w:b/>
          <w:bCs/>
          <w:sz w:val="28"/>
          <w:szCs w:val="28"/>
        </w:rPr>
        <w:t>Раздел 11. Анатомо-физиологические</w:t>
      </w:r>
    </w:p>
    <w:p w:rsidR="00262D2B" w:rsidRDefault="00262D2B" w:rsidP="00262D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2D2B">
        <w:rPr>
          <w:rFonts w:ascii="Times New Roman" w:hAnsi="Times New Roman" w:cs="Times New Roman"/>
          <w:b/>
          <w:bCs/>
          <w:sz w:val="28"/>
          <w:szCs w:val="28"/>
        </w:rPr>
        <w:t>особенности саморегуляции функций организма.</w:t>
      </w:r>
    </w:p>
    <w:p w:rsidR="00262D2B" w:rsidRPr="00262D2B" w:rsidRDefault="00262D2B" w:rsidP="00262D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2D2B" w:rsidRPr="00262D2B" w:rsidRDefault="00262D2B" w:rsidP="00262D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2D2B">
        <w:rPr>
          <w:rFonts w:ascii="Times New Roman" w:hAnsi="Times New Roman" w:cs="Times New Roman"/>
          <w:b/>
          <w:sz w:val="24"/>
          <w:szCs w:val="24"/>
          <w:u w:val="single"/>
        </w:rPr>
        <w:t>Тема 11.1 Анатомо-физиологические особенности  эндокринной системы.</w:t>
      </w:r>
    </w:p>
    <w:p w:rsid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9D24E7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 Высшим эндокринным центром является: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щитовидная железа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надпочечники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гипофиз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гипоталамус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Железы внутренней секреции вырабатывают гормоны, которые поступают</w:t>
      </w: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 кишечник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 тканевую жидкость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 кровь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 лимфу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9D24E7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Какие функции организма человека регулирует соматотропный гормон?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деятельность надпочечников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деятельность щитовидной железы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участвует в формировании половых признаков у подростков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регулирует рост и развитие детей и подростков, синтез белков в организме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9D24E7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4. </w:t>
      </w:r>
      <w:r w:rsidR="002343B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Гормоны</w:t>
      </w:r>
      <w:r w:rsidR="008240B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</w:t>
      </w:r>
      <w:r w:rsidR="002343B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образующиеся в передней доле гипофиза: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тироксин, трийодтиронин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андренокортикотропный, гонадотропный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паратгормон, кальцитонин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окситоцин, вазопрессин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9D24E7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5. </w:t>
      </w:r>
      <w:r w:rsidR="002343B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Гормоны</w:t>
      </w:r>
      <w:r w:rsidR="008240B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</w:t>
      </w:r>
      <w:r w:rsidR="002343B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находящиеся  в задней доле гипофиза: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тироксин, трийодтиронин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андренокортикотропный, гонадотропный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паратгормон, кальцитонин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окситоцин, вазопрессин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9D24E7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 Укажите место расположения гипофиза.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турецкое седло клиновидной кости черепа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внутри щитовидной железы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средостение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забрюшинное пространство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9D24E7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Адренокортикотропный гормон (АКТГ), регулирует работу: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секрецию мозгового вещества надпочечников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половых желез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3.  щитовидной железы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секрецию коркового вещества надпочечников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9D24E7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8. Укажите функцию тироксина: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регулирует обмен веществ, увеличивает теплообразование, регулирует процессы роста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отвечает за половое созревание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регулирует обмен кальция и фосфора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влияет на созревание лимфоцитов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9D24E7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9. Гормоном мозгового слоя надпочечников являются: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альдостерон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адреналин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прогестерон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кортизол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9D24E7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10. Гормоном коркового слоя надпочечников являются: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альдостерон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адреналин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соматотропный гормон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норадреналин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9D24E7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11. К глюкокортикоидам относится гормон: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альдостерон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кортизол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эстрадиол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паратгормон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9D24E7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12. К минералокортикоидам относится гормон: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кортизол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альдостерон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прогестерон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паратгормон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9D24E7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13. Гормоном яичников являются: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тестостерон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кортизол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гонадотропный гормон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эстрогены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9D24E7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14.Гормонами яичка являются: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тестостерон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кортизол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гонадотропный гормон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эстрогены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9D24E7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15. </w:t>
      </w:r>
      <w:r w:rsidR="009D24E7"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</w:t>
      </w: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стровки Лангерганса поджелудочной железы</w:t>
      </w:r>
      <w:r w:rsidR="009D24E7"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вырабатывают: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1. тироксин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кортизол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инсулин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альдостерон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9D24E7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16. Гормон поджелудочной железы – инсулин: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снижает уровень сахара в крови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повышает уровень сахара в крови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повышает уровень холестерина в крови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нет правильного ответа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62D2B" w:rsidRPr="009D24E7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17. Назовите железу внутренней секреции, которая вырабатывает паратгормон.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околощитовидная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щитовидная </w:t>
      </w:r>
    </w:p>
    <w:p w:rsidR="00262D2B" w:rsidRPr="00262D2B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надпочечник</w:t>
      </w:r>
    </w:p>
    <w:p w:rsidR="00F824DD" w:rsidRDefault="00262D2B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вилочковая</w:t>
      </w:r>
    </w:p>
    <w:p w:rsidR="008240B7" w:rsidRDefault="008240B7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40B7" w:rsidRPr="009D24E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18. </w:t>
      </w: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Гормо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 поджелудочной железы – глюкагон</w:t>
      </w:r>
      <w:r w:rsidRPr="009D24E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</w:p>
    <w:p w:rsidR="008240B7" w:rsidRPr="00262D2B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снижает уровень сахара в крови</w:t>
      </w:r>
    </w:p>
    <w:p w:rsidR="008240B7" w:rsidRPr="00262D2B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повышает уровень сахара в крови</w:t>
      </w:r>
    </w:p>
    <w:p w:rsidR="008240B7" w:rsidRPr="00262D2B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повышает уровень холестерина в крови</w:t>
      </w:r>
    </w:p>
    <w:p w:rsid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2D2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нет правильного ответа</w:t>
      </w:r>
    </w:p>
    <w:p w:rsid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40B7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240B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19. Железа смешанной секреции:</w:t>
      </w:r>
    </w:p>
    <w:p w:rsidR="008240B7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</w:t>
      </w:r>
      <w:r w:rsidRPr="0082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щитовидная железа</w:t>
      </w:r>
    </w:p>
    <w:p w:rsidR="008240B7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</w:t>
      </w:r>
      <w:r w:rsidRPr="008240B7">
        <w:rPr>
          <w:rFonts w:ascii="Times New Roman" w:eastAsia="Times New Roman" w:hAnsi="Times New Roman" w:cs="Times New Roman"/>
          <w:sz w:val="24"/>
          <w:szCs w:val="24"/>
          <w:lang w:eastAsia="ar-SA"/>
        </w:rPr>
        <w:t>корковое вещество надпочечников</w:t>
      </w:r>
    </w:p>
    <w:p w:rsidR="008240B7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</w:t>
      </w:r>
      <w:r w:rsidRPr="008240B7">
        <w:rPr>
          <w:rFonts w:ascii="Times New Roman" w:eastAsia="Times New Roman" w:hAnsi="Times New Roman" w:cs="Times New Roman"/>
          <w:sz w:val="24"/>
          <w:szCs w:val="24"/>
          <w:lang w:eastAsia="ar-SA"/>
        </w:rPr>
        <w:t>эпифиз</w:t>
      </w:r>
    </w:p>
    <w:p w:rsid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</w:t>
      </w:r>
      <w:r w:rsidRPr="008240B7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поджелудочная железа</w:t>
      </w:r>
    </w:p>
    <w:p w:rsid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40B7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240B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20. Вырабатывает окситоцин:</w:t>
      </w:r>
    </w:p>
    <w:p w:rsidR="008240B7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82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гипоталамус</w:t>
      </w:r>
    </w:p>
    <w:p w:rsidR="008240B7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82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гипофиз</w:t>
      </w:r>
    </w:p>
    <w:p w:rsidR="008240B7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82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надпочечники</w:t>
      </w:r>
    </w:p>
    <w:p w:rsidR="008240B7" w:rsidRPr="00262D2B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82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шишковидное тело</w:t>
      </w:r>
    </w:p>
    <w:p w:rsidR="008240B7" w:rsidRDefault="008240B7" w:rsidP="00262D2B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40B7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240B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21. При гиперфункции передней доли гипофиза (избытке соматотропина) у взрослых развивается:</w:t>
      </w:r>
    </w:p>
    <w:p w:rsidR="008240B7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82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бронзовая болезнь;</w:t>
      </w:r>
    </w:p>
    <w:p w:rsidR="008240B7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  микседема</w:t>
      </w:r>
    </w:p>
    <w:p w:rsidR="008240B7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  акромегалия</w:t>
      </w:r>
    </w:p>
    <w:p w:rsidR="00F824DD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  гигантизм</w:t>
      </w:r>
    </w:p>
    <w:p w:rsid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40B7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240B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22. Тиреокальцитонин – это гормон железы:</w:t>
      </w:r>
    </w:p>
    <w:p w:rsidR="008240B7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82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вилочковой</w:t>
      </w:r>
    </w:p>
    <w:p w:rsidR="008240B7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82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щитовидной</w:t>
      </w:r>
    </w:p>
    <w:p w:rsidR="008240B7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82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околощитовидной</w:t>
      </w:r>
    </w:p>
    <w:p w:rsid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8240B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надпочечников</w:t>
      </w:r>
    </w:p>
    <w:p w:rsid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40B7" w:rsidRPr="008240B7" w:rsidRDefault="008240B7" w:rsidP="008240B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240B7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 11.2. Анатомо-физиологические особенности нервной системы.</w:t>
      </w:r>
    </w:p>
    <w:p w:rsidR="00F824DD" w:rsidRPr="008240B7" w:rsidRDefault="008240B7" w:rsidP="008240B7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8240B7">
        <w:rPr>
          <w:rFonts w:ascii="Times New Roman" w:hAnsi="Times New Roman" w:cs="Times New Roman"/>
          <w:b/>
          <w:bCs/>
          <w:sz w:val="24"/>
          <w:szCs w:val="24"/>
          <w:u w:val="single"/>
        </w:rPr>
        <w:t>Классификация нервной системы. Спинной мозг.</w:t>
      </w:r>
    </w:p>
    <w:p w:rsidR="00F824DD" w:rsidRDefault="00F824DD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91F17" w:rsidRPr="00491F17" w:rsidRDefault="00491F17" w:rsidP="00C27F4F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Спинной мозг – это отдел :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ц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ентральной нервной системы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п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ериферической нервной системы</w:t>
      </w:r>
    </w:p>
    <w:p w:rsidR="00FC2F04" w:rsidRPr="00FC2F04" w:rsidRDefault="00FC2F04" w:rsidP="00FC2F0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3. в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>егетативной нервной системы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с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оматической нервной системы</w:t>
      </w:r>
    </w:p>
    <w:p w:rsid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 Боковые рога находятся на уровне: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нижнего шейного сегмента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грудных сегментов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 верхних поясничных сегментов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верно</w:t>
      </w:r>
    </w:p>
    <w:p w:rsid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Тела двигательных нейронов находятся в: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передних рогах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боковых рогах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задних рогах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передних канатиках</w:t>
      </w:r>
    </w:p>
    <w:p w:rsid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Тела вставочных нейронов находятся в: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передних рогах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боковых рогах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задних рогах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боковых канатиках</w:t>
      </w:r>
    </w:p>
    <w:p w:rsid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Тела нейронов вегетативной нервной системы находятся в: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передних рогах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спинного мозга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боковых рогах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спинного мозга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задних рогах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спинного мозга</w:t>
      </w:r>
    </w:p>
    <w:p w:rsid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верно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Количество сегментов в спинном мозге: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31</w:t>
      </w:r>
    </w:p>
    <w:p w:rsid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2. 30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32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Задние корешки спинного мозга содержат: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чувствительные, центростремительные волокна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двигательные, центробежные волокна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тела вставочных нейронов</w:t>
      </w:r>
    </w:p>
    <w:p w:rsid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тела двигательных нейронов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Передние корешки спинного мозга содержат: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чувствительные, центростремительные волокна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двигательные, центробежные волокна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 вставочных нейронов</w:t>
      </w:r>
    </w:p>
    <w:p w:rsid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тела двигательных нейронов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При перерезке задних корешков спинного мозга: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сохраняется чувствительность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исчезает чувствительность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исчезает тонус мышц конечностей</w:t>
      </w:r>
    </w:p>
    <w:p w:rsid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сохраняется тонус мышц конечностей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При перерезке передних корешков спинного мозга: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сохраняется чувствительность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исчезает чувствительность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исчезает тонус мышц конечностей</w:t>
      </w:r>
    </w:p>
    <w:p w:rsid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сохраняется тонус мышц конечностей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Спинномозговые нервы относятся к типу: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двигательных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чувствительных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смешанных</w:t>
      </w:r>
    </w:p>
    <w:p w:rsid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верного ответа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Спинной мозг имеет утолщения: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шейное и грудное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шейное и поясничное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грудное и поясничное</w:t>
      </w:r>
    </w:p>
    <w:p w:rsid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шейное и крестцовое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Белое вещество спинного мозга – это: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передние канатики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боковые канатики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задние канатики</w:t>
      </w:r>
    </w:p>
    <w:p w:rsid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верно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Спинной мозг покрыт оболочками в следующей последовательности: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твердая, мягкая, паутинная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твердая, паутинная, мягкая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твердая, сосудистая, паутинная</w:t>
      </w:r>
    </w:p>
    <w:p w:rsid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твердая, мягкая, сосудистая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Спинной мозг имеет борозды: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переднюю срединную, заднюю срединную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переднюю латеральную, заднюю латеральную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переднюю срединную, переднюю латеральную, заднюю латеральную</w:t>
      </w:r>
    </w:p>
    <w:p w:rsid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переднюю срединную, заднюю срединную, переднюю латеральную, заднюю латеральную</w:t>
      </w:r>
    </w:p>
    <w:p w:rsidR="00AE3319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319" w:rsidRPr="00AE3319" w:rsidRDefault="00AE3319" w:rsidP="00AE3319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3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 Из скопления отростков нейронов образуется:</w:t>
      </w:r>
    </w:p>
    <w:p w:rsidR="00AE3319" w:rsidRPr="00AE3319" w:rsidRDefault="00AE3319" w:rsidP="00AE3319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3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1. белое вещество</w:t>
      </w:r>
    </w:p>
    <w:p w:rsidR="00AE3319" w:rsidRPr="00AE3319" w:rsidRDefault="00AE3319" w:rsidP="00AE3319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2. серое вещество</w:t>
      </w:r>
    </w:p>
    <w:p w:rsidR="00AE3319" w:rsidRPr="00AE3319" w:rsidRDefault="00AE3319" w:rsidP="00AE3319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3. нейроглия</w:t>
      </w:r>
    </w:p>
    <w:p w:rsidR="00AE3319" w:rsidRDefault="00AE3319" w:rsidP="00AE3319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4. оболочка мозга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 Основная функция спинномозговой жидкости: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секреторная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трофическая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защитная</w:t>
      </w:r>
    </w:p>
    <w:p w:rsid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опорная</w:t>
      </w:r>
    </w:p>
    <w:p w:rsidR="00AE3319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319" w:rsidRPr="00AE3319" w:rsidRDefault="00AE3319" w:rsidP="00AE3319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3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 Из скопления тел нейронов образуется:</w:t>
      </w:r>
    </w:p>
    <w:p w:rsidR="00AE3319" w:rsidRPr="00AE3319" w:rsidRDefault="00AE3319" w:rsidP="00AE3319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1. белое вещество</w:t>
      </w:r>
    </w:p>
    <w:p w:rsidR="00AE3319" w:rsidRPr="00AE3319" w:rsidRDefault="00AE3319" w:rsidP="00AE3319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2. серое вещество</w:t>
      </w:r>
    </w:p>
    <w:p w:rsidR="00AE3319" w:rsidRPr="00AE3319" w:rsidRDefault="00AE3319" w:rsidP="00AE3319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3. нейроглия</w:t>
      </w:r>
    </w:p>
    <w:p w:rsidR="00AE3319" w:rsidRDefault="00AE3319" w:rsidP="00AE3319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4. оболочка мозга</w:t>
      </w:r>
    </w:p>
    <w:p w:rsidR="00FC2F04" w:rsidRPr="00FC2F04" w:rsidRDefault="00FC2F04" w:rsidP="00AE331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 Двигательные ядра спинного мозга расположены: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передних рогах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боковых рогах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задних рогах</w:t>
      </w:r>
    </w:p>
    <w:p w:rsid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передних канатиках</w:t>
      </w: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F04" w:rsidRPr="00FC2F04" w:rsidRDefault="00FC2F04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 Вегетативные ядра спинного мозга расположены: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боковых канатиках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боковых рогах</w:t>
      </w:r>
    </w:p>
    <w:p w:rsidR="00FC2F04" w:rsidRP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передних канатиках</w:t>
      </w:r>
    </w:p>
    <w:p w:rsidR="00FC2F04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FC2F04" w:rsidRPr="00FC2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передних рогах</w:t>
      </w:r>
    </w:p>
    <w:p w:rsidR="00AE3319" w:rsidRDefault="00AE3319" w:rsidP="00FC2F04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319" w:rsidRPr="00AE3319" w:rsidRDefault="00AE3319" w:rsidP="00AE3319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3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21. Верхняя граница спинного мозга расположена:</w:t>
      </w:r>
    </w:p>
    <w:p w:rsidR="00AE3319" w:rsidRPr="00AE3319" w:rsidRDefault="00AE3319" w:rsidP="00AE3319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1. на уровне большого затылочного отверстия</w:t>
      </w:r>
    </w:p>
    <w:p w:rsidR="00AE3319" w:rsidRPr="00AE3319" w:rsidRDefault="00AE3319" w:rsidP="00AE3319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2.  у нижнего края V шейного позвонка</w:t>
      </w:r>
    </w:p>
    <w:p w:rsidR="00AE3319" w:rsidRPr="00AE3319" w:rsidRDefault="00AE3319" w:rsidP="00AE3319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3.  у верхнего края VII шейного позвонка</w:t>
      </w:r>
    </w:p>
    <w:p w:rsidR="00AE3319" w:rsidRPr="00FC2F04" w:rsidRDefault="00AE3319" w:rsidP="00AE3319">
      <w:pPr>
        <w:spacing w:after="0" w:line="276" w:lineRule="auto"/>
        <w:ind w:left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4. на уровне II поясничного позвонка</w:t>
      </w:r>
    </w:p>
    <w:p w:rsidR="00C27F4F" w:rsidRDefault="00C27F4F" w:rsidP="00FC2F04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AE3319" w:rsidRDefault="00AE3319" w:rsidP="00AE331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E331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Тема11.3. Головной мозг. Эмбриогенез. </w:t>
      </w:r>
    </w:p>
    <w:p w:rsidR="00C27F4F" w:rsidRPr="00AE3319" w:rsidRDefault="00AE3319" w:rsidP="00AE331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E3319">
        <w:rPr>
          <w:rFonts w:ascii="Times New Roman" w:hAnsi="Times New Roman" w:cs="Times New Roman"/>
          <w:b/>
          <w:bCs/>
          <w:sz w:val="24"/>
          <w:szCs w:val="24"/>
          <w:u w:val="single"/>
        </w:rPr>
        <w:t>Ствол мозга: продолговатый,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AE3319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задний, средний и промежуточный мозг.</w:t>
      </w: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AE3319" w:rsidRPr="00ED7109" w:rsidRDefault="00AE3319" w:rsidP="00ED7109">
      <w:pPr>
        <w:shd w:val="clear" w:color="auto" w:fill="FFFFFF"/>
        <w:spacing w:after="0" w:line="276" w:lineRule="auto"/>
        <w:ind w:left="39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Назовите отделы ствола мозга.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 продолговатый мозг, средний мозг, промежуточный мозг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 продолговатый мозг, мост, средний мозг, промежуточный мозг 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продолговатый мозг, мост, средний мозг, промежуточный мозг, большие полушария</w:t>
      </w:r>
    </w:p>
    <w:p w:rsidR="00AE3319" w:rsidRDefault="00AE3319" w:rsidP="00ED7109">
      <w:pPr>
        <w:shd w:val="clear" w:color="auto" w:fill="FFFFFF"/>
        <w:spacing w:after="0" w:line="276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таламус, метаталамус, гипоталамус, эпиталамус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3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319" w:rsidRPr="00ED7109" w:rsidRDefault="00AE3319" w:rsidP="00ED7109">
      <w:pPr>
        <w:shd w:val="clear" w:color="auto" w:fill="FFFFFF"/>
        <w:spacing w:after="0" w:line="276" w:lineRule="auto"/>
        <w:ind w:left="39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Какой отдел мозга обозначен номером 4 (покрашен в жёлтый цвет)?</w:t>
      </w:r>
    </w:p>
    <w:p w:rsidR="00AE3319" w:rsidRPr="008D07B2" w:rsidRDefault="00AE3319" w:rsidP="00AE3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8E89832" wp14:editId="5E2362BF">
            <wp:extent cx="2293761" cy="19583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зг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297" cy="196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продолговатый мозг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мост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средний мозг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промежуточный мозг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2. </w:t>
      </w:r>
      <w:r w:rsidRPr="00ED71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Какие проводящие пути залегают в </w:t>
      </w:r>
      <w:r w:rsidR="00ED71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 зоне (основание) </w:t>
      </w:r>
      <w:r w:rsidRPr="00ED71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ствола мозга</w:t>
      </w:r>
      <w:r w:rsidR="00ED71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чувствительные (восходящие) проводящие пути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двигательные (нисходящие) проводящие пути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чувствительные и двигательные проводящие пути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поперечно идущие волокна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Какие проводящие пути залегают в </w:t>
      </w:r>
      <w:r w:rsid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зоне (крыше) ствола мозга?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чувствительные (восходящие) проводящие пути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двигательные (нисходящие) проводящие пути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чувствительные и двигательные проводящие пути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поперечно идущие волокна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ED71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Назовите нервные центры продолговатого мозга: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дыхательный, сосудодвигательный центры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высший эндокринный центр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высший вегетативный центр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центр артикуляции речи и центр письменной речи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Назовите функции мозжечка: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регулирует мышечный тонус и обеспечивает координацию движений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участвует в терморегуляции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регулирует работу желез внутренней секреции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участвует в поддержании артериального давления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6. К какому отделу головного мозга относится </w:t>
      </w:r>
      <w:r w:rsidRPr="00ED71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четверохолмие?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к продолговатому мозгу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к мосту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к среднему мозгу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к промежуточному мозгу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К какому отделу головного мозга относится таламус?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к продолговатому мозгу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2. к мосту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к среднему мозгу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к промежуточному мозгу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 Назовите </w:t>
      </w:r>
      <w:r w:rsidRPr="00ED71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отделы промежуточного мозга</w:t>
      </w:r>
      <w:r w:rsidRPr="00ED71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 крыша мозга, ножки мозга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 мост, мозжечок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 таламус, метаталамус, гипоталамус, эпиталамус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 оливы, пирамиды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 В продолговатом мозге распол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ожены ядра пар черепных нервов</w:t>
      </w: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 по12       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по 3          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по 7            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по 10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10. В структуру продолговатого мозга входят: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верхние холмики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нижние холмики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латеральные коленчатые тела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пирамиды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11. Ствол мозга составляет: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мост, продолговатый мозг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продолговатый мозг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средний мозг, мост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мост, продолговатый и средний мозг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12. В мосту расположены ядра пар черепных нервов с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1) V 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VI I I     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2) I I I 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IV       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3) I I I 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V          </w:t>
      </w:r>
    </w:p>
    <w:p w:rsidR="00ED7109" w:rsidRPr="00555CC2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4) I 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I I </w:t>
      </w:r>
    </w:p>
    <w:p w:rsidR="00ED7109" w:rsidRPr="00555CC2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</w:t>
      </w: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Полостью продолговатого и заднего мозга является: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водопровод среднего мозга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I I I желудочек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IV желудочек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боковые желудочки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</w:t>
      </w: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С какими ножками мозже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чка граничит продолговатый мозг?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средние и нижние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верхние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нижние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средние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15</w:t>
      </w: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Трапециевидное тело – составная часть: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1) среднего мозга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моста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продолговатого мозга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мозжечка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16.  Верхние холмики среднего мозга сообщаются с: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латеральными коленчатыми телами промежуточного мозга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медиальными коленчатыми телами промежуточного мозга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таламусом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эпиталамусом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17. Шишковидное тело входит в состав: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таламуса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 гипоталамуса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эпиталамуса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метаталамуса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18. Красное ядро среднего мозга выполняется функцию: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поддержания тонуса скелетной мускулатуры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подкоркового центра зрения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подкоркового центра слуха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отвечает за суставное мышечное чувство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19. Чувствительные ядра зрительного бугра выполняют функцию: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зрения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обоняния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через них проходят все виды чувствительности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слуха</w:t>
      </w:r>
    </w:p>
    <w:p w:rsidR="005E3DFE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5E3DFE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</w:t>
      </w:r>
      <w:r w:rsidR="00ED7109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Центр, регулирующий все виды обмена веществ, находится в: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 эпиталамусе 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гипоталамусе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метаталамусе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таламусе</w:t>
      </w:r>
    </w:p>
    <w:p w:rsidR="005E3DFE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21</w:t>
      </w:r>
      <w:r w:rsidR="00ED7109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Гипофиз, хиазма, сосцевидное тело – структуры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гипоталамуса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эпиталамуса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метаталамуса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таламуса</w:t>
      </w:r>
    </w:p>
    <w:p w:rsidR="005E3DFE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5E3DFE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22</w:t>
      </w:r>
      <w:r w:rsidR="00ED7109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Ядро шатра, пробковидное ядро и зубчатое ядро – структуры: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продолговатого мозга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мозжечка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среднего мозга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конечного мозга</w:t>
      </w:r>
    </w:p>
    <w:p w:rsidR="005E3DFE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5E3DFE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23</w:t>
      </w:r>
      <w:r w:rsidR="00ED7109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Медиальные коленчатые тела – центры: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B4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слуха   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B4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зрения          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4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обоняния          </w:t>
      </w:r>
    </w:p>
    <w:p w:rsidR="00ED7109" w:rsidRDefault="00B47D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равновесия</w:t>
      </w:r>
    </w:p>
    <w:p w:rsidR="005E3DFE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5E3DFE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24</w:t>
      </w:r>
      <w:r w:rsidR="00ED7109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Мозжечок регулирует:</w:t>
      </w:r>
    </w:p>
    <w:p w:rsidR="00ED7109" w:rsidRPr="00ED7109" w:rsidRDefault="00B47D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обоняние        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 равновесие         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</w:t>
      </w:r>
      <w:r w:rsidR="00B4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зрение           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B4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слух</w:t>
      </w:r>
    </w:p>
    <w:p w:rsidR="00ED7109" w:rsidRPr="00ED7109" w:rsidRDefault="00ED7109" w:rsidP="005E3DF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5E3DFE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25</w:t>
      </w:r>
      <w:r w:rsidR="00ED7109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Серое вещество продолговатого мозга представлено: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ядрами черепных нервов ( 8-5)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 ядрами оливы 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 красным ядром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 зубчатым ядром</w:t>
      </w:r>
    </w:p>
    <w:p w:rsidR="00B47D09" w:rsidRDefault="00B47D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D7109" w:rsidRPr="005E3DFE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26</w:t>
      </w:r>
      <w:r w:rsidR="00ED7109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От продолговатого мозга берет начало нерв: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тройничный         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блуждающий        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лицевой     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блоковой</w:t>
      </w:r>
    </w:p>
    <w:p w:rsidR="005E3DFE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5E3DFE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 Околоушная слюнная железа иннервируется нервом, ядро которого заложено в: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мозжечке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покрышке моста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среднем мозге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продолговатом мозге</w:t>
      </w:r>
    </w:p>
    <w:p w:rsidR="005E3DFE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5E3DFE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Центры дыхания, чихания и кашля находятся: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в промежуточном мозге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в среднем мозге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в продолговатом мозге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в мосту</w:t>
      </w:r>
    </w:p>
    <w:p w:rsidR="005E3DFE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5E3DFE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5E3DFE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</w:t>
      </w: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Регулирует тонус мышц и согласовывает позы с движением: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продолговатый мозг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мост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средний мозг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мозжечок</w:t>
      </w:r>
    </w:p>
    <w:p w:rsidR="005E3DFE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5E3DFE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30</w:t>
      </w:r>
      <w:r w:rsidR="00ED7109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Осуществляет ориентировочные рефлексы на сильные зрительные и слуховые раздражители: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продолговатый мозг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мост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средний мозг</w:t>
      </w:r>
    </w:p>
    <w:p w:rsidR="005E3DFE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 мозжечок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D7109" w:rsidRPr="005E3DFE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31</w:t>
      </w:r>
      <w:r w:rsidR="00ED7109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Важнейшим подкорковым чувствительным центром является: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таламус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гипоталамус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эпиталамус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метаталамус</w:t>
      </w:r>
    </w:p>
    <w:p w:rsidR="005E3DFE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32</w:t>
      </w:r>
      <w:r w:rsidR="00ED7109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Главный координирующий и регулирующий центр вегетативной нервной системы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таламус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гипоталамус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эпиталамус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метаталамус</w:t>
      </w:r>
    </w:p>
    <w:p w:rsidR="005E3DFE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5E3DFE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33</w:t>
      </w:r>
      <w:r w:rsidR="00ED7109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Латеральные и медиальные коленчатые тела – это структуры:</w:t>
      </w:r>
    </w:p>
    <w:p w:rsidR="00ED7109" w:rsidRPr="00ED7109" w:rsidRDefault="00B47D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таламуса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гипоталамуса</w:t>
      </w: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эпиталамуса</w:t>
      </w:r>
    </w:p>
    <w:p w:rsid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метаталамуса</w:t>
      </w:r>
    </w:p>
    <w:p w:rsidR="005E3DFE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5E3DFE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Центры терморегуляции, жажды, аппетита находятся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7109" w:rsidRPr="00ED7109" w:rsidRDefault="00B47D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гипоталамусе</w:t>
      </w:r>
    </w:p>
    <w:p w:rsidR="00ED7109" w:rsidRPr="00ED7109" w:rsidRDefault="00B47D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таламусе</w:t>
      </w:r>
    </w:p>
    <w:p w:rsidR="00ED7109" w:rsidRPr="00ED7109" w:rsidRDefault="00B47D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продолговатом мозге</w:t>
      </w:r>
    </w:p>
    <w:p w:rsidR="00ED7109" w:rsidRDefault="00B47D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среднем мозге</w:t>
      </w:r>
    </w:p>
    <w:p w:rsidR="005E3DFE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5E3DFE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5E3DFE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Расстройства дыхания, нарушения глотания могут происходить при повреждениях:</w:t>
      </w:r>
    </w:p>
    <w:p w:rsidR="00ED7109" w:rsidRPr="00ED7109" w:rsidRDefault="00B47D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продолговатого мозга </w:t>
      </w:r>
    </w:p>
    <w:p w:rsidR="00ED7109" w:rsidRPr="00ED7109" w:rsidRDefault="00B47D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мозжечка</w:t>
      </w:r>
    </w:p>
    <w:p w:rsidR="00ED7109" w:rsidRPr="00ED7109" w:rsidRDefault="00B47D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моста</w:t>
      </w:r>
    </w:p>
    <w:p w:rsidR="00ED7109" w:rsidRDefault="00B47D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среднего мозга.</w:t>
      </w:r>
    </w:p>
    <w:p w:rsidR="005E3DFE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109" w:rsidRPr="00ED7109" w:rsidRDefault="00ED71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5E3DFE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 Нарушение движений глазного яблока наблюдается при поражении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D7109" w:rsidRPr="00ED7109" w:rsidRDefault="00B47D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продолговатого мозга </w:t>
      </w:r>
    </w:p>
    <w:p w:rsidR="00ED7109" w:rsidRPr="00ED7109" w:rsidRDefault="00B47D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мозжечка</w:t>
      </w:r>
    </w:p>
    <w:p w:rsidR="00ED7109" w:rsidRPr="00ED7109" w:rsidRDefault="00B47D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моста</w:t>
      </w:r>
    </w:p>
    <w:p w:rsidR="00ED7109" w:rsidRDefault="00B47D0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ED710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среднего мозга </w:t>
      </w:r>
    </w:p>
    <w:p w:rsidR="005E3DFE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DFE" w:rsidRPr="005E3DFE" w:rsidRDefault="005E3DFE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37. Нерв, иннервирующий зубы, отходит от:</w:t>
      </w:r>
    </w:p>
    <w:p w:rsidR="005E3DFE" w:rsidRPr="005E3DFE" w:rsidRDefault="00B47D09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5E3DFE"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продолговатого мозга </w:t>
      </w:r>
    </w:p>
    <w:p w:rsidR="005E3DFE" w:rsidRPr="005E3DFE" w:rsidRDefault="00B47D09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5E3DFE"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мозжечка</w:t>
      </w:r>
    </w:p>
    <w:p w:rsidR="005E3DFE" w:rsidRPr="005E3DFE" w:rsidRDefault="00B47D09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5E3DFE"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моста</w:t>
      </w:r>
    </w:p>
    <w:p w:rsidR="005E3DFE" w:rsidRDefault="00B47D09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5E3DFE"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среднего мозга.</w:t>
      </w:r>
    </w:p>
    <w:p w:rsidR="005E3DFE" w:rsidRPr="005E3DFE" w:rsidRDefault="005E3DFE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DFE" w:rsidRPr="005E3DFE" w:rsidRDefault="005E3DFE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Вкусовые сосочки языка иннервируются</w:t>
      </w:r>
      <w:r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E3DFE" w:rsidRPr="005E3DFE" w:rsidRDefault="00B47D09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5E3DFE"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языкоглоточным нервом</w:t>
      </w:r>
    </w:p>
    <w:p w:rsidR="005E3DFE" w:rsidRPr="005E3DFE" w:rsidRDefault="00B47D09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5E3DFE"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подъязычным нервом</w:t>
      </w:r>
    </w:p>
    <w:p w:rsidR="005E3DFE" w:rsidRPr="005E3DFE" w:rsidRDefault="00B47D09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</w:t>
      </w:r>
      <w:r w:rsidR="005E3DFE"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лицевым нервом</w:t>
      </w:r>
    </w:p>
    <w:p w:rsidR="005E3DFE" w:rsidRDefault="00B47D09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5E3DFE"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тройничным нервом</w:t>
      </w:r>
    </w:p>
    <w:p w:rsidR="005E3DFE" w:rsidRPr="005E3DFE" w:rsidRDefault="005E3DFE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DFE" w:rsidRPr="005E3DFE" w:rsidRDefault="005E3DFE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39. Регулирует диаметр зрачка и кривизну хрусталика:</w:t>
      </w:r>
    </w:p>
    <w:p w:rsidR="005E3DFE" w:rsidRPr="005E3DFE" w:rsidRDefault="00B47D09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5E3DFE"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зрительный нерв</w:t>
      </w:r>
    </w:p>
    <w:p w:rsidR="005E3DFE" w:rsidRPr="005E3DFE" w:rsidRDefault="00B47D09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5E3DFE"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глазодвигательный нерв</w:t>
      </w:r>
    </w:p>
    <w:p w:rsidR="005E3DFE" w:rsidRPr="005E3DFE" w:rsidRDefault="00B47D09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5E3DFE"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глазничная ветвь тройничного нерва</w:t>
      </w:r>
    </w:p>
    <w:p w:rsidR="00AE3319" w:rsidRDefault="00B47D09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5E3DFE"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блуждающий нерв</w:t>
      </w:r>
    </w:p>
    <w:p w:rsidR="005E3DFE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DFE" w:rsidRPr="005E3DFE" w:rsidRDefault="005E3DFE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40. В основании ножек среднего мозга проходят</w:t>
      </w:r>
      <w:r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E3DFE" w:rsidRPr="005E3DFE" w:rsidRDefault="005E3DFE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B47D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афферентные пути сознательной чувствительности</w:t>
      </w:r>
    </w:p>
    <w:p w:rsidR="005E3DFE" w:rsidRPr="005E3DFE" w:rsidRDefault="00B47D09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5E3DFE"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афферентные пути бессознательной чувствительности</w:t>
      </w:r>
    </w:p>
    <w:p w:rsidR="005E3DFE" w:rsidRPr="005E3DFE" w:rsidRDefault="00B47D09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5E3DFE"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пирамидные пути</w:t>
      </w:r>
    </w:p>
    <w:p w:rsidR="005E3DFE" w:rsidRDefault="00B47D09" w:rsidP="005E3DFE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5E3DFE" w:rsidRPr="005E3D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экстрапирамидные пути</w:t>
      </w:r>
    </w:p>
    <w:p w:rsidR="005E3DFE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DFE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DFE" w:rsidRPr="005E3DFE" w:rsidRDefault="005E3DFE" w:rsidP="005E3DF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E3DFE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 11.4. Функциональная анатомия конечного мозга.</w:t>
      </w:r>
    </w:p>
    <w:p w:rsidR="005E3DFE" w:rsidRPr="005E3DFE" w:rsidRDefault="005E3DFE" w:rsidP="005E3DFE">
      <w:pPr>
        <w:shd w:val="clear" w:color="auto" w:fill="FFFFFF"/>
        <w:spacing w:after="0" w:line="276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5E3DFE">
        <w:rPr>
          <w:rFonts w:ascii="Times New Roman" w:hAnsi="Times New Roman" w:cs="Times New Roman"/>
          <w:b/>
          <w:bCs/>
          <w:sz w:val="24"/>
          <w:szCs w:val="24"/>
          <w:u w:val="single"/>
        </w:rPr>
        <w:t>Анатомо-физиологические особенности  высшей нервной деятельности</w:t>
      </w:r>
    </w:p>
    <w:p w:rsidR="005E3DFE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DFE" w:rsidRPr="00ED7109" w:rsidRDefault="005E3DFE" w:rsidP="005E3DF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319" w:rsidRPr="005E3DFE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AE3319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 </w:t>
      </w:r>
      <w:r w:rsidR="00AE3319" w:rsidRPr="005E3D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составе больших полушарий имеются: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 кора, базальные ядра, обонятельный мозг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 мост, мозжечок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 таламус, метаталамус, гипоталамус, эпиталамус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 оливы, пирамиды</w:t>
      </w:r>
    </w:p>
    <w:p w:rsidR="00AE3319" w:rsidRPr="00ED7109" w:rsidRDefault="00AE3319" w:rsidP="005E3DF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319" w:rsidRPr="005E3DFE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AE3319" w:rsidRPr="005E3D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Боковые желудочки - это полости: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больших полушарий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среднего мозга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промежуточного мозга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заднего мозга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319" w:rsidRPr="005E3DFE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AE3319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 </w:t>
      </w:r>
      <w:r w:rsidR="008C21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Корковый центр зрительного анализатора: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предцентральная</w:t>
      </w:r>
      <w:r w:rsidRPr="00ED7109">
        <w:rPr>
          <w:sz w:val="24"/>
          <w:szCs w:val="24"/>
        </w:rPr>
        <w:t xml:space="preserve"> 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извилина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постцентральная извилина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шпорная борозда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нижняя височная</w:t>
      </w:r>
      <w:r w:rsidRPr="00ED7109">
        <w:rPr>
          <w:sz w:val="24"/>
          <w:szCs w:val="24"/>
        </w:rPr>
        <w:t xml:space="preserve"> </w:t>
      </w: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извилина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2187" w:rsidRPr="008C2187" w:rsidRDefault="005E3DFE" w:rsidP="008C2187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AE3319" w:rsidRPr="005E3D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AE331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8C21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Корковый центр слухового анализатора:</w:t>
      </w:r>
    </w:p>
    <w:p w:rsidR="00AE3319" w:rsidRPr="00ED7109" w:rsidRDefault="008C2187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E331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предцентральная извилина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постцентральная извилина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шпорная борозда</w:t>
      </w:r>
    </w:p>
    <w:p w:rsidR="00AE3319" w:rsidRPr="00ED7109" w:rsidRDefault="005E3DFE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верхняя</w:t>
      </w:r>
      <w:r w:rsidR="00AE331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височная извилина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319" w:rsidRPr="008C2187" w:rsidRDefault="008C2187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C21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="00AE3319" w:rsidRPr="008C21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Какой участок коры головного мозга содержит центр кожной чувствительности?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предцентральная извилина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постцентральная извилина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3. шпорная борозда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нижняя височная извилина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319" w:rsidRPr="008C2187" w:rsidRDefault="008C2187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C21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="00AE3319" w:rsidRPr="008C21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Какой участок коры головного мозга отвечает за произвольные движения поперечнополосатой скелетной мускулатуры?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предцентральная извилина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постцентральная извилина</w:t>
      </w:r>
    </w:p>
    <w:p w:rsidR="00AE3319" w:rsidRPr="00ED7109" w:rsidRDefault="008C2187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верхняя теменная долька</w:t>
      </w:r>
    </w:p>
    <w:p w:rsidR="00AE3319" w:rsidRPr="00ED7109" w:rsidRDefault="008C2187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средняя</w:t>
      </w:r>
      <w:r w:rsidR="00AE3319"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височная извилина</w:t>
      </w:r>
    </w:p>
    <w:p w:rsidR="00AE3319" w:rsidRPr="00ED7109" w:rsidRDefault="00AE3319" w:rsidP="00ED71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C2187" w:rsidRPr="008C2187" w:rsidRDefault="008C2187" w:rsidP="008C2187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Pr="008C2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Корковый конец вкусового анализатора находится:</w:t>
      </w:r>
    </w:p>
    <w:p w:rsidR="008C2187" w:rsidRPr="008C2187" w:rsidRDefault="008C2187" w:rsidP="008C2187">
      <w:pPr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8C2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нижней височной извилине </w:t>
      </w:r>
    </w:p>
    <w:p w:rsidR="008C2187" w:rsidRPr="008C2187" w:rsidRDefault="008C2187" w:rsidP="008C2187">
      <w:pPr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8C2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средней височной извилине</w:t>
      </w:r>
    </w:p>
    <w:p w:rsidR="008C2187" w:rsidRPr="008C2187" w:rsidRDefault="008C2187" w:rsidP="008C2187">
      <w:pPr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8C2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крючке</w:t>
      </w:r>
    </w:p>
    <w:p w:rsidR="008C2187" w:rsidRDefault="008C2187" w:rsidP="008C2187">
      <w:pPr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8C2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верхней височной извилине</w:t>
      </w:r>
    </w:p>
    <w:p w:rsidR="008C2187" w:rsidRDefault="008C2187" w:rsidP="008C2187">
      <w:pPr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187" w:rsidRPr="008C2187" w:rsidRDefault="008C2187" w:rsidP="008C2187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Корковый конец обонятельного </w:t>
      </w:r>
      <w:r w:rsidRPr="008C2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анализатора находится:</w:t>
      </w:r>
    </w:p>
    <w:p w:rsidR="008C2187" w:rsidRPr="008C2187" w:rsidRDefault="008C2187" w:rsidP="008C2187">
      <w:pPr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8C2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нижней височной извилине </w:t>
      </w:r>
    </w:p>
    <w:p w:rsidR="008C2187" w:rsidRPr="008C2187" w:rsidRDefault="008C2187" w:rsidP="008C2187">
      <w:pPr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8C2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средней височной извилине</w:t>
      </w:r>
    </w:p>
    <w:p w:rsidR="008C2187" w:rsidRPr="008C2187" w:rsidRDefault="008C2187" w:rsidP="008C2187">
      <w:pPr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8C2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крючке</w:t>
      </w:r>
    </w:p>
    <w:p w:rsidR="008C2187" w:rsidRDefault="008C2187" w:rsidP="008C2187">
      <w:pPr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8C2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верхней височной извилине</w:t>
      </w:r>
    </w:p>
    <w:p w:rsidR="008C2187" w:rsidRPr="008C2187" w:rsidRDefault="008C2187" w:rsidP="008C2187">
      <w:pPr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187" w:rsidRPr="008C2187" w:rsidRDefault="008C2187" w:rsidP="008C2187">
      <w:pPr>
        <w:spacing w:after="0" w:line="276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8C21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Серое вещество конечного мозга:</w:t>
      </w:r>
    </w:p>
    <w:p w:rsidR="008C2187" w:rsidRPr="008C2187" w:rsidRDefault="008C2187" w:rsidP="008C2187">
      <w:pPr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18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C2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расположено снаружи (в виде коры)</w:t>
      </w:r>
    </w:p>
    <w:p w:rsidR="008C2187" w:rsidRPr="008C2187" w:rsidRDefault="008C2187" w:rsidP="008C2187">
      <w:pPr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8C2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расположено внутри (в виде базальных ядер)</w:t>
      </w:r>
    </w:p>
    <w:p w:rsidR="008C2187" w:rsidRPr="008C2187" w:rsidRDefault="008C2187" w:rsidP="008C2187">
      <w:pPr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8C2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расположено снаружи и внутри</w:t>
      </w:r>
    </w:p>
    <w:p w:rsidR="008C2187" w:rsidRPr="008C2187" w:rsidRDefault="008C2187" w:rsidP="008C2187">
      <w:pPr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8C2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отсутствует</w:t>
      </w:r>
    </w:p>
    <w:p w:rsidR="00AE3319" w:rsidRPr="006909C3" w:rsidRDefault="00AE3319" w:rsidP="00AE3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3319" w:rsidRDefault="00B47D09" w:rsidP="00AE3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B47D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10. Через внутреннюю капсулу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конечного мозга </w:t>
      </w:r>
      <w:r w:rsidRPr="00B47D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проходят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47D09" w:rsidRDefault="00B47D09" w:rsidP="00B47D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проекционные пути</w:t>
      </w:r>
    </w:p>
    <w:p w:rsidR="00B47D09" w:rsidRDefault="00B47D09" w:rsidP="00B47D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комиссуральные пути</w:t>
      </w:r>
    </w:p>
    <w:p w:rsidR="00B47D09" w:rsidRDefault="00B47D09" w:rsidP="00B47D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короткие ассоциативные пути</w:t>
      </w:r>
    </w:p>
    <w:p w:rsidR="00B47D09" w:rsidRDefault="00B47D09" w:rsidP="00B47D09">
      <w:pPr>
        <w:shd w:val="clear" w:color="auto" w:fill="FFFFFF"/>
        <w:spacing w:after="0" w:line="276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длинные ассоциативные пути</w:t>
      </w:r>
    </w:p>
    <w:p w:rsidR="00B47D09" w:rsidRPr="00B47D09" w:rsidRDefault="00B47D09" w:rsidP="00AE3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319" w:rsidRDefault="00B47D09" w:rsidP="00B47D0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Тема 11.5 </w:t>
      </w:r>
      <w:r w:rsidRPr="00B47D09">
        <w:rPr>
          <w:rFonts w:ascii="Times New Roman" w:hAnsi="Times New Roman" w:cs="Times New Roman"/>
          <w:b/>
          <w:bCs/>
          <w:sz w:val="24"/>
          <w:szCs w:val="24"/>
          <w:u w:val="single"/>
        </w:rPr>
        <w:t>Периферическая нервная система. Спинномозговые нервы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:rsidR="00B47D09" w:rsidRDefault="00B47D09" w:rsidP="00B4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7D09" w:rsidRPr="00B47D09" w:rsidRDefault="0089397E" w:rsidP="00B47D0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B47D09" w:rsidRPr="00B47D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Диафрагмальный нерв берет начало от сплетения:</w:t>
      </w:r>
    </w:p>
    <w:p w:rsid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крестцового    </w:t>
      </w:r>
    </w:p>
    <w:p w:rsidR="00B47D09" w:rsidRP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sz w:val="24"/>
          <w:szCs w:val="24"/>
          <w:lang w:eastAsia="ru-RU"/>
        </w:rPr>
        <w:t>2) шейного</w:t>
      </w:r>
    </w:p>
    <w:p w:rsid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плечевого        </w:t>
      </w:r>
    </w:p>
    <w:p w:rsid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поясничного</w:t>
      </w:r>
    </w:p>
    <w:p w:rsidR="00B47D09" w:rsidRP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D09" w:rsidRPr="00B47D09" w:rsidRDefault="0089397E" w:rsidP="00B47D0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Кожу тыльной поверхности 2-</w:t>
      </w:r>
      <w:r w:rsidR="00B47D09" w:rsidRPr="00B47D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пальцев начиная с большого иннервирует нерв:</w:t>
      </w:r>
    </w:p>
    <w:p w:rsidR="00B47D09" w:rsidRP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медиальный кожный нерв предплечья</w:t>
      </w:r>
    </w:p>
    <w:p w:rsidR="00B47D09" w:rsidRP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sz w:val="24"/>
          <w:szCs w:val="24"/>
          <w:lang w:eastAsia="ru-RU"/>
        </w:rPr>
        <w:t>2) медиальный кожный нерв плеча</w:t>
      </w:r>
    </w:p>
    <w:p w:rsidR="00B47D09" w:rsidRP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sz w:val="24"/>
          <w:szCs w:val="24"/>
          <w:lang w:eastAsia="ru-RU"/>
        </w:rPr>
        <w:t>3) локтевой</w:t>
      </w:r>
    </w:p>
    <w:p w:rsid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sz w:val="24"/>
          <w:szCs w:val="24"/>
          <w:lang w:eastAsia="ru-RU"/>
        </w:rPr>
        <w:t>4) лучевой</w:t>
      </w:r>
    </w:p>
    <w:p w:rsidR="00B47D09" w:rsidRP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D09" w:rsidRP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Поясничное сплетение образовано спинальными нервами:</w:t>
      </w:r>
    </w:p>
    <w:p w:rsidR="00B47D09" w:rsidRP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передними ветвями 4-х нижних шейный нервом и 1-го грудного</w:t>
      </w:r>
    </w:p>
    <w:p w:rsidR="00B47D09" w:rsidRP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передними ветвями 4-х верхних шейных</w:t>
      </w:r>
    </w:p>
    <w:p w:rsidR="00B47D09" w:rsidRP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передними ветвями 4 и 5 поясничных, крестцовых и копчиковых</w:t>
      </w:r>
    </w:p>
    <w:p w:rsid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передними ветвями 12-го грудинного и 1- 4 поясничного нервов</w:t>
      </w:r>
    </w:p>
    <w:p w:rsidR="0089397E" w:rsidRPr="00B47D09" w:rsidRDefault="0089397E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D09" w:rsidRPr="00B47D09" w:rsidRDefault="00B47D09" w:rsidP="00B47D0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Полусухожильную мышцу, полуперепончатую и двуглавую иннервирует нерв:</w:t>
      </w:r>
    </w:p>
    <w:p w:rsidR="00B47D09" w:rsidRP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нижний ягодичный</w:t>
      </w:r>
    </w:p>
    <w:p w:rsidR="00B47D09" w:rsidRP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верхний ягодичный</w:t>
      </w:r>
    </w:p>
    <w:p w:rsidR="00B47D09" w:rsidRP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половой</w:t>
      </w:r>
    </w:p>
    <w:p w:rsidR="00B47D09" w:rsidRDefault="00B47D09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09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седалищный</w:t>
      </w:r>
    </w:p>
    <w:p w:rsidR="0089397E" w:rsidRDefault="0089397E" w:rsidP="00B47D0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5</w:t>
      </w:r>
      <w:r w:rsidRPr="0089397E">
        <w:rPr>
          <w:rFonts w:ascii="Times New Roman" w:eastAsia="Times New Roman" w:hAnsi="Times New Roman" w:cs="Times New Roman"/>
          <w:b/>
          <w:lang w:eastAsia="ru-RU"/>
        </w:rPr>
        <w:t>.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8939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Какие нервы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относятся к  шейному сплетению?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малый затылочный нерв, большой ушной нерв, поперечный нерв шеи, надключичн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ые нервы, диафрагмальный нерв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длинный грудной нерв, медиальный и латеральный грудные нервы, подло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паточный нерв, подмышечный нерв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подвздошно-подчревный нерв,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подвздошно-паховый нерв, бедренн</w:t>
      </w: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>о-половой нерв, латеральный кожный нерв, бедренный нерв, 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пирательный нерв</w:t>
      </w:r>
    </w:p>
    <w:p w:rsid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верхний и нижний ягодичный нервы, половой нерв, задн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 кожный нерв, седалищный нерв</w:t>
      </w:r>
    </w:p>
    <w:p w:rsid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8939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Какие нервы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относятся к плечевому сплетению?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1) малый затылочный нерв, большой ушной нерв, поперечный нерв шеи, надключи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чные нервы, диафрагмальный нерв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длинный грудной нерв, медиальный и латеральный грудные нервы, подло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паточный нерв, подмышечный нерв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подвздошно-подчревный нерв, подвздошно-паховый нерв, бедренно-половой нерв, латеральный кожный нерв, бед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ренный нерв, запирательный нерв</w:t>
      </w:r>
    </w:p>
    <w:p w:rsid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верхний и нижний ягодичный нервы, половой нерв, задний кожный нерв, седалищный нерв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8939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Какие нервы от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носятся к поясничному сплетению?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>1) малый затылочный нерв, большой ушной нерв, поперечный нерв шеи, надключи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чные нервы, диафрагмальный нерв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длинный грудной нерв, медиальный и латеральный грудные нервы, подлопаточный нерв, подмышечный нерв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подвздошно-подчревный нерв, подвздошно-паховый нерв, бедренно-половой нерв, латеральный кожный нерв, бед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ренный нерв, запирательный нерв</w:t>
      </w:r>
    </w:p>
    <w:p w:rsid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верхний и нижний ягодичный нервы, половой нерв, задн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 кожный нерв, седалищный нерв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8939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Какие нервы от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носятся к крестцовому сплетению?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длинный грудной нерв, медиальный и латеральный грудные нервы, подлопаточный нерв, подмышечный нерв 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>2); малый затылочный нерв, большой ушной нерв, поперечный нерв шеи, надключи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чные нервы, диафрагмальный нерв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подвздошно-подчревный нерв, подвздошно-паховый нерв, бедренно-половой нерв, латеральный кожный нерв, бед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ренный нерв, запирательный нерв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sz w:val="24"/>
          <w:szCs w:val="24"/>
          <w:lang w:eastAsia="ru-RU"/>
        </w:rPr>
        <w:t>4) верхний и нижний ягодичный нервы, половой нерв, задн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 кожный нерв, седалищный нерв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97E" w:rsidRPr="0089397E" w:rsidRDefault="0089397E" w:rsidP="0089397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9397E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 11.7. Анатомо-физиологические особенности вегетативной нервной системы</w:t>
      </w:r>
    </w:p>
    <w:p w:rsidR="00B47D09" w:rsidRPr="00B47D09" w:rsidRDefault="00B47D09" w:rsidP="00B4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F4F" w:rsidRDefault="00AE3319" w:rsidP="00B4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89397E" w:rsidRPr="0089397E" w:rsidRDefault="0089397E" w:rsidP="0089397E">
      <w:pPr>
        <w:numPr>
          <w:ilvl w:val="0"/>
          <w:numId w:val="6"/>
        </w:num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Вегетативная нервная система: 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 иннервирует скелетные мышцы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 иннервирует внутренние органы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обеспечивает чувствительность кожи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обеспечивает чувствительность слизистых оболочек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97E" w:rsidRPr="0089397E" w:rsidRDefault="0089397E" w:rsidP="0089397E">
      <w:pPr>
        <w:numPr>
          <w:ilvl w:val="0"/>
          <w:numId w:val="6"/>
        </w:num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Какие отделы вегетативной нервной системы различают?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парасимпатический, симпатический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вегетативный, соматический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автономный, соматический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чувствительный, двигательный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97E" w:rsidRPr="0089397E" w:rsidRDefault="0089397E" w:rsidP="0089397E">
      <w:pPr>
        <w:numPr>
          <w:ilvl w:val="0"/>
          <w:numId w:val="6"/>
        </w:num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Центральные отделы парасимпатического отдела вегетативной нервной системы расположены: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в стволе головного мозга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в боковых рогах шейных сегментов спинного мозга 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</w:t>
      </w:r>
      <w:r w:rsidRPr="0089397E">
        <w:rPr>
          <w:sz w:val="24"/>
          <w:szCs w:val="24"/>
        </w:rPr>
        <w:t xml:space="preserve"> </w:t>
      </w: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боковых рогах грудных сегментов спинного мозга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в боковых рогах поясничных сегментов спинного мозга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8939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Каким образом</w:t>
      </w:r>
      <w:r w:rsidRPr="0089397E">
        <w:rPr>
          <w:b/>
          <w:sz w:val="24"/>
          <w:szCs w:val="24"/>
        </w:rPr>
        <w:t xml:space="preserve"> </w:t>
      </w:r>
      <w:r w:rsidRPr="008939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парасимпатическая нервная система влияет на внутренние органы?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бронхи суживаются, секреция бронхиальных желёз повышается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стенка желудка расслабляется, сфинктер сжимается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зрачок расширяется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артериальное давление повышается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8939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Каким образом симпатическая нервная система влияет на внутренние органы?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бронхи суживаются, секреция бронхиальных желёз повышается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стенка желудка расслабляется, сфинктер сжимается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3. частота сердечных сокращений понижается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4. секреция слюнных желёз усиливается (жидкая слюна)</w:t>
      </w:r>
    </w:p>
    <w:p w:rsidR="0089397E" w:rsidRPr="0089397E" w:rsidRDefault="0089397E" w:rsidP="0089397E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</w:t>
      </w:r>
      <w:r w:rsidRPr="008939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>Центральные</w:t>
      </w: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отделы симпатического отдела вегетативной нервной системы расположены: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в стволе головного мозга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в боковых рогах шейных сегментов спинного мозга </w:t>
      </w:r>
    </w:p>
    <w:p w:rsidR="0089397E" w:rsidRPr="0089397E" w:rsidRDefault="0089397E" w:rsidP="0089397E">
      <w:pPr>
        <w:spacing w:after="0" w:line="276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7D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 боковых рогах грудных сегментов спинного мозга</w:t>
      </w:r>
    </w:p>
    <w:p w:rsidR="00C27F4F" w:rsidRPr="0089397E" w:rsidRDefault="0089397E" w:rsidP="0089397E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93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 боковых рогах поясничных сегментов спинного мозга</w:t>
      </w: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89397E" w:rsidRPr="0089397E" w:rsidRDefault="00666744" w:rsidP="0089397E">
      <w:pPr>
        <w:pStyle w:val="a9"/>
        <w:spacing w:before="0" w:beforeAutospacing="0" w:after="0" w:afterAutospacing="0" w:line="276" w:lineRule="auto"/>
        <w:ind w:left="420"/>
      </w:pPr>
      <w:r>
        <w:rPr>
          <w:b/>
        </w:rPr>
        <w:t>7</w:t>
      </w:r>
      <w:r w:rsidR="0089397E" w:rsidRPr="0089397E">
        <w:rPr>
          <w:b/>
        </w:rPr>
        <w:t>. Нейроны симпатической системы располагаются в основном:</w:t>
      </w:r>
      <w:r w:rsidR="0089397E" w:rsidRPr="0089397E">
        <w:rPr>
          <w:b/>
        </w:rPr>
        <w:br/>
      </w:r>
      <w:r w:rsidR="0089397E" w:rsidRPr="0089397E">
        <w:t xml:space="preserve">1. </w:t>
      </w:r>
      <w:r>
        <w:t>с</w:t>
      </w:r>
      <w:r w:rsidR="0089397E" w:rsidRPr="0089397E">
        <w:t>реднем мозге</w:t>
      </w:r>
      <w:r w:rsidR="0089397E" w:rsidRPr="0089397E">
        <w:br/>
        <w:t xml:space="preserve">2. </w:t>
      </w:r>
      <w:r>
        <w:t>п</w:t>
      </w:r>
      <w:r w:rsidR="0089397E" w:rsidRPr="0089397E">
        <w:t>родолговатом мозге</w:t>
      </w:r>
      <w:r w:rsidR="0089397E" w:rsidRPr="0089397E">
        <w:br/>
        <w:t xml:space="preserve">3. </w:t>
      </w:r>
      <w:r>
        <w:t>г</w:t>
      </w:r>
      <w:r w:rsidR="0089397E" w:rsidRPr="0089397E">
        <w:t>рудном и пояс</w:t>
      </w:r>
      <w:r>
        <w:t>ничном сегментах спинного мозга</w:t>
      </w:r>
      <w:r w:rsidR="0089397E" w:rsidRPr="0089397E">
        <w:br/>
        <w:t xml:space="preserve">4. </w:t>
      </w:r>
      <w:r>
        <w:t>к</w:t>
      </w:r>
      <w:r w:rsidR="0089397E" w:rsidRPr="0089397E">
        <w:t>рестцовых сегментах спинного мозга.</w:t>
      </w:r>
    </w:p>
    <w:p w:rsidR="0089397E" w:rsidRDefault="00666744" w:rsidP="0089397E">
      <w:pPr>
        <w:pStyle w:val="a9"/>
        <w:spacing w:before="0" w:beforeAutospacing="0" w:after="0" w:afterAutospacing="0" w:line="276" w:lineRule="auto"/>
        <w:ind w:left="420"/>
      </w:pPr>
      <w:r>
        <w:rPr>
          <w:b/>
        </w:rPr>
        <w:lastRenderedPageBreak/>
        <w:t>8</w:t>
      </w:r>
      <w:r w:rsidR="0089397E" w:rsidRPr="0089397E">
        <w:rPr>
          <w:b/>
        </w:rPr>
        <w:t>. В спинном мозге нейроны парасимпатической системы располагаются в отделе:</w:t>
      </w:r>
      <w:r w:rsidR="0089397E" w:rsidRPr="0089397E">
        <w:rPr>
          <w:b/>
        </w:rPr>
        <w:br/>
      </w:r>
      <w:r w:rsidR="0089397E" w:rsidRPr="0089397E">
        <w:t xml:space="preserve">1. </w:t>
      </w:r>
      <w:r>
        <w:t>шейном</w:t>
      </w:r>
      <w:r w:rsidR="0089397E" w:rsidRPr="0089397E">
        <w:br/>
        <w:t>2.</w:t>
      </w:r>
      <w:r>
        <w:t xml:space="preserve"> грудном</w:t>
      </w:r>
      <w:r w:rsidR="0089397E" w:rsidRPr="0089397E">
        <w:br/>
        <w:t xml:space="preserve">3. </w:t>
      </w:r>
      <w:r>
        <w:t>поясничном</w:t>
      </w:r>
      <w:r>
        <w:br/>
        <w:t>4. к</w:t>
      </w:r>
      <w:r w:rsidR="0089397E" w:rsidRPr="0089397E">
        <w:t>рестцовом.</w:t>
      </w:r>
    </w:p>
    <w:p w:rsidR="00666744" w:rsidRPr="0089397E" w:rsidRDefault="00666744" w:rsidP="0089397E">
      <w:pPr>
        <w:pStyle w:val="a9"/>
        <w:spacing w:before="0" w:beforeAutospacing="0" w:after="0" w:afterAutospacing="0" w:line="276" w:lineRule="auto"/>
        <w:ind w:left="420"/>
      </w:pPr>
    </w:p>
    <w:p w:rsidR="0089397E" w:rsidRDefault="00666744" w:rsidP="0089397E">
      <w:pPr>
        <w:pStyle w:val="a9"/>
        <w:spacing w:before="0" w:beforeAutospacing="0" w:after="0" w:afterAutospacing="0" w:line="276" w:lineRule="auto"/>
        <w:ind w:left="420"/>
      </w:pPr>
      <w:r>
        <w:rPr>
          <w:b/>
        </w:rPr>
        <w:t>9</w:t>
      </w:r>
      <w:r w:rsidR="0089397E" w:rsidRPr="0089397E">
        <w:rPr>
          <w:b/>
        </w:rPr>
        <w:t>.  Эфферентный путь вегетативного рефлекса является:</w:t>
      </w:r>
      <w:r w:rsidR="0089397E" w:rsidRPr="0089397E">
        <w:rPr>
          <w:b/>
        </w:rPr>
        <w:br/>
      </w:r>
      <w:r>
        <w:t>1. 1-нейронным</w:t>
      </w:r>
      <w:r>
        <w:br/>
        <w:t>2. 2-нейронным</w:t>
      </w:r>
      <w:r>
        <w:br/>
        <w:t>3. 3-нейронным</w:t>
      </w:r>
      <w:r w:rsidR="0089397E" w:rsidRPr="0089397E">
        <w:br/>
        <w:t>4. 4-нейронным.</w:t>
      </w:r>
    </w:p>
    <w:p w:rsidR="00666744" w:rsidRPr="0089397E" w:rsidRDefault="00666744" w:rsidP="0089397E">
      <w:pPr>
        <w:pStyle w:val="a9"/>
        <w:spacing w:before="0" w:beforeAutospacing="0" w:after="0" w:afterAutospacing="0" w:line="276" w:lineRule="auto"/>
        <w:ind w:left="420"/>
      </w:pPr>
    </w:p>
    <w:p w:rsidR="0089397E" w:rsidRDefault="00666744" w:rsidP="0089397E">
      <w:pPr>
        <w:pStyle w:val="a9"/>
        <w:spacing w:before="0" w:beforeAutospacing="0" w:after="0" w:afterAutospacing="0" w:line="276" w:lineRule="auto"/>
        <w:ind w:left="420"/>
      </w:pPr>
      <w:r>
        <w:rPr>
          <w:b/>
        </w:rPr>
        <w:t>10</w:t>
      </w:r>
      <w:r w:rsidR="0089397E" w:rsidRPr="0089397E">
        <w:rPr>
          <w:b/>
        </w:rPr>
        <w:t>.  Эфферентный путь соматического рефлекса является:</w:t>
      </w:r>
      <w:r w:rsidR="0089397E" w:rsidRPr="0089397E">
        <w:rPr>
          <w:b/>
        </w:rPr>
        <w:br/>
      </w:r>
      <w:r>
        <w:t>1. 1-нейронным</w:t>
      </w:r>
      <w:r>
        <w:br/>
        <w:t>2. 2-нейронным</w:t>
      </w:r>
      <w:r>
        <w:br/>
        <w:t>3. 3-нейронным</w:t>
      </w:r>
      <w:r w:rsidR="0089397E" w:rsidRPr="0089397E">
        <w:br/>
        <w:t>4. 4-нейронным.</w:t>
      </w:r>
    </w:p>
    <w:p w:rsidR="00666744" w:rsidRPr="0089397E" w:rsidRDefault="00666744" w:rsidP="0089397E">
      <w:pPr>
        <w:pStyle w:val="a9"/>
        <w:spacing w:before="0" w:beforeAutospacing="0" w:after="0" w:afterAutospacing="0" w:line="276" w:lineRule="auto"/>
        <w:ind w:left="420"/>
      </w:pPr>
    </w:p>
    <w:p w:rsidR="0089397E" w:rsidRDefault="00666744" w:rsidP="0089397E">
      <w:pPr>
        <w:pStyle w:val="a9"/>
        <w:spacing w:before="0" w:beforeAutospacing="0" w:after="0" w:afterAutospacing="0" w:line="276" w:lineRule="auto"/>
        <w:ind w:left="420"/>
      </w:pPr>
      <w:r>
        <w:rPr>
          <w:b/>
        </w:rPr>
        <w:t>11</w:t>
      </w:r>
      <w:r w:rsidR="0089397E" w:rsidRPr="0089397E">
        <w:rPr>
          <w:b/>
        </w:rPr>
        <w:t>.  Скорость проведения импульсов по вегетативным волокнам по сравнению со скоростью по соматическим волокнам:</w:t>
      </w:r>
      <w:r w:rsidR="0089397E" w:rsidRPr="0089397E">
        <w:rPr>
          <w:b/>
        </w:rPr>
        <w:br/>
      </w:r>
      <w:r w:rsidR="0089397E" w:rsidRPr="0089397E">
        <w:t xml:space="preserve">1. </w:t>
      </w:r>
      <w:r>
        <w:t>выше</w:t>
      </w:r>
      <w:r>
        <w:br/>
        <w:t>2. ниже</w:t>
      </w:r>
      <w:r>
        <w:br/>
        <w:t>3. одинакова</w:t>
      </w:r>
      <w:r>
        <w:br/>
        <w:t>4. н</w:t>
      </w:r>
      <w:r w:rsidR="0089397E" w:rsidRPr="0089397E">
        <w:t>есколько выше.</w:t>
      </w:r>
    </w:p>
    <w:p w:rsidR="00666744" w:rsidRDefault="00666744" w:rsidP="0089397E">
      <w:pPr>
        <w:pStyle w:val="a9"/>
        <w:spacing w:before="0" w:beforeAutospacing="0" w:after="0" w:afterAutospacing="0" w:line="276" w:lineRule="auto"/>
        <w:ind w:left="420"/>
      </w:pPr>
    </w:p>
    <w:p w:rsidR="00666744" w:rsidRDefault="00666744" w:rsidP="00666744">
      <w:pPr>
        <w:pStyle w:val="a9"/>
        <w:spacing w:before="0" w:beforeAutospacing="0" w:after="0" w:afterAutospacing="0" w:line="276" w:lineRule="auto"/>
        <w:ind w:left="420"/>
      </w:pPr>
      <w:r w:rsidRPr="00666744">
        <w:rPr>
          <w:b/>
        </w:rPr>
        <w:t>1</w:t>
      </w:r>
      <w:r>
        <w:rPr>
          <w:b/>
        </w:rPr>
        <w:t>2</w:t>
      </w:r>
      <w:r w:rsidRPr="00666744">
        <w:rPr>
          <w:b/>
        </w:rPr>
        <w:t>.  Симпатическая нервная система обеспечивает</w:t>
      </w:r>
      <w:r>
        <w:t>:</w:t>
      </w:r>
      <w:r>
        <w:br/>
        <w:t>1. состояние покоя</w:t>
      </w:r>
      <w:r>
        <w:br/>
        <w:t>2. анаболизм</w:t>
      </w:r>
      <w:r>
        <w:br/>
        <w:t>3. деятельное состояние</w:t>
      </w:r>
      <w:r w:rsidRPr="00666744">
        <w:br/>
        <w:t>4. сохранение энергии.</w:t>
      </w:r>
    </w:p>
    <w:p w:rsidR="00666744" w:rsidRPr="00666744" w:rsidRDefault="00666744" w:rsidP="00666744">
      <w:pPr>
        <w:pStyle w:val="a9"/>
        <w:spacing w:before="0" w:beforeAutospacing="0" w:after="0" w:afterAutospacing="0" w:line="276" w:lineRule="auto"/>
        <w:ind w:left="420"/>
      </w:pPr>
    </w:p>
    <w:p w:rsidR="00666744" w:rsidRDefault="00666744" w:rsidP="00666744">
      <w:pPr>
        <w:pStyle w:val="a9"/>
        <w:spacing w:before="0" w:beforeAutospacing="0" w:after="0" w:afterAutospacing="0" w:line="276" w:lineRule="auto"/>
        <w:ind w:left="420"/>
      </w:pPr>
      <w:r>
        <w:rPr>
          <w:b/>
        </w:rPr>
        <w:t>13</w:t>
      </w:r>
      <w:r w:rsidRPr="00666744">
        <w:rPr>
          <w:b/>
        </w:rPr>
        <w:t>.  Парасимпатическая система обеспечивает:</w:t>
      </w:r>
      <w:r>
        <w:br/>
        <w:t>1. катаболизм</w:t>
      </w:r>
      <w:r>
        <w:br/>
        <w:t>2. деятельное состояние</w:t>
      </w:r>
      <w:r>
        <w:br/>
        <w:t>3. быстрый расход энергии</w:t>
      </w:r>
      <w:r w:rsidRPr="00666744">
        <w:br/>
        <w:t>4. состояние покоя, анаболизм, сохранение энергии.</w:t>
      </w:r>
    </w:p>
    <w:p w:rsidR="00666744" w:rsidRDefault="00666744" w:rsidP="00666744">
      <w:pPr>
        <w:pStyle w:val="a9"/>
        <w:spacing w:before="0" w:beforeAutospacing="0" w:after="0" w:afterAutospacing="0" w:line="276" w:lineRule="auto"/>
        <w:ind w:left="420"/>
      </w:pPr>
    </w:p>
    <w:p w:rsidR="00666744" w:rsidRPr="00666744" w:rsidRDefault="00666744" w:rsidP="00666744">
      <w:pPr>
        <w:spacing w:after="0" w:line="276" w:lineRule="auto"/>
        <w:ind w:left="4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67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23. </w:t>
      </w:r>
      <w:r w:rsidRPr="006667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Повышение тонуса парасимпатической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нервной системы сопровождается:</w:t>
      </w:r>
      <w:r w:rsidRPr="006667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</w:p>
    <w:p w:rsidR="00666744" w:rsidRPr="00666744" w:rsidRDefault="00666744" w:rsidP="00666744">
      <w:pPr>
        <w:spacing w:after="0" w:line="276" w:lineRule="auto"/>
        <w:ind w:left="4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67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снижением 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илы и частоты сокращений сердца</w:t>
      </w:r>
      <w:r w:rsidRPr="006667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666744" w:rsidRPr="00666744" w:rsidRDefault="00666744" w:rsidP="00666744">
      <w:pPr>
        <w:spacing w:after="0" w:line="276" w:lineRule="auto"/>
        <w:ind w:left="4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67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пов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ышением артериального давления</w:t>
      </w:r>
    </w:p>
    <w:p w:rsidR="00666744" w:rsidRPr="00666744" w:rsidRDefault="00666744" w:rsidP="00666744">
      <w:pPr>
        <w:spacing w:after="0" w:line="276" w:lineRule="auto"/>
        <w:ind w:left="4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расширением бронхов</w:t>
      </w:r>
    </w:p>
    <w:p w:rsidR="00666744" w:rsidRPr="00666744" w:rsidRDefault="00666744" w:rsidP="00666744">
      <w:pPr>
        <w:spacing w:after="0" w:line="276" w:lineRule="auto"/>
        <w:ind w:left="4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67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усилением потоотделения.</w:t>
      </w:r>
    </w:p>
    <w:p w:rsidR="00666744" w:rsidRPr="00666744" w:rsidRDefault="00666744" w:rsidP="00666744">
      <w:pPr>
        <w:spacing w:after="0" w:line="276" w:lineRule="auto"/>
        <w:ind w:left="4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66744" w:rsidRPr="00666744" w:rsidRDefault="00666744" w:rsidP="00666744">
      <w:pPr>
        <w:spacing w:after="0" w:line="276" w:lineRule="auto"/>
        <w:ind w:left="4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67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</w:t>
      </w:r>
      <w:r w:rsidRPr="006667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6667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 повышении тонуса симпатической нервной системы:</w:t>
      </w:r>
    </w:p>
    <w:p w:rsidR="00666744" w:rsidRPr="00666744" w:rsidRDefault="00666744" w:rsidP="00666744">
      <w:pPr>
        <w:spacing w:after="0" w:line="276" w:lineRule="auto"/>
        <w:ind w:left="4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67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овышается артериальное давление</w:t>
      </w:r>
      <w:r w:rsidRPr="006667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666744" w:rsidRPr="00666744" w:rsidRDefault="00666744" w:rsidP="00666744">
      <w:pPr>
        <w:spacing w:after="0" w:line="276" w:lineRule="auto"/>
        <w:ind w:left="4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67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увеличивается содержание глюкозы в крови</w:t>
      </w:r>
    </w:p>
    <w:p w:rsidR="00666744" w:rsidRPr="00666744" w:rsidRDefault="00666744" w:rsidP="00666744">
      <w:pPr>
        <w:spacing w:after="0" w:line="276" w:lineRule="auto"/>
        <w:ind w:left="4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67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снижается тонус ж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елудочно-кишечного тракта </w:t>
      </w:r>
    </w:p>
    <w:p w:rsidR="00666744" w:rsidRDefault="00666744" w:rsidP="00666744">
      <w:pPr>
        <w:pStyle w:val="a9"/>
        <w:spacing w:before="0" w:beforeAutospacing="0" w:after="0" w:afterAutospacing="0" w:line="276" w:lineRule="auto"/>
        <w:ind w:left="840"/>
        <w:rPr>
          <w:bCs/>
        </w:rPr>
      </w:pPr>
      <w:r w:rsidRPr="00666744">
        <w:rPr>
          <w:bCs/>
        </w:rPr>
        <w:lastRenderedPageBreak/>
        <w:t>4. все верно.</w:t>
      </w:r>
    </w:p>
    <w:p w:rsidR="00666744" w:rsidRDefault="00666744" w:rsidP="00666744">
      <w:pPr>
        <w:pStyle w:val="a9"/>
        <w:spacing w:before="0" w:beforeAutospacing="0" w:after="0" w:afterAutospacing="0" w:line="276" w:lineRule="auto"/>
        <w:ind w:left="840"/>
        <w:rPr>
          <w:bCs/>
        </w:rPr>
      </w:pPr>
    </w:p>
    <w:p w:rsidR="00666744" w:rsidRDefault="00666744" w:rsidP="0066674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66744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 11.8. Сенсорные системы. Органы чувств. Понятие об анализаторах.</w:t>
      </w:r>
    </w:p>
    <w:p w:rsidR="00666744" w:rsidRPr="00666744" w:rsidRDefault="00666744" w:rsidP="0066674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6674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Орган вкуса и обоняния. Кожа и её производные</w:t>
      </w:r>
    </w:p>
    <w:p w:rsidR="00666744" w:rsidRPr="00666744" w:rsidRDefault="00666744" w:rsidP="0066674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66744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 11.9. Анатомо-физиологические особенности органа зрения, органа слуха и равновесия</w:t>
      </w:r>
    </w:p>
    <w:p w:rsidR="00666744" w:rsidRPr="00666744" w:rsidRDefault="00666744" w:rsidP="00666744">
      <w:pPr>
        <w:pStyle w:val="a9"/>
        <w:spacing w:before="0" w:beforeAutospacing="0" w:after="0" w:afterAutospacing="0" w:line="276" w:lineRule="auto"/>
        <w:ind w:left="840"/>
      </w:pPr>
    </w:p>
    <w:p w:rsidR="00666744" w:rsidRPr="0089397E" w:rsidRDefault="00666744" w:rsidP="0089397E">
      <w:pPr>
        <w:pStyle w:val="a9"/>
        <w:spacing w:before="0" w:beforeAutospacing="0" w:after="0" w:afterAutospacing="0" w:line="276" w:lineRule="auto"/>
        <w:ind w:left="420"/>
      </w:pPr>
    </w:p>
    <w:p w:rsidR="00666744" w:rsidRPr="000B3896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 Какие части различают у каждого анализатора?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зрительная, слуховая, вестибулярная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чувствительная, двигательная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периферическая, центральная 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</w:t>
      </w:r>
      <w:r w:rsidRPr="00666744">
        <w:rPr>
          <w:sz w:val="24"/>
          <w:szCs w:val="24"/>
        </w:rPr>
        <w:t xml:space="preserve"> </w:t>
      </w: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периферическая,  проводниковая,  центральная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Вкусовые рецепторы раздражаются: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твердыми веществами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газообразными веществами 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любыми веществами 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химическими веществами, растворенными в жидкости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На корне языка расположены рецепторы, чувствительные к: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сладкому 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кислому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горькому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солёному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Обонятельные рецепторы раздражаются: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твердыми веществами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газообразными веществами 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любыми веществами 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химическими веществами, растворенными в носовой слизи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 Назовите функции кожи: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защитная, выделительная, рецепторная, функция теплоотдачи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трофическая,</w:t>
      </w:r>
      <w:r w:rsidRPr="00666744">
        <w:rPr>
          <w:sz w:val="24"/>
          <w:szCs w:val="24"/>
        </w:rPr>
        <w:t xml:space="preserve"> </w:t>
      </w: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>защитная, выделительная, рецепторная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пластическая,</w:t>
      </w:r>
      <w:r w:rsidRPr="00666744">
        <w:rPr>
          <w:sz w:val="24"/>
          <w:szCs w:val="24"/>
        </w:rPr>
        <w:t xml:space="preserve"> </w:t>
      </w: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>рецепторная, функция теплоотдачи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регуляторная, защитная, выделительная, рецепторная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 Какой витамин синтезируется в коже под влиянием солнечных лучей?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А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</w:t>
      </w:r>
      <w:r w:rsidRPr="00666744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D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Е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К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 Укажите слои кожи: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эпидермис, дерма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эпидермис, мышечный слой, адвентиция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эпидермис, адвентиция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4. дерма, мышечный слой</w:t>
      </w:r>
    </w:p>
    <w:p w:rsid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66744" w:rsidRPr="000B3896" w:rsidRDefault="000B3896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="00666744"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Фоторецепторы находятся: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 радужке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 стекловидном теле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 сетчатке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 склере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0B3896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</w:t>
      </w:r>
      <w:r w:rsidR="00666744"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Радужка — это часть: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склеры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сосудистой оболочки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сетчатки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фиброзной оболочки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0B3896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</w:t>
      </w:r>
      <w:r w:rsidR="00666744"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Зрачок расположен в: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роговице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сетчатке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радужке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склере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0B3896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11</w:t>
      </w:r>
      <w:r w:rsidR="00666744"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При ярком освещении у человека в основном работают: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палочки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колбочки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колбочки и палочки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пигментные клетки 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0B3896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12</w:t>
      </w:r>
      <w:r w:rsidR="00666744"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Укажите функцию хрусталика: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 регулирование количества света, поступающего на сетчатку;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преломление и фокусировка световых лучей;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 защита сетчатки от яркого света;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распознавание зрительной информации.</w:t>
      </w:r>
    </w:p>
    <w:p w:rsidR="00666744" w:rsidRP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0B3896" w:rsidP="00666744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13</w:t>
      </w:r>
      <w:r w:rsidR="00666744"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Каким номером обозначена сетчатка глаза?</w:t>
      </w:r>
    </w:p>
    <w:p w:rsid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1C5B3" wp14:editId="1DFA637C">
            <wp:extent cx="2432589" cy="2354580"/>
            <wp:effectExtent l="0" t="0" r="6350" b="7620"/>
            <wp:docPr id="23559" name="Рисунок 2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зное ябл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27" cy="2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343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</w:t>
      </w:r>
      <w:r w:rsidR="000B389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>1. 4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2. 8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3. 9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4. 10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0B3896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14</w:t>
      </w:r>
      <w:r w:rsidR="00666744"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Слезная железа относится к железам: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внутренней секреции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внешней секреции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смешанной секреции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эндокринным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0B3896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15</w:t>
      </w:r>
      <w:r w:rsidR="00666744"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 среднему уху относится: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улитка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полукружные каналы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барабанная полость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ушная раковина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0B3896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16</w:t>
      </w:r>
      <w:r w:rsidR="00666744"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Слуховые косточки человека расположены в правильном порядке…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наковальня, молоточек, стремечко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 молоточек, наковальня, стремечко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стремечко, молоточек, наковальня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674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 наковальня, стремечко, молоточек</w:t>
      </w:r>
    </w:p>
    <w:p w:rsidR="00666744" w:rsidRPr="00666744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0B3896"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</w:t>
      </w: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Какая структура отмечена на рисунке под номером 4?</w:t>
      </w:r>
    </w:p>
    <w:p w:rsid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73E7A" wp14:editId="5BB48B29">
            <wp:extent cx="2946984" cy="1790700"/>
            <wp:effectExtent l="0" t="0" r="6350" b="0"/>
            <wp:docPr id="23560" name="Рисунок 2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хо стрелка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77" cy="179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молоточек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наковальня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стремечко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барабанная перепонка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0B3896"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Слуховая труба соединяет: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среднее ухо с глоткой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среднее ухо с гортанью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внутреннее ухо с носовой полостью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внутреннее ухо с глоткой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0B3896"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</w:t>
      </w: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.Периферическую часть слухового анализатора образуют: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барабанная перепонка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рецепторы в преддверии</w:t>
      </w:r>
      <w:r w:rsidRPr="000B3896">
        <w:rPr>
          <w:sz w:val="24"/>
          <w:szCs w:val="24"/>
        </w:rPr>
        <w:t xml:space="preserve"> </w:t>
      </w: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>и полукружных протоках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3. преддверно-улитковый нерв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кортиев орган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0B3896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</w:t>
      </w:r>
      <w:r w:rsidR="00666744"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Что входит в состав внутреннего уха?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слуховая труба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полукружные каналы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барабанная полость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наружный слуховой проход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0B3896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21</w:t>
      </w:r>
      <w:r w:rsidR="00666744"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 Чем заполнена барабанная полость?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эндолимфой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перилимфой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слизью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воздухом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0B3896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22</w:t>
      </w:r>
      <w:r w:rsidR="00666744"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Какова функция вестибулярного анализатора?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воспринимает положение головы в пространстве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воспринимает перемещение головы в пространстве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воспринимает положение и перемещение головы в пространстве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отвечает за координацию движений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66744" w:rsidRPr="000B3896" w:rsidRDefault="000B3896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23</w:t>
      </w:r>
      <w:r w:rsidR="00666744" w:rsidRPr="000B389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.Периферическую часть вестибулярного анализатора образуют: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1. барабанная перепонка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2. рецепторы в преддверии и полукружных протоках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3. преддверно-улитковый нерв</w:t>
      </w:r>
    </w:p>
    <w:p w:rsidR="00666744" w:rsidRPr="000B3896" w:rsidRDefault="00666744" w:rsidP="000B3896">
      <w:pPr>
        <w:tabs>
          <w:tab w:val="left" w:pos="284"/>
          <w:tab w:val="center" w:pos="4677"/>
          <w:tab w:val="left" w:pos="5781"/>
        </w:tabs>
        <w:spacing w:after="0" w:line="276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38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4. кортиев орган</w:t>
      </w:r>
    </w:p>
    <w:p w:rsidR="00666744" w:rsidRDefault="00666744" w:rsidP="00666744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605555">
      <w:pPr>
        <w:tabs>
          <w:tab w:val="left" w:pos="284"/>
          <w:tab w:val="center" w:pos="4677"/>
          <w:tab w:val="left" w:pos="5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C27F4F" w:rsidRDefault="00C27F4F" w:rsidP="00D05E8C">
      <w:pPr>
        <w:tabs>
          <w:tab w:val="left" w:pos="284"/>
          <w:tab w:val="center" w:pos="4677"/>
          <w:tab w:val="left" w:pos="5781"/>
        </w:tabs>
        <w:spacing w:after="0" w:line="240" w:lineRule="auto"/>
        <w:ind w:left="42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sectPr w:rsidR="00C27F4F" w:rsidSect="0056562B">
      <w:footerReference w:type="default" r:id="rId64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87C" w:rsidRDefault="00CB787C" w:rsidP="0056562B">
      <w:pPr>
        <w:spacing w:after="0" w:line="240" w:lineRule="auto"/>
      </w:pPr>
      <w:r>
        <w:separator/>
      </w:r>
    </w:p>
  </w:endnote>
  <w:endnote w:type="continuationSeparator" w:id="0">
    <w:p w:rsidR="00CB787C" w:rsidRDefault="00CB787C" w:rsidP="00565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8030705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1372649"/>
      <w:docPartObj>
        <w:docPartGallery w:val="Page Numbers (Bottom of Page)"/>
        <w:docPartUnique/>
      </w:docPartObj>
    </w:sdtPr>
    <w:sdtEndPr/>
    <w:sdtContent>
      <w:p w:rsidR="008C2187" w:rsidRDefault="008C2187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517">
          <w:rPr>
            <w:noProof/>
          </w:rPr>
          <w:t>4</w:t>
        </w:r>
        <w:r>
          <w:fldChar w:fldCharType="end"/>
        </w:r>
      </w:p>
    </w:sdtContent>
  </w:sdt>
  <w:p w:rsidR="008C2187" w:rsidRDefault="008C218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87C" w:rsidRDefault="00CB787C" w:rsidP="0056562B">
      <w:pPr>
        <w:spacing w:after="0" w:line="240" w:lineRule="auto"/>
      </w:pPr>
      <w:r>
        <w:separator/>
      </w:r>
    </w:p>
  </w:footnote>
  <w:footnote w:type="continuationSeparator" w:id="0">
    <w:p w:rsidR="00CB787C" w:rsidRDefault="00CB787C" w:rsidP="005656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86FAA"/>
    <w:multiLevelType w:val="hybridMultilevel"/>
    <w:tmpl w:val="1792BAEA"/>
    <w:lvl w:ilvl="0" w:tplc="2E38799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B23934"/>
    <w:multiLevelType w:val="hybridMultilevel"/>
    <w:tmpl w:val="2FC86716"/>
    <w:lvl w:ilvl="0" w:tplc="EB56F1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2582834"/>
    <w:multiLevelType w:val="hybridMultilevel"/>
    <w:tmpl w:val="F9222ABE"/>
    <w:lvl w:ilvl="0" w:tplc="D7CAE40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C2CE8D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AB1590F"/>
    <w:multiLevelType w:val="hybridMultilevel"/>
    <w:tmpl w:val="D618EA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9C41DE5"/>
    <w:multiLevelType w:val="hybridMultilevel"/>
    <w:tmpl w:val="75829E1E"/>
    <w:lvl w:ilvl="0" w:tplc="2912DB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3DEA5F6">
      <w:start w:val="1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D6F3E72"/>
    <w:multiLevelType w:val="hybridMultilevel"/>
    <w:tmpl w:val="232CBC10"/>
    <w:lvl w:ilvl="0" w:tplc="A8F2FF9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4CC"/>
    <w:rsid w:val="000007AB"/>
    <w:rsid w:val="00015700"/>
    <w:rsid w:val="000172D4"/>
    <w:rsid w:val="00055E48"/>
    <w:rsid w:val="00094988"/>
    <w:rsid w:val="000A24CC"/>
    <w:rsid w:val="000B3896"/>
    <w:rsid w:val="000C156B"/>
    <w:rsid w:val="00127FEC"/>
    <w:rsid w:val="00145278"/>
    <w:rsid w:val="001B54A0"/>
    <w:rsid w:val="001D2FBB"/>
    <w:rsid w:val="001E4D32"/>
    <w:rsid w:val="00221D53"/>
    <w:rsid w:val="002343B4"/>
    <w:rsid w:val="00240517"/>
    <w:rsid w:val="00262D2B"/>
    <w:rsid w:val="00273F44"/>
    <w:rsid w:val="002E6A9F"/>
    <w:rsid w:val="00333317"/>
    <w:rsid w:val="0035462E"/>
    <w:rsid w:val="0039157D"/>
    <w:rsid w:val="003E4557"/>
    <w:rsid w:val="00407408"/>
    <w:rsid w:val="00440ED4"/>
    <w:rsid w:val="004672C5"/>
    <w:rsid w:val="00491F17"/>
    <w:rsid w:val="004B75D4"/>
    <w:rsid w:val="004D0C97"/>
    <w:rsid w:val="004D1257"/>
    <w:rsid w:val="004F1B27"/>
    <w:rsid w:val="00545709"/>
    <w:rsid w:val="005458B5"/>
    <w:rsid w:val="00555CC2"/>
    <w:rsid w:val="0056562B"/>
    <w:rsid w:val="00587C98"/>
    <w:rsid w:val="005C2684"/>
    <w:rsid w:val="005D2763"/>
    <w:rsid w:val="005E3DFE"/>
    <w:rsid w:val="005E4BF8"/>
    <w:rsid w:val="00605555"/>
    <w:rsid w:val="00610361"/>
    <w:rsid w:val="00666744"/>
    <w:rsid w:val="00697D5E"/>
    <w:rsid w:val="0070506B"/>
    <w:rsid w:val="00777B1A"/>
    <w:rsid w:val="007C0789"/>
    <w:rsid w:val="007F7E9B"/>
    <w:rsid w:val="008240B7"/>
    <w:rsid w:val="00834B2C"/>
    <w:rsid w:val="00874D74"/>
    <w:rsid w:val="0089397E"/>
    <w:rsid w:val="008C2187"/>
    <w:rsid w:val="00917BE0"/>
    <w:rsid w:val="00920A9E"/>
    <w:rsid w:val="00920BFB"/>
    <w:rsid w:val="00922217"/>
    <w:rsid w:val="009D2122"/>
    <w:rsid w:val="009D24E7"/>
    <w:rsid w:val="009F3B1C"/>
    <w:rsid w:val="00A00D9E"/>
    <w:rsid w:val="00A2013A"/>
    <w:rsid w:val="00A33451"/>
    <w:rsid w:val="00A446DE"/>
    <w:rsid w:val="00A619D5"/>
    <w:rsid w:val="00A70E73"/>
    <w:rsid w:val="00A8796B"/>
    <w:rsid w:val="00AB3D09"/>
    <w:rsid w:val="00AE3319"/>
    <w:rsid w:val="00B47D09"/>
    <w:rsid w:val="00BC1792"/>
    <w:rsid w:val="00BD7FA5"/>
    <w:rsid w:val="00BE11BC"/>
    <w:rsid w:val="00BF12D3"/>
    <w:rsid w:val="00BF4567"/>
    <w:rsid w:val="00C22407"/>
    <w:rsid w:val="00C27F4F"/>
    <w:rsid w:val="00C545BE"/>
    <w:rsid w:val="00CB787C"/>
    <w:rsid w:val="00D041EB"/>
    <w:rsid w:val="00D05E8C"/>
    <w:rsid w:val="00D727D5"/>
    <w:rsid w:val="00D90271"/>
    <w:rsid w:val="00DD437A"/>
    <w:rsid w:val="00E17A1E"/>
    <w:rsid w:val="00E5495D"/>
    <w:rsid w:val="00E6316C"/>
    <w:rsid w:val="00EB0E4F"/>
    <w:rsid w:val="00ED7109"/>
    <w:rsid w:val="00F04636"/>
    <w:rsid w:val="00F04D52"/>
    <w:rsid w:val="00F13415"/>
    <w:rsid w:val="00F23D54"/>
    <w:rsid w:val="00F44EC2"/>
    <w:rsid w:val="00F470E1"/>
    <w:rsid w:val="00F610CE"/>
    <w:rsid w:val="00F72542"/>
    <w:rsid w:val="00F824DD"/>
    <w:rsid w:val="00FC2F04"/>
    <w:rsid w:val="00FC500B"/>
    <w:rsid w:val="00FD7FC5"/>
    <w:rsid w:val="00FF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DF92767"/>
  <w15:docId w15:val="{A23E890C-C861-4F3D-A7E4-49FC5D2FD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4C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4CC"/>
    <w:rPr>
      <w:rFonts w:ascii="Tahoma" w:hAnsi="Tahoma" w:cs="Tahoma"/>
      <w:sz w:val="16"/>
      <w:szCs w:val="16"/>
    </w:rPr>
  </w:style>
  <w:style w:type="paragraph" w:customStyle="1" w:styleId="Normal1">
    <w:name w:val="Normal1"/>
    <w:uiPriority w:val="99"/>
    <w:rsid w:val="000A24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565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562B"/>
  </w:style>
  <w:style w:type="paragraph" w:styleId="a7">
    <w:name w:val="footer"/>
    <w:basedOn w:val="a"/>
    <w:link w:val="a8"/>
    <w:uiPriority w:val="99"/>
    <w:unhideWhenUsed/>
    <w:rsid w:val="00565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562B"/>
  </w:style>
  <w:style w:type="paragraph" w:styleId="a9">
    <w:name w:val="Normal (Web)"/>
    <w:basedOn w:val="a"/>
    <w:rsid w:val="00893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image" Target="media/image37.jpeg"/><Relationship Id="rId50" Type="http://schemas.microsoft.com/office/2007/relationships/hdphoto" Target="media/hdphoto5.wdp"/><Relationship Id="rId55" Type="http://schemas.microsoft.com/office/2007/relationships/hdphoto" Target="media/hdphoto6.wdp"/><Relationship Id="rId63" Type="http://schemas.openxmlformats.org/officeDocument/2006/relationships/image" Target="media/image48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9" Type="http://schemas.openxmlformats.org/officeDocument/2006/relationships/image" Target="media/image19.jpeg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1.jpg"/><Relationship Id="rId58" Type="http://schemas.microsoft.com/office/2007/relationships/hdphoto" Target="media/hdphoto7.wdp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6.jpg"/><Relationship Id="rId19" Type="http://schemas.openxmlformats.org/officeDocument/2006/relationships/image" Target="media/image9.jp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microsoft.com/office/2007/relationships/hdphoto" Target="media/hdphoto4.wdp"/><Relationship Id="rId56" Type="http://schemas.openxmlformats.org/officeDocument/2006/relationships/image" Target="media/image43.jp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9.jp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g"/><Relationship Id="rId59" Type="http://schemas.openxmlformats.org/officeDocument/2006/relationships/image" Target="media/image45.png"/><Relationship Id="rId20" Type="http://schemas.openxmlformats.org/officeDocument/2006/relationships/image" Target="media/image10.jpg"/><Relationship Id="rId41" Type="http://schemas.openxmlformats.org/officeDocument/2006/relationships/image" Target="media/image31.jpeg"/><Relationship Id="rId54" Type="http://schemas.openxmlformats.org/officeDocument/2006/relationships/image" Target="media/image42.png"/><Relationship Id="rId62" Type="http://schemas.openxmlformats.org/officeDocument/2006/relationships/image" Target="media/image4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4.jpg"/><Relationship Id="rId52" Type="http://schemas.openxmlformats.org/officeDocument/2006/relationships/image" Target="media/image40.jpeg"/><Relationship Id="rId60" Type="http://schemas.microsoft.com/office/2007/relationships/hdphoto" Target="media/hdphoto8.wdp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9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D9838-0CC4-443E-8E8A-B02988DAA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92</Pages>
  <Words>15775</Words>
  <Characters>89923</Characters>
  <Application>Microsoft Office Word</Application>
  <DocSecurity>0</DocSecurity>
  <Lines>749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USERHOME</dc:creator>
  <cp:lastModifiedBy>Галина</cp:lastModifiedBy>
  <cp:revision>26</cp:revision>
  <dcterms:created xsi:type="dcterms:W3CDTF">2020-05-18T12:55:00Z</dcterms:created>
  <dcterms:modified xsi:type="dcterms:W3CDTF">2020-05-21T14:09:00Z</dcterms:modified>
</cp:coreProperties>
</file>